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C919E5" w:rsidRPr="00380548" w:rsidTr="002E60AF">
        <w:tc>
          <w:tcPr>
            <w:tcW w:w="4785" w:type="dxa"/>
          </w:tcPr>
          <w:p w:rsidR="00C919E5" w:rsidRPr="00DA5A81" w:rsidRDefault="00C919E5" w:rsidP="002E60A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A5A81">
              <w:rPr>
                <w:rFonts w:ascii="Times New Roman" w:eastAsia="Times New Roman" w:hAnsi="Times New Roman"/>
              </w:rPr>
              <w:t>Рассмотрено на заседании</w:t>
            </w:r>
          </w:p>
          <w:p w:rsidR="00C919E5" w:rsidRPr="00DA5A81" w:rsidRDefault="00C919E5" w:rsidP="002E60A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A5A81">
              <w:rPr>
                <w:rFonts w:ascii="Times New Roman" w:eastAsia="Times New Roman" w:hAnsi="Times New Roman"/>
              </w:rPr>
              <w:t xml:space="preserve">педагогического совета </w:t>
            </w:r>
            <w:r w:rsidR="002E60AF">
              <w:rPr>
                <w:rFonts w:ascii="Times New Roman" w:eastAsia="Times New Roman" w:hAnsi="Times New Roman"/>
              </w:rPr>
              <w:t>13.04.2020</w:t>
            </w:r>
            <w:r w:rsidRPr="00DA5A81">
              <w:rPr>
                <w:rFonts w:ascii="Times New Roman" w:eastAsia="Times New Roman" w:hAnsi="Times New Roman"/>
              </w:rPr>
              <w:t xml:space="preserve"> г </w:t>
            </w:r>
          </w:p>
          <w:p w:rsidR="00C919E5" w:rsidRPr="00DA5A81" w:rsidRDefault="00C919E5" w:rsidP="002E60AF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DA5A81">
              <w:rPr>
                <w:rFonts w:ascii="Times New Roman" w:eastAsia="Times New Roman" w:hAnsi="Times New Roman"/>
              </w:rPr>
              <w:t>протокол №</w:t>
            </w:r>
            <w:r w:rsidR="002E60A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86" w:type="dxa"/>
          </w:tcPr>
          <w:p w:rsidR="00C919E5" w:rsidRPr="00DA5A81" w:rsidRDefault="00C919E5" w:rsidP="002E60AF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DA5A81">
              <w:rPr>
                <w:rFonts w:ascii="Times New Roman" w:eastAsia="Times New Roman" w:hAnsi="Times New Roman"/>
              </w:rPr>
              <w:t xml:space="preserve">    Утверждаю</w:t>
            </w:r>
          </w:p>
          <w:p w:rsidR="00C919E5" w:rsidRDefault="00C919E5" w:rsidP="002E60AF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DA5A81">
              <w:rPr>
                <w:rFonts w:ascii="Times New Roman" w:eastAsia="Times New Roman" w:hAnsi="Times New Roman"/>
              </w:rPr>
              <w:t xml:space="preserve">    Директор школы                            </w:t>
            </w:r>
          </w:p>
          <w:p w:rsidR="00C919E5" w:rsidRPr="00DA5A81" w:rsidRDefault="002E60AF" w:rsidP="002E60AF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Н.Ю.Савицкая</w:t>
            </w:r>
          </w:p>
          <w:p w:rsidR="00C919E5" w:rsidRPr="00DA5A81" w:rsidRDefault="00C919E5" w:rsidP="002E60AF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DA5A81">
              <w:rPr>
                <w:rFonts w:ascii="Times New Roman" w:eastAsia="Times New Roman" w:hAnsi="Times New Roman"/>
              </w:rPr>
              <w:t xml:space="preserve">     </w:t>
            </w:r>
            <w:r w:rsidR="002E60AF">
              <w:rPr>
                <w:rFonts w:ascii="Times New Roman" w:eastAsia="Times New Roman" w:hAnsi="Times New Roman"/>
              </w:rPr>
              <w:t>13</w:t>
            </w:r>
            <w:r w:rsidRPr="00DA5A81">
              <w:rPr>
                <w:rFonts w:ascii="Times New Roman" w:eastAsia="Times New Roman" w:hAnsi="Times New Roman"/>
              </w:rPr>
              <w:t>.0</w:t>
            </w:r>
            <w:r w:rsidR="002E60AF">
              <w:rPr>
                <w:rFonts w:ascii="Times New Roman" w:eastAsia="Times New Roman" w:hAnsi="Times New Roman"/>
              </w:rPr>
              <w:t>4.2020</w:t>
            </w:r>
            <w:r w:rsidRPr="00DA5A81">
              <w:rPr>
                <w:rFonts w:ascii="Times New Roman" w:eastAsia="Times New Roman" w:hAnsi="Times New Roman"/>
              </w:rPr>
              <w:t xml:space="preserve"> г</w:t>
            </w:r>
          </w:p>
          <w:p w:rsidR="00C919E5" w:rsidRPr="00DA5A81" w:rsidRDefault="00C919E5" w:rsidP="002E60AF">
            <w:pPr>
              <w:spacing w:line="36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C919E5" w:rsidRPr="00380548" w:rsidRDefault="00C919E5" w:rsidP="00C919E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E153BE" w:rsidRDefault="00C919E5" w:rsidP="00C919E5">
      <w:pPr>
        <w:jc w:val="both"/>
        <w:rPr>
          <w:rFonts w:ascii="Verdana" w:hAnsi="Verdana"/>
          <w:b/>
          <w:color w:val="FF0000"/>
          <w:sz w:val="28"/>
          <w:szCs w:val="28"/>
        </w:rPr>
      </w:pPr>
    </w:p>
    <w:p w:rsidR="00C919E5" w:rsidRPr="004819BA" w:rsidRDefault="00C919E5" w:rsidP="00C919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</w:t>
      </w:r>
      <w:r w:rsidRPr="004819BA">
        <w:rPr>
          <w:rFonts w:ascii="Times New Roman" w:hAnsi="Times New Roman"/>
          <w:b/>
          <w:sz w:val="28"/>
          <w:szCs w:val="28"/>
        </w:rPr>
        <w:t>Т ПО САМООБСЛЕДОВАНИЮ</w:t>
      </w:r>
    </w:p>
    <w:p w:rsidR="00C919E5" w:rsidRPr="004819BA" w:rsidRDefault="00C919E5" w:rsidP="00C919E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9BA">
        <w:rPr>
          <w:rFonts w:ascii="Times New Roman" w:hAnsi="Times New Roman"/>
          <w:b/>
          <w:sz w:val="28"/>
          <w:szCs w:val="28"/>
        </w:rPr>
        <w:t>муниципального общеобразовательного учреждения</w:t>
      </w:r>
    </w:p>
    <w:p w:rsidR="00C919E5" w:rsidRPr="004819BA" w:rsidRDefault="00C919E5" w:rsidP="00C919E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4819BA">
        <w:rPr>
          <w:rFonts w:ascii="Times New Roman" w:hAnsi="Times New Roman"/>
          <w:b/>
          <w:sz w:val="28"/>
          <w:szCs w:val="28"/>
        </w:rPr>
        <w:t>Спас-Ильдинской основной общеобразовательной школы</w:t>
      </w:r>
    </w:p>
    <w:p w:rsidR="00C919E5" w:rsidRPr="004819BA" w:rsidRDefault="00C919E5" w:rsidP="00C919E5">
      <w:pPr>
        <w:spacing w:after="0" w:line="48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919E5" w:rsidRPr="00380548" w:rsidRDefault="00C919E5" w:rsidP="00C919E5">
      <w:pPr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380548" w:rsidRDefault="00C919E5" w:rsidP="00C919E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Default="00C919E5" w:rsidP="00C919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19E5" w:rsidRDefault="00C919E5" w:rsidP="00C919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19E5" w:rsidRDefault="00C919E5" w:rsidP="00C919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919E5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</w:p>
    <w:p w:rsidR="00C919E5" w:rsidRPr="00380548" w:rsidRDefault="002E60AF" w:rsidP="00C919E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C919E5" w:rsidRPr="00380548">
        <w:rPr>
          <w:rFonts w:ascii="Times New Roman" w:hAnsi="Times New Roman"/>
          <w:sz w:val="24"/>
          <w:szCs w:val="24"/>
        </w:rPr>
        <w:t xml:space="preserve"> год</w:t>
      </w:r>
    </w:p>
    <w:p w:rsidR="00C919E5" w:rsidRPr="00380548" w:rsidRDefault="00C919E5" w:rsidP="00C919E5">
      <w:pPr>
        <w:jc w:val="center"/>
        <w:rPr>
          <w:rFonts w:ascii="Times New Roman" w:hAnsi="Times New Roman"/>
          <w:b/>
          <w:sz w:val="24"/>
          <w:szCs w:val="24"/>
        </w:rPr>
      </w:pPr>
      <w:r w:rsidRPr="0038054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10118" w:type="dxa"/>
        <w:tblLook w:val="04A0" w:firstRow="1" w:lastRow="0" w:firstColumn="1" w:lastColumn="0" w:noHBand="0" w:noVBand="1"/>
      </w:tblPr>
      <w:tblGrid>
        <w:gridCol w:w="959"/>
        <w:gridCol w:w="7796"/>
        <w:gridCol w:w="1363"/>
      </w:tblGrid>
      <w:tr w:rsidR="00C919E5" w:rsidRPr="00380548" w:rsidTr="002E60AF">
        <w:tc>
          <w:tcPr>
            <w:tcW w:w="959" w:type="dxa"/>
          </w:tcPr>
          <w:p w:rsidR="00C919E5" w:rsidRPr="00380548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5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96" w:type="dxa"/>
          </w:tcPr>
          <w:p w:rsidR="00C919E5" w:rsidRPr="00380548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0548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363" w:type="dxa"/>
          </w:tcPr>
          <w:p w:rsidR="00C919E5" w:rsidRPr="00DC5420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919E5" w:rsidRPr="00DF73FA" w:rsidTr="002E60AF">
        <w:tc>
          <w:tcPr>
            <w:tcW w:w="959" w:type="dxa"/>
          </w:tcPr>
          <w:p w:rsidR="00C919E5" w:rsidRPr="00380548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C919E5" w:rsidRPr="00897415" w:rsidRDefault="00C919E5" w:rsidP="002E60A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415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380548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C919E5" w:rsidRPr="00897415" w:rsidRDefault="00C919E5" w:rsidP="002E6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415">
              <w:rPr>
                <w:rFonts w:ascii="Times New Roman" w:hAnsi="Times New Roman"/>
                <w:bCs/>
                <w:sz w:val="24"/>
                <w:szCs w:val="24"/>
              </w:rPr>
              <w:t>Общие сведения о состоянии и развитии образовательной организации. Управление образовательным процессом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…………………………………...                         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3-7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A95A14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C919E5" w:rsidRPr="00A95A14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обязательных требований к соответствию содержания реализуемых образовательных программ основного, среднего общего образования и направленности образовательных программ, подтвер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жденным свидетельством о государственной аккредитации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7-8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380548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C919E5" w:rsidRPr="0038054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  <w:r w:rsidRPr="0089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соответствия раб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очих программ учебных предметов</w:t>
            </w:r>
            <w:r w:rsidRPr="0089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требованиям законодательства Российской Федерации, распорядительным документам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организации…………..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861C35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1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</w:tcPr>
          <w:p w:rsidR="00C919E5" w:rsidRPr="00861C35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</w:t>
            </w:r>
            <w:r w:rsidRPr="00861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соответствия качества подготовки обучающихся и выпускников требованиям законодательства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897415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</w:tcPr>
          <w:p w:rsidR="00C919E5" w:rsidRPr="00897415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социальных условий пребывания</w:t>
            </w:r>
            <w:r w:rsidRPr="0089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в образовательном учреждении согласно требованиям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…………………………………………………………………….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9-10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A95A14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</w:tcPr>
          <w:p w:rsidR="00C919E5" w:rsidRPr="00A95A14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выполнения муниципального задания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…………………………….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380548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</w:tcPr>
          <w:p w:rsidR="00C919E5" w:rsidRPr="00897415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кадрового обеспечения образовательного процесса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10-11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380548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6" w:type="dxa"/>
          </w:tcPr>
          <w:p w:rsidR="00C919E5" w:rsidRPr="00897415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учебно-методического </w:t>
            </w:r>
            <w:r w:rsidRPr="0089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оснащения образовательного процесса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11-15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612904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6" w:type="dxa"/>
          </w:tcPr>
          <w:p w:rsidR="00C919E5" w:rsidRPr="00612904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9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библиотечно-информационного оснащения образовательного процесса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15-16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121D2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6" w:type="dxa"/>
          </w:tcPr>
          <w:p w:rsidR="00C919E5" w:rsidRPr="00121D2A" w:rsidRDefault="00C919E5" w:rsidP="002E6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материально-технического оснащения образовательного процесса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………………………………………………………………………..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16-17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800730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6" w:type="dxa"/>
          </w:tcPr>
          <w:p w:rsidR="00C919E5" w:rsidRPr="00800730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охвата обучающихся системой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17-20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380548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0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96" w:type="dxa"/>
          </w:tcPr>
          <w:p w:rsidR="00C919E5" w:rsidRPr="00380548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результативности участия обучающихся в олимпиадах, конкурсах</w:t>
            </w:r>
            <w:r w:rsidRPr="008007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соревнованиях различного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A95A14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96" w:type="dxa"/>
          </w:tcPr>
          <w:p w:rsidR="00C919E5" w:rsidRPr="00A95A14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5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востребованности выпускников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…………………………….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121D2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96" w:type="dxa"/>
          </w:tcPr>
          <w:p w:rsidR="00C919E5" w:rsidRPr="00121D2A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обеспечения безопасности ОУ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……………………………………..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20-22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6D6303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303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C919E5" w:rsidRPr="006D6303" w:rsidRDefault="00C919E5" w:rsidP="002E6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A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Приоритетные направления работы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22-23</w:t>
            </w:r>
          </w:p>
        </w:tc>
      </w:tr>
      <w:tr w:rsidR="00C919E5" w:rsidRPr="00DF73FA" w:rsidTr="002E60AF">
        <w:tc>
          <w:tcPr>
            <w:tcW w:w="959" w:type="dxa"/>
          </w:tcPr>
          <w:p w:rsidR="00C919E5" w:rsidRPr="006D6303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303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C919E5" w:rsidRPr="006D6303" w:rsidRDefault="00C919E5" w:rsidP="002E60A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303">
              <w:rPr>
                <w:rFonts w:ascii="Times New Roman" w:eastAsia="Times New Roman" w:hAnsi="Times New Roman"/>
                <w:sz w:val="24"/>
                <w:szCs w:val="24"/>
              </w:rPr>
              <w:t>Общие выводы по итогам самообследования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1363" w:type="dxa"/>
          </w:tcPr>
          <w:p w:rsidR="00C919E5" w:rsidRPr="00DF73FA" w:rsidRDefault="00C919E5" w:rsidP="002E60A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73FA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</w:tbl>
    <w:p w:rsidR="00C919E5" w:rsidRPr="007D6C84" w:rsidRDefault="00C919E5" w:rsidP="00C919E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19E5" w:rsidRPr="007D6C84" w:rsidRDefault="00C919E5" w:rsidP="00C919E5">
      <w:pPr>
        <w:jc w:val="both"/>
        <w:rPr>
          <w:rFonts w:ascii="Times New Roman" w:hAnsi="Times New Roman"/>
          <w:b/>
          <w:sz w:val="24"/>
          <w:szCs w:val="24"/>
        </w:rPr>
      </w:pPr>
    </w:p>
    <w:p w:rsidR="00C919E5" w:rsidRPr="007D6C84" w:rsidRDefault="00C919E5" w:rsidP="00C919E5">
      <w:pPr>
        <w:jc w:val="both"/>
        <w:rPr>
          <w:rFonts w:ascii="Times New Roman" w:hAnsi="Times New Roman"/>
          <w:b/>
          <w:sz w:val="24"/>
          <w:szCs w:val="24"/>
        </w:rPr>
      </w:pPr>
    </w:p>
    <w:p w:rsidR="00C919E5" w:rsidRPr="007D6C84" w:rsidRDefault="00C919E5" w:rsidP="00C919E5">
      <w:pPr>
        <w:jc w:val="both"/>
        <w:rPr>
          <w:rFonts w:ascii="Times New Roman" w:hAnsi="Times New Roman"/>
          <w:b/>
          <w:sz w:val="24"/>
          <w:szCs w:val="24"/>
        </w:rPr>
      </w:pPr>
    </w:p>
    <w:p w:rsidR="00C919E5" w:rsidRPr="007D6C84" w:rsidRDefault="00C919E5" w:rsidP="00C919E5">
      <w:pPr>
        <w:jc w:val="both"/>
        <w:rPr>
          <w:rFonts w:ascii="Times New Roman" w:hAnsi="Times New Roman"/>
          <w:b/>
          <w:sz w:val="24"/>
          <w:szCs w:val="24"/>
        </w:rPr>
      </w:pPr>
    </w:p>
    <w:p w:rsidR="00C919E5" w:rsidRPr="007D6C84" w:rsidRDefault="00C919E5" w:rsidP="00C919E5">
      <w:pPr>
        <w:jc w:val="both"/>
        <w:rPr>
          <w:rFonts w:ascii="Times New Roman" w:hAnsi="Times New Roman"/>
          <w:b/>
          <w:sz w:val="24"/>
          <w:szCs w:val="24"/>
        </w:rPr>
      </w:pPr>
    </w:p>
    <w:p w:rsidR="00C919E5" w:rsidRDefault="00C919E5" w:rsidP="00C919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919E5" w:rsidRDefault="00C919E5" w:rsidP="00C919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919E5" w:rsidRDefault="00C919E5" w:rsidP="00C919E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lastRenderedPageBreak/>
        <w:t xml:space="preserve">Цель самообследования: 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Всесторонний анализ деятельности</w:t>
      </w:r>
      <w:r w:rsidR="002E60AF">
        <w:rPr>
          <w:rFonts w:ascii="Times New Roman" w:hAnsi="Times New Roman"/>
          <w:sz w:val="24"/>
          <w:szCs w:val="24"/>
        </w:rPr>
        <w:t xml:space="preserve"> МОУ Спас-Ильдинской ООШ за 2019</w:t>
      </w:r>
      <w:r>
        <w:rPr>
          <w:rFonts w:ascii="Times New Roman" w:hAnsi="Times New Roman"/>
          <w:sz w:val="24"/>
          <w:szCs w:val="24"/>
        </w:rPr>
        <w:t xml:space="preserve"> год, регулирование и корректировка</w:t>
      </w:r>
      <w:r w:rsidRPr="00891ED8">
        <w:rPr>
          <w:rFonts w:ascii="Times New Roman" w:hAnsi="Times New Roman"/>
          <w:sz w:val="24"/>
          <w:szCs w:val="24"/>
        </w:rPr>
        <w:t xml:space="preserve"> деятельности образовательной организации по основным направлениям. </w:t>
      </w:r>
    </w:p>
    <w:p w:rsidR="00C919E5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>Источники информации:</w:t>
      </w:r>
    </w:p>
    <w:p w:rsidR="00C919E5" w:rsidRPr="00891ED8" w:rsidRDefault="00C919E5" w:rsidP="00DB364D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Нормативно-правовые документы, рабочие документы, регламентирующие направления деятельности ОО (аналитические материалы, планы и анализы работы, программы, расписания уро</w:t>
      </w:r>
      <w:r>
        <w:rPr>
          <w:rFonts w:ascii="Times New Roman" w:hAnsi="Times New Roman"/>
          <w:sz w:val="24"/>
          <w:szCs w:val="24"/>
        </w:rPr>
        <w:t>ков</w:t>
      </w:r>
      <w:r w:rsidRPr="00891ED8">
        <w:rPr>
          <w:rFonts w:ascii="Times New Roman" w:hAnsi="Times New Roman"/>
          <w:sz w:val="24"/>
          <w:szCs w:val="24"/>
        </w:rPr>
        <w:t>, статистические данные).</w:t>
      </w:r>
    </w:p>
    <w:p w:rsidR="00C919E5" w:rsidRPr="00891ED8" w:rsidRDefault="00C919E5" w:rsidP="00DB364D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Анализ и результаты административных контрол</w:t>
      </w:r>
      <w:r>
        <w:rPr>
          <w:rFonts w:ascii="Times New Roman" w:hAnsi="Times New Roman"/>
          <w:sz w:val="24"/>
          <w:szCs w:val="24"/>
        </w:rPr>
        <w:t>ьных работ в выпускных (4 и 9</w:t>
      </w:r>
      <w:r w:rsidRPr="00891ED8">
        <w:rPr>
          <w:rFonts w:ascii="Times New Roman" w:hAnsi="Times New Roman"/>
          <w:sz w:val="24"/>
          <w:szCs w:val="24"/>
        </w:rPr>
        <w:t>) клас</w:t>
      </w:r>
      <w:r>
        <w:rPr>
          <w:rFonts w:ascii="Times New Roman" w:hAnsi="Times New Roman"/>
          <w:sz w:val="24"/>
          <w:szCs w:val="24"/>
        </w:rPr>
        <w:t>сах, определяющие качество подготовки выпускников, проведённых</w:t>
      </w:r>
      <w:r w:rsidRPr="00891ED8">
        <w:rPr>
          <w:rFonts w:ascii="Times New Roman" w:hAnsi="Times New Roman"/>
          <w:sz w:val="24"/>
          <w:szCs w:val="24"/>
        </w:rPr>
        <w:t xml:space="preserve"> в период самообследования).</w:t>
      </w:r>
    </w:p>
    <w:p w:rsidR="00C919E5" w:rsidRPr="00891ED8" w:rsidRDefault="00C919E5" w:rsidP="00DB364D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Результаты анкетирования участников образовательного процесса (определения степени удовлетворенности образовательным процессом).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>Форма предъявления информации:</w:t>
      </w:r>
    </w:p>
    <w:p w:rsidR="00C919E5" w:rsidRPr="00891ED8" w:rsidRDefault="00C919E5" w:rsidP="00C91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о самообследовании, утверждё</w:t>
      </w:r>
      <w:r w:rsidRPr="00891ED8">
        <w:rPr>
          <w:rFonts w:ascii="Times New Roman" w:hAnsi="Times New Roman"/>
          <w:sz w:val="24"/>
          <w:szCs w:val="24"/>
        </w:rPr>
        <w:t>нный педагогическим советом на бумажных и электронных носителях.</w:t>
      </w:r>
    </w:p>
    <w:p w:rsidR="00C919E5" w:rsidRPr="00891ED8" w:rsidRDefault="00C919E5" w:rsidP="00C919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Самообследование проводилось на основании приказа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организацией», приказа Министерства образования и науки Российской Федерации от 10 декабря 2013 года № 1324 «Об утверждении показателей деятельности образовательной организации, подлежащей самообследованию».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</w:t>
      </w:r>
    </w:p>
    <w:p w:rsidR="00C919E5" w:rsidRPr="00DB3399" w:rsidRDefault="00C919E5" w:rsidP="00C919E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располагается в </w:t>
      </w:r>
      <w:r w:rsidRPr="00DB3399">
        <w:rPr>
          <w:rFonts w:ascii="Times New Roman" w:hAnsi="Times New Roman"/>
          <w:sz w:val="24"/>
          <w:szCs w:val="24"/>
        </w:rPr>
        <w:t>здании, построенном в</w:t>
      </w:r>
      <w:r>
        <w:rPr>
          <w:rFonts w:ascii="Times New Roman" w:hAnsi="Times New Roman"/>
          <w:sz w:val="24"/>
          <w:szCs w:val="24"/>
        </w:rPr>
        <w:t xml:space="preserve"> 1986 году и являющемся типовым зданием детского сада. В 2007 году был произведён капитальный ремонт и реконструкция здания, которое было приспособлено под школу. Здание школы кирпич</w:t>
      </w:r>
      <w:r w:rsidRPr="00DB3399">
        <w:rPr>
          <w:rFonts w:ascii="Times New Roman" w:hAnsi="Times New Roman"/>
          <w:sz w:val="24"/>
          <w:szCs w:val="24"/>
        </w:rPr>
        <w:t>ное, одноэта</w:t>
      </w:r>
      <w:r>
        <w:rPr>
          <w:rFonts w:ascii="Times New Roman" w:hAnsi="Times New Roman"/>
          <w:sz w:val="24"/>
          <w:szCs w:val="24"/>
        </w:rPr>
        <w:t>жное. Отопление автономное электрическое. Имеется водопровод, х</w:t>
      </w:r>
      <w:r w:rsidRPr="00DB339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лодное и горячее водоснабжение,</w:t>
      </w:r>
      <w:r w:rsidRPr="00DB3399">
        <w:rPr>
          <w:rFonts w:ascii="Times New Roman" w:hAnsi="Times New Roman"/>
          <w:sz w:val="24"/>
          <w:szCs w:val="24"/>
        </w:rPr>
        <w:t xml:space="preserve"> канализа</w:t>
      </w:r>
      <w:r>
        <w:rPr>
          <w:rFonts w:ascii="Times New Roman" w:hAnsi="Times New Roman"/>
          <w:sz w:val="24"/>
          <w:szCs w:val="24"/>
        </w:rPr>
        <w:t>ция. В школе</w:t>
      </w:r>
      <w:r w:rsidRPr="00DB3399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учебных </w:t>
      </w:r>
      <w:r w:rsidRPr="00DB3399">
        <w:rPr>
          <w:rFonts w:ascii="Times New Roman" w:hAnsi="Times New Roman"/>
          <w:sz w:val="24"/>
          <w:szCs w:val="24"/>
        </w:rPr>
        <w:t>кабине</w:t>
      </w:r>
      <w:r>
        <w:rPr>
          <w:rFonts w:ascii="Times New Roman" w:hAnsi="Times New Roman"/>
          <w:sz w:val="24"/>
          <w:szCs w:val="24"/>
        </w:rPr>
        <w:t>тов, библиотечный уголок в кабинете информатики (№24), столовая на 24</w:t>
      </w:r>
      <w:r w:rsidRPr="00DB3399">
        <w:rPr>
          <w:rFonts w:ascii="Times New Roman" w:hAnsi="Times New Roman"/>
          <w:sz w:val="24"/>
          <w:szCs w:val="24"/>
        </w:rPr>
        <w:t xml:space="preserve"> посадочных мест</w:t>
      </w:r>
      <w:r>
        <w:rPr>
          <w:rFonts w:ascii="Times New Roman" w:hAnsi="Times New Roman"/>
          <w:sz w:val="24"/>
          <w:szCs w:val="24"/>
        </w:rPr>
        <w:t>а</w:t>
      </w:r>
      <w:r w:rsidRPr="00DB33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школе нет спортивного зала, плоскостных спортивных сооружений. С 2007</w:t>
      </w:r>
      <w:r w:rsidRPr="00DB339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</w:t>
      </w:r>
      <w:r w:rsidRPr="00DB3399">
        <w:rPr>
          <w:rFonts w:ascii="Times New Roman" w:hAnsi="Times New Roman"/>
          <w:sz w:val="24"/>
          <w:szCs w:val="24"/>
        </w:rPr>
        <w:t>да к школе в каче</w:t>
      </w:r>
      <w:r>
        <w:rPr>
          <w:rFonts w:ascii="Times New Roman" w:hAnsi="Times New Roman"/>
          <w:sz w:val="24"/>
          <w:szCs w:val="24"/>
        </w:rPr>
        <w:t>стве</w:t>
      </w:r>
      <w:r w:rsidRPr="00DB3399">
        <w:rPr>
          <w:rFonts w:ascii="Times New Roman" w:hAnsi="Times New Roman"/>
          <w:sz w:val="24"/>
          <w:szCs w:val="24"/>
        </w:rPr>
        <w:t xml:space="preserve"> дошкольной группы</w:t>
      </w:r>
      <w:r>
        <w:rPr>
          <w:rFonts w:ascii="Times New Roman" w:hAnsi="Times New Roman"/>
          <w:sz w:val="24"/>
          <w:szCs w:val="24"/>
        </w:rPr>
        <w:t xml:space="preserve"> был присоединён Спас-Ильдинский</w:t>
      </w:r>
      <w:r w:rsidRPr="00DB3399">
        <w:rPr>
          <w:rFonts w:ascii="Times New Roman" w:hAnsi="Times New Roman"/>
          <w:sz w:val="24"/>
          <w:szCs w:val="24"/>
        </w:rPr>
        <w:t xml:space="preserve"> детский сад.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399">
        <w:rPr>
          <w:rFonts w:ascii="Times New Roman" w:hAnsi="Times New Roman"/>
          <w:sz w:val="24"/>
          <w:szCs w:val="24"/>
        </w:rPr>
        <w:t>С этого момента школа и дошкольная группа функционируют как единое учреждение с общими целями и зада</w:t>
      </w:r>
      <w:r>
        <w:rPr>
          <w:rFonts w:ascii="Times New Roman" w:hAnsi="Times New Roman"/>
          <w:sz w:val="24"/>
          <w:szCs w:val="24"/>
        </w:rPr>
        <w:t xml:space="preserve">чами. Дошкольная группа располагается в здании школы. В ней </w:t>
      </w:r>
      <w:r w:rsidRPr="00DB3399">
        <w:rPr>
          <w:rFonts w:ascii="Times New Roman" w:hAnsi="Times New Roman"/>
          <w:sz w:val="24"/>
          <w:szCs w:val="24"/>
        </w:rPr>
        <w:t>имеет</w:t>
      </w:r>
      <w:r>
        <w:rPr>
          <w:rFonts w:ascii="Times New Roman" w:hAnsi="Times New Roman"/>
          <w:sz w:val="24"/>
          <w:szCs w:val="24"/>
        </w:rPr>
        <w:t>ся групповая комната, пищеблок,</w:t>
      </w:r>
      <w:r w:rsidRPr="00DB3399">
        <w:rPr>
          <w:rFonts w:ascii="Times New Roman" w:hAnsi="Times New Roman"/>
          <w:sz w:val="24"/>
          <w:szCs w:val="24"/>
        </w:rPr>
        <w:t xml:space="preserve"> под</w:t>
      </w:r>
      <w:r>
        <w:rPr>
          <w:rFonts w:ascii="Times New Roman" w:hAnsi="Times New Roman"/>
          <w:sz w:val="24"/>
          <w:szCs w:val="24"/>
        </w:rPr>
        <w:t xml:space="preserve">собные помещения. 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 w:rsidRPr="00DB3399">
        <w:rPr>
          <w:rFonts w:ascii="Times New Roman" w:hAnsi="Times New Roman"/>
          <w:sz w:val="24"/>
          <w:szCs w:val="24"/>
        </w:rPr>
        <w:t>Юридическ</w:t>
      </w:r>
      <w:r>
        <w:rPr>
          <w:rFonts w:ascii="Times New Roman" w:hAnsi="Times New Roman"/>
          <w:sz w:val="24"/>
          <w:szCs w:val="24"/>
        </w:rPr>
        <w:t>ий адрес: Российская Федерация,152738,</w:t>
      </w:r>
      <w:r w:rsidRPr="00DB3399">
        <w:rPr>
          <w:rFonts w:ascii="Times New Roman" w:hAnsi="Times New Roman"/>
          <w:sz w:val="24"/>
          <w:szCs w:val="24"/>
        </w:rPr>
        <w:t xml:space="preserve"> Ярославская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399">
        <w:rPr>
          <w:rFonts w:ascii="Times New Roman" w:hAnsi="Times New Roman"/>
          <w:sz w:val="24"/>
          <w:szCs w:val="24"/>
        </w:rPr>
        <w:t>Некоузский район,</w:t>
      </w:r>
      <w:r>
        <w:rPr>
          <w:rFonts w:ascii="Times New Roman" w:hAnsi="Times New Roman"/>
          <w:sz w:val="24"/>
          <w:szCs w:val="24"/>
        </w:rPr>
        <w:t xml:space="preserve"> село Спас-Ильдь, дом №16</w:t>
      </w:r>
      <w:r w:rsidRPr="00DB3399">
        <w:rPr>
          <w:rFonts w:ascii="Times New Roman" w:hAnsi="Times New Roman"/>
          <w:sz w:val="24"/>
          <w:szCs w:val="24"/>
        </w:rPr>
        <w:t>.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 w:rsidRPr="00DB3399">
        <w:rPr>
          <w:rFonts w:ascii="Times New Roman" w:hAnsi="Times New Roman"/>
          <w:sz w:val="24"/>
          <w:szCs w:val="24"/>
        </w:rPr>
        <w:t>Фактическ</w:t>
      </w:r>
      <w:r>
        <w:rPr>
          <w:rFonts w:ascii="Times New Roman" w:hAnsi="Times New Roman"/>
          <w:sz w:val="24"/>
          <w:szCs w:val="24"/>
        </w:rPr>
        <w:t xml:space="preserve">ий адрес: Российская Федерация, 152738, Ярославская область, </w:t>
      </w:r>
      <w:r w:rsidRPr="00DB3399">
        <w:rPr>
          <w:rFonts w:ascii="Times New Roman" w:hAnsi="Times New Roman"/>
          <w:sz w:val="24"/>
          <w:szCs w:val="24"/>
        </w:rPr>
        <w:t>Некоузский район,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Спас-Ильдь, дом №16.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(48547) 3-22-25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 w:rsidRPr="00DB3399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CA5323">
          <w:rPr>
            <w:rStyle w:val="aa"/>
            <w:rFonts w:ascii="Times New Roman" w:hAnsi="Times New Roman"/>
            <w:sz w:val="24"/>
            <w:szCs w:val="24"/>
            <w:lang w:val="en-US"/>
          </w:rPr>
          <w:t>spas</w:t>
        </w:r>
        <w:r w:rsidRPr="00CA5323">
          <w:rPr>
            <w:rStyle w:val="aa"/>
            <w:rFonts w:ascii="Times New Roman" w:hAnsi="Times New Roman"/>
            <w:sz w:val="24"/>
            <w:szCs w:val="24"/>
          </w:rPr>
          <w:t>-</w:t>
        </w:r>
        <w:r w:rsidRPr="00CA5323">
          <w:rPr>
            <w:rStyle w:val="aa"/>
            <w:rFonts w:ascii="Times New Roman" w:hAnsi="Times New Roman"/>
            <w:sz w:val="24"/>
            <w:szCs w:val="24"/>
            <w:lang w:val="en-US"/>
          </w:rPr>
          <w:t>nkz</w:t>
        </w:r>
        <w:r w:rsidRPr="00CA5323">
          <w:rPr>
            <w:rStyle w:val="aa"/>
            <w:rFonts w:ascii="Times New Roman" w:hAnsi="Times New Roman"/>
            <w:sz w:val="24"/>
            <w:szCs w:val="24"/>
          </w:rPr>
          <w:t>.</w:t>
        </w:r>
        <w:r w:rsidRPr="00CA5323">
          <w:rPr>
            <w:rStyle w:val="aa"/>
            <w:rFonts w:ascii="Times New Roman" w:hAnsi="Times New Roman"/>
            <w:sz w:val="24"/>
            <w:szCs w:val="24"/>
            <w:lang w:val="en-US"/>
          </w:rPr>
          <w:t>school</w:t>
        </w:r>
        <w:r w:rsidRPr="00CA5323">
          <w:rPr>
            <w:rStyle w:val="aa"/>
            <w:rFonts w:ascii="Times New Roman" w:hAnsi="Times New Roman"/>
            <w:sz w:val="24"/>
            <w:szCs w:val="24"/>
          </w:rPr>
          <w:t>@</w:t>
        </w:r>
        <w:r w:rsidRPr="00CA5323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Pr="00CA5323">
          <w:rPr>
            <w:rStyle w:val="aa"/>
            <w:rFonts w:ascii="Times New Roman" w:hAnsi="Times New Roman"/>
            <w:sz w:val="24"/>
            <w:szCs w:val="24"/>
          </w:rPr>
          <w:t>.</w:t>
        </w:r>
        <w:r w:rsidRPr="00CA5323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</w:t>
      </w:r>
      <w:r w:rsidR="002E60AF">
        <w:rPr>
          <w:rFonts w:ascii="Times New Roman" w:hAnsi="Times New Roman"/>
          <w:sz w:val="24"/>
          <w:szCs w:val="24"/>
        </w:rPr>
        <w:t>Савицкая Надежда Юрьевна</w:t>
      </w:r>
    </w:p>
    <w:p w:rsidR="00C919E5" w:rsidRPr="00A9648B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Pr="00A9648B">
        <w:rPr>
          <w:rFonts w:ascii="Times New Roman" w:hAnsi="Times New Roman"/>
          <w:sz w:val="24"/>
          <w:szCs w:val="24"/>
        </w:rPr>
        <w:t>7620003759</w:t>
      </w:r>
    </w:p>
    <w:p w:rsidR="00C919E5" w:rsidRPr="00A9648B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 w:rsidRPr="00A9648B">
        <w:rPr>
          <w:rFonts w:ascii="Times New Roman" w:hAnsi="Times New Roman"/>
          <w:sz w:val="24"/>
          <w:szCs w:val="24"/>
        </w:rPr>
        <w:t>КПП 762001001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047888001</w:t>
      </w:r>
    </w:p>
    <w:p w:rsidR="00C919E5" w:rsidRPr="00A9648B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ОГРН </w:t>
      </w:r>
      <w:r w:rsidRPr="00A9648B">
        <w:rPr>
          <w:rFonts w:ascii="Times New Roman" w:hAnsi="Times New Roman"/>
          <w:sz w:val="24"/>
          <w:szCs w:val="24"/>
        </w:rPr>
        <w:t>1027601492940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 w:rsidRPr="00DB3399">
        <w:rPr>
          <w:rFonts w:ascii="Times New Roman" w:hAnsi="Times New Roman"/>
          <w:sz w:val="24"/>
          <w:szCs w:val="24"/>
        </w:rPr>
        <w:t>Организацио</w:t>
      </w:r>
      <w:r>
        <w:rPr>
          <w:rFonts w:ascii="Times New Roman" w:hAnsi="Times New Roman"/>
          <w:sz w:val="24"/>
          <w:szCs w:val="24"/>
        </w:rPr>
        <w:t>нно-правовая форма - учреждение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 w:rsidRPr="00DB3399">
        <w:rPr>
          <w:rFonts w:ascii="Times New Roman" w:hAnsi="Times New Roman"/>
          <w:sz w:val="24"/>
          <w:szCs w:val="24"/>
        </w:rPr>
        <w:t>Тип уч</w:t>
      </w:r>
      <w:r>
        <w:rPr>
          <w:rFonts w:ascii="Times New Roman" w:hAnsi="Times New Roman"/>
          <w:sz w:val="24"/>
          <w:szCs w:val="24"/>
        </w:rPr>
        <w:t>реждения - бюджетное учреждение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 w:rsidRPr="00DB3399">
        <w:rPr>
          <w:rFonts w:ascii="Times New Roman" w:hAnsi="Times New Roman"/>
          <w:sz w:val="24"/>
          <w:szCs w:val="24"/>
        </w:rPr>
        <w:t>Статус учреждения: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 w:rsidRPr="00DB3399">
        <w:rPr>
          <w:rFonts w:ascii="Times New Roman" w:hAnsi="Times New Roman"/>
          <w:sz w:val="24"/>
          <w:szCs w:val="24"/>
        </w:rPr>
        <w:t>тип:</w:t>
      </w:r>
      <w:r>
        <w:rPr>
          <w:rFonts w:ascii="Times New Roman" w:hAnsi="Times New Roman"/>
          <w:sz w:val="24"/>
          <w:szCs w:val="24"/>
        </w:rPr>
        <w:t xml:space="preserve"> общеобразовательное учреждение</w:t>
      </w:r>
    </w:p>
    <w:p w:rsidR="00C919E5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 w:rsidRPr="00DB3399">
        <w:rPr>
          <w:rFonts w:ascii="Times New Roman" w:hAnsi="Times New Roman"/>
          <w:sz w:val="24"/>
          <w:szCs w:val="24"/>
        </w:rPr>
        <w:t>вид: осн</w:t>
      </w:r>
      <w:r>
        <w:rPr>
          <w:rFonts w:ascii="Times New Roman" w:hAnsi="Times New Roman"/>
          <w:sz w:val="24"/>
          <w:szCs w:val="24"/>
        </w:rPr>
        <w:t>овная общеобразовательная школа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Директор: </w:t>
      </w:r>
      <w:r w:rsidR="002E60AF">
        <w:rPr>
          <w:rFonts w:ascii="Times New Roman" w:hAnsi="Times New Roman"/>
          <w:sz w:val="24"/>
          <w:szCs w:val="24"/>
        </w:rPr>
        <w:t>Савицкая Надежда Юрьевна</w:t>
      </w:r>
    </w:p>
    <w:p w:rsidR="00C919E5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  <w:r w:rsidRPr="00DB3399">
        <w:rPr>
          <w:rFonts w:ascii="Times New Roman" w:hAnsi="Times New Roman"/>
          <w:sz w:val="24"/>
          <w:szCs w:val="24"/>
        </w:rPr>
        <w:t>Учредитель: Администрация Некоузского муниципального района.</w:t>
      </w:r>
    </w:p>
    <w:p w:rsidR="00C919E5" w:rsidRPr="00DB3399" w:rsidRDefault="00C919E5" w:rsidP="00C919E5">
      <w:pPr>
        <w:spacing w:after="0"/>
        <w:rPr>
          <w:rFonts w:ascii="Times New Roman" w:hAnsi="Times New Roman"/>
          <w:sz w:val="24"/>
          <w:szCs w:val="24"/>
        </w:rPr>
      </w:pPr>
    </w:p>
    <w:p w:rsidR="00C919E5" w:rsidRPr="00891ED8" w:rsidRDefault="00C919E5" w:rsidP="00C919E5">
      <w:pPr>
        <w:suppressAutoHyphens/>
        <w:spacing w:after="0" w:line="240" w:lineRule="auto"/>
        <w:ind w:left="612"/>
        <w:jc w:val="center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</w:p>
    <w:p w:rsidR="00C919E5" w:rsidRPr="00891ED8" w:rsidRDefault="00C919E5" w:rsidP="00C919E5">
      <w:pPr>
        <w:spacing w:after="0" w:line="240" w:lineRule="auto"/>
        <w:ind w:left="972"/>
        <w:jc w:val="both"/>
        <w:rPr>
          <w:rFonts w:ascii="Times New Roman" w:hAnsi="Times New Roman"/>
          <w:b/>
          <w:sz w:val="24"/>
          <w:szCs w:val="24"/>
        </w:rPr>
      </w:pPr>
    </w:p>
    <w:p w:rsidR="00C919E5" w:rsidRDefault="00C919E5" w:rsidP="00C919E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91ED8">
        <w:rPr>
          <w:rFonts w:ascii="Times New Roman" w:hAnsi="Times New Roman"/>
          <w:b/>
          <w:iCs/>
          <w:sz w:val="24"/>
          <w:szCs w:val="24"/>
        </w:rPr>
        <w:t>Наличие свидетельств:</w:t>
      </w:r>
    </w:p>
    <w:p w:rsidR="00C919E5" w:rsidRPr="00A9648B" w:rsidRDefault="00C919E5" w:rsidP="00C919E5">
      <w:pPr>
        <w:jc w:val="both"/>
        <w:rPr>
          <w:rFonts w:ascii="Times New Roman" w:hAnsi="Times New Roman"/>
          <w:sz w:val="24"/>
          <w:szCs w:val="24"/>
        </w:rPr>
      </w:pPr>
      <w:r w:rsidRPr="009660A1">
        <w:rPr>
          <w:rFonts w:ascii="Times New Roman" w:hAnsi="Times New Roman"/>
          <w:spacing w:val="-2"/>
          <w:sz w:val="24"/>
          <w:szCs w:val="24"/>
        </w:rPr>
        <w:t>Государственный регистрационный номер записи о создании юридического лица: свидетельство о внесении записи в Единый государственный реестр юрид</w:t>
      </w:r>
      <w:r>
        <w:rPr>
          <w:rFonts w:ascii="Times New Roman" w:hAnsi="Times New Roman"/>
          <w:spacing w:val="-2"/>
          <w:sz w:val="24"/>
          <w:szCs w:val="24"/>
        </w:rPr>
        <w:t>ических лиц серия 76 №00337771</w:t>
      </w:r>
      <w:r w:rsidRPr="009660A1">
        <w:rPr>
          <w:rFonts w:ascii="Times New Roman" w:hAnsi="Times New Roman"/>
          <w:spacing w:val="-2"/>
          <w:sz w:val="24"/>
          <w:szCs w:val="24"/>
        </w:rPr>
        <w:t xml:space="preserve">; ОГРН </w:t>
      </w:r>
      <w:r w:rsidRPr="00A9648B">
        <w:rPr>
          <w:rFonts w:ascii="Times New Roman" w:hAnsi="Times New Roman"/>
          <w:sz w:val="24"/>
          <w:szCs w:val="24"/>
        </w:rPr>
        <w:t>1027601492940</w:t>
      </w:r>
      <w:r>
        <w:rPr>
          <w:rFonts w:ascii="Times New Roman" w:hAnsi="Times New Roman"/>
          <w:spacing w:val="-2"/>
          <w:sz w:val="24"/>
          <w:szCs w:val="24"/>
        </w:rPr>
        <w:t>; ГРН 2127612002329</w:t>
      </w:r>
      <w:r w:rsidRPr="009660A1">
        <w:rPr>
          <w:rFonts w:ascii="Times New Roman" w:hAnsi="Times New Roman"/>
          <w:spacing w:val="-2"/>
          <w:sz w:val="24"/>
          <w:szCs w:val="24"/>
        </w:rPr>
        <w:t xml:space="preserve"> – дата внесения запи</w:t>
      </w:r>
      <w:r>
        <w:rPr>
          <w:rFonts w:ascii="Times New Roman" w:hAnsi="Times New Roman"/>
          <w:spacing w:val="-2"/>
          <w:sz w:val="24"/>
          <w:szCs w:val="24"/>
        </w:rPr>
        <w:t>си 29.11.2002 г</w:t>
      </w:r>
      <w:r w:rsidRPr="009660A1">
        <w:rPr>
          <w:rFonts w:ascii="Times New Roman" w:hAnsi="Times New Roman"/>
          <w:spacing w:val="-2"/>
          <w:sz w:val="24"/>
          <w:szCs w:val="24"/>
        </w:rPr>
        <w:t>. Межрайонная инспекция Федеральной налоговой служ</w:t>
      </w:r>
      <w:r>
        <w:rPr>
          <w:rFonts w:ascii="Times New Roman" w:hAnsi="Times New Roman"/>
          <w:spacing w:val="-2"/>
          <w:sz w:val="24"/>
          <w:szCs w:val="24"/>
        </w:rPr>
        <w:t>бы №6</w:t>
      </w:r>
      <w:r w:rsidRPr="009660A1">
        <w:rPr>
          <w:rFonts w:ascii="Times New Roman" w:hAnsi="Times New Roman"/>
          <w:spacing w:val="-2"/>
          <w:sz w:val="24"/>
          <w:szCs w:val="24"/>
        </w:rPr>
        <w:t xml:space="preserve"> по Ярославской области</w:t>
      </w:r>
    </w:p>
    <w:p w:rsidR="00C919E5" w:rsidRPr="009660A1" w:rsidRDefault="00C919E5" w:rsidP="00C919E5">
      <w:pPr>
        <w:shd w:val="clear" w:color="auto" w:fill="FFFFFF"/>
        <w:spacing w:before="77"/>
        <w:jc w:val="both"/>
        <w:rPr>
          <w:rFonts w:ascii="Times New Roman" w:hAnsi="Times New Roman"/>
          <w:sz w:val="24"/>
          <w:szCs w:val="24"/>
          <w:u w:val="single"/>
        </w:rPr>
      </w:pPr>
      <w:r w:rsidRPr="009660A1">
        <w:rPr>
          <w:rFonts w:ascii="Times New Roman" w:hAnsi="Times New Roman"/>
          <w:spacing w:val="-1"/>
          <w:sz w:val="24"/>
          <w:szCs w:val="24"/>
        </w:rPr>
        <w:t>Данные документа, подтверждающего факт внесения сведений о юридическом ли</w:t>
      </w:r>
      <w:r>
        <w:rPr>
          <w:rFonts w:ascii="Times New Roman" w:hAnsi="Times New Roman"/>
          <w:spacing w:val="-1"/>
          <w:sz w:val="24"/>
          <w:szCs w:val="24"/>
        </w:rPr>
        <w:t xml:space="preserve">це в Единый государственный </w:t>
      </w:r>
      <w:r w:rsidRPr="009660A1">
        <w:rPr>
          <w:rFonts w:ascii="Times New Roman" w:hAnsi="Times New Roman"/>
          <w:spacing w:val="-1"/>
          <w:sz w:val="24"/>
          <w:szCs w:val="24"/>
        </w:rPr>
        <w:t>реестр юридических лиц:</w:t>
      </w:r>
      <w:r w:rsidRPr="009660A1">
        <w:rPr>
          <w:rFonts w:ascii="Times New Roman" w:hAnsi="Times New Roman"/>
          <w:sz w:val="24"/>
          <w:szCs w:val="24"/>
        </w:rPr>
        <w:t xml:space="preserve"> свидетельство ОГРН </w:t>
      </w:r>
      <w:r w:rsidRPr="00A9648B">
        <w:rPr>
          <w:rFonts w:ascii="Times New Roman" w:hAnsi="Times New Roman"/>
          <w:sz w:val="24"/>
          <w:szCs w:val="24"/>
        </w:rPr>
        <w:t>1027601492940</w:t>
      </w:r>
      <w:r>
        <w:rPr>
          <w:rFonts w:ascii="Times New Roman" w:hAnsi="Times New Roman"/>
          <w:sz w:val="24"/>
          <w:szCs w:val="24"/>
        </w:rPr>
        <w:t xml:space="preserve">, 29 ноября 2002 </w:t>
      </w:r>
      <w:r w:rsidRPr="009660A1">
        <w:rPr>
          <w:rFonts w:ascii="Times New Roman" w:hAnsi="Times New Roman"/>
          <w:sz w:val="24"/>
          <w:szCs w:val="24"/>
        </w:rPr>
        <w:t>г. за гос. регис</w:t>
      </w:r>
      <w:r>
        <w:rPr>
          <w:rFonts w:ascii="Times New Roman" w:hAnsi="Times New Roman"/>
          <w:sz w:val="24"/>
          <w:szCs w:val="24"/>
        </w:rPr>
        <w:t>трационным номером 2137612014000</w:t>
      </w:r>
      <w:r w:rsidRPr="009660A1">
        <w:rPr>
          <w:rFonts w:ascii="Times New Roman" w:hAnsi="Times New Roman"/>
          <w:sz w:val="24"/>
          <w:szCs w:val="24"/>
        </w:rPr>
        <w:t>, Межрайонная инспекция Федеральной налоговой служ</w:t>
      </w:r>
      <w:r>
        <w:rPr>
          <w:rFonts w:ascii="Times New Roman" w:hAnsi="Times New Roman"/>
          <w:sz w:val="24"/>
          <w:szCs w:val="24"/>
        </w:rPr>
        <w:t>бы №8</w:t>
      </w:r>
      <w:r w:rsidRPr="009660A1">
        <w:rPr>
          <w:rFonts w:ascii="Times New Roman" w:hAnsi="Times New Roman"/>
          <w:sz w:val="24"/>
          <w:szCs w:val="24"/>
        </w:rPr>
        <w:t xml:space="preserve"> по Ярославск</w:t>
      </w:r>
      <w:r>
        <w:rPr>
          <w:rFonts w:ascii="Times New Roman" w:hAnsi="Times New Roman"/>
          <w:sz w:val="24"/>
          <w:szCs w:val="24"/>
        </w:rPr>
        <w:t>ой области, серия 76 №00337771</w:t>
      </w:r>
    </w:p>
    <w:p w:rsidR="00C919E5" w:rsidRPr="009660A1" w:rsidRDefault="00C919E5" w:rsidP="00C919E5">
      <w:pPr>
        <w:shd w:val="clear" w:color="auto" w:fill="FFFFFF"/>
        <w:spacing w:before="77"/>
        <w:jc w:val="both"/>
        <w:rPr>
          <w:rFonts w:ascii="Times New Roman" w:hAnsi="Times New Roman"/>
          <w:sz w:val="24"/>
          <w:szCs w:val="24"/>
          <w:u w:val="single"/>
        </w:rPr>
      </w:pPr>
      <w:r w:rsidRPr="009660A1">
        <w:rPr>
          <w:rFonts w:ascii="Times New Roman" w:hAnsi="Times New Roman"/>
          <w:spacing w:val="-10"/>
          <w:sz w:val="24"/>
          <w:szCs w:val="24"/>
        </w:rPr>
        <w:t>реквизиты свидетельства о внесении записи в Единый государственный реестр юридических лиц, кем и когда выдано</w:t>
      </w:r>
      <w:r w:rsidRPr="009660A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60A1">
        <w:rPr>
          <w:rFonts w:ascii="Times New Roman" w:hAnsi="Times New Roman"/>
          <w:spacing w:val="-11"/>
          <w:sz w:val="24"/>
          <w:szCs w:val="24"/>
        </w:rPr>
        <w:t>(в случае внесения изменений в устав указываются реквизиты всех соответствующих свидетельств о внесении записи в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60A1">
        <w:rPr>
          <w:rFonts w:ascii="Times New Roman" w:hAnsi="Times New Roman"/>
          <w:spacing w:val="-10"/>
          <w:sz w:val="24"/>
          <w:szCs w:val="24"/>
        </w:rPr>
        <w:t>Единый государственный реестр юридических лиц, кем и когда выданы)</w:t>
      </w:r>
    </w:p>
    <w:p w:rsidR="00C919E5" w:rsidRPr="009660A1" w:rsidRDefault="00C919E5" w:rsidP="00C919E5">
      <w:pPr>
        <w:shd w:val="clear" w:color="auto" w:fill="FFFFFF"/>
        <w:tabs>
          <w:tab w:val="left" w:leader="underscore" w:pos="10176"/>
        </w:tabs>
        <w:ind w:left="101"/>
        <w:rPr>
          <w:rFonts w:ascii="Times New Roman" w:hAnsi="Times New Roman"/>
          <w:sz w:val="24"/>
          <w:szCs w:val="24"/>
        </w:rPr>
      </w:pPr>
      <w:r w:rsidRPr="009660A1">
        <w:rPr>
          <w:rFonts w:ascii="Times New Roman" w:hAnsi="Times New Roman"/>
          <w:spacing w:val="-3"/>
          <w:sz w:val="24"/>
          <w:szCs w:val="24"/>
        </w:rPr>
        <w:t>Идентификационный номер налогоплательщика:</w:t>
      </w:r>
      <w:r>
        <w:rPr>
          <w:rFonts w:ascii="Times New Roman" w:hAnsi="Times New Roman"/>
          <w:sz w:val="24"/>
          <w:szCs w:val="24"/>
        </w:rPr>
        <w:t xml:space="preserve"> 76220003759</w:t>
      </w:r>
    </w:p>
    <w:p w:rsidR="00C919E5" w:rsidRPr="009660A1" w:rsidRDefault="00C919E5" w:rsidP="00C919E5">
      <w:pPr>
        <w:shd w:val="clear" w:color="auto" w:fill="FFFFFF"/>
        <w:tabs>
          <w:tab w:val="left" w:leader="underscore" w:pos="10176"/>
        </w:tabs>
        <w:ind w:left="101"/>
        <w:rPr>
          <w:rFonts w:ascii="Times New Roman" w:hAnsi="Times New Roman"/>
          <w:sz w:val="24"/>
          <w:szCs w:val="24"/>
        </w:rPr>
      </w:pPr>
      <w:r w:rsidRPr="009660A1">
        <w:rPr>
          <w:rFonts w:ascii="Times New Roman" w:hAnsi="Times New Roman"/>
          <w:sz w:val="24"/>
          <w:szCs w:val="24"/>
        </w:rPr>
        <w:t xml:space="preserve">ОКАТО </w:t>
      </w:r>
      <w:r>
        <w:rPr>
          <w:rFonts w:ascii="Times New Roman" w:hAnsi="Times New Roman"/>
          <w:sz w:val="24"/>
          <w:szCs w:val="24"/>
        </w:rPr>
        <w:t>78223840001; ОКПО 21717363</w:t>
      </w:r>
    </w:p>
    <w:p w:rsidR="00C919E5" w:rsidRPr="00D679C3" w:rsidRDefault="00C919E5" w:rsidP="00C919E5">
      <w:pPr>
        <w:shd w:val="clear" w:color="auto" w:fill="FFFFFF"/>
        <w:tabs>
          <w:tab w:val="left" w:leader="underscore" w:pos="13723"/>
        </w:tabs>
        <w:ind w:left="101"/>
        <w:rPr>
          <w:rFonts w:ascii="Times New Roman" w:hAnsi="Times New Roman"/>
          <w:sz w:val="24"/>
          <w:szCs w:val="24"/>
        </w:rPr>
      </w:pPr>
      <w:r w:rsidRPr="009660A1">
        <w:rPr>
          <w:rFonts w:ascii="Times New Roman" w:hAnsi="Times New Roman"/>
          <w:spacing w:val="-2"/>
          <w:sz w:val="24"/>
          <w:szCs w:val="24"/>
        </w:rPr>
        <w:t xml:space="preserve">Данные документа </w:t>
      </w:r>
      <w:r>
        <w:rPr>
          <w:rFonts w:ascii="Times New Roman" w:hAnsi="Times New Roman"/>
          <w:spacing w:val="-2"/>
          <w:sz w:val="24"/>
          <w:szCs w:val="24"/>
        </w:rPr>
        <w:t>о постановке на учё</w:t>
      </w:r>
      <w:r w:rsidRPr="009660A1">
        <w:rPr>
          <w:rFonts w:ascii="Times New Roman" w:hAnsi="Times New Roman"/>
          <w:spacing w:val="-2"/>
          <w:sz w:val="24"/>
          <w:szCs w:val="24"/>
        </w:rPr>
        <w:t>т в налоговом орган</w:t>
      </w:r>
      <w:r>
        <w:rPr>
          <w:rFonts w:ascii="Times New Roman" w:hAnsi="Times New Roman"/>
          <w:spacing w:val="-2"/>
          <w:sz w:val="24"/>
          <w:szCs w:val="24"/>
        </w:rPr>
        <w:t>е: свидетельство, дата выдачи 13</w:t>
      </w:r>
      <w:r w:rsidRPr="009660A1">
        <w:rPr>
          <w:rFonts w:ascii="Times New Roman" w:hAnsi="Times New Roman"/>
          <w:spacing w:val="-2"/>
          <w:sz w:val="24"/>
          <w:szCs w:val="24"/>
        </w:rPr>
        <w:t xml:space="preserve"> 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 w:rsidRPr="009660A1">
        <w:rPr>
          <w:rFonts w:ascii="Times New Roman" w:hAnsi="Times New Roman"/>
          <w:spacing w:val="-2"/>
          <w:sz w:val="24"/>
          <w:szCs w:val="24"/>
        </w:rPr>
        <w:t xml:space="preserve">ября </w:t>
      </w:r>
      <w:smartTag w:uri="urn:schemas-microsoft-com:office:smarttags" w:element="metricconverter">
        <w:smartTagPr>
          <w:attr w:name="ProductID" w:val="2000 г"/>
        </w:smartTagPr>
        <w:r w:rsidRPr="009660A1">
          <w:rPr>
            <w:rFonts w:ascii="Times New Roman" w:hAnsi="Times New Roman"/>
            <w:spacing w:val="-2"/>
            <w:sz w:val="24"/>
            <w:szCs w:val="24"/>
          </w:rPr>
          <w:t>2000 г</w:t>
        </w:r>
      </w:smartTag>
      <w:r w:rsidRPr="009660A1">
        <w:rPr>
          <w:rFonts w:ascii="Times New Roman" w:hAnsi="Times New Roman"/>
          <w:spacing w:val="-2"/>
          <w:sz w:val="24"/>
          <w:szCs w:val="24"/>
        </w:rPr>
        <w:t>., выдано инспе</w:t>
      </w:r>
      <w:r>
        <w:rPr>
          <w:rFonts w:ascii="Times New Roman" w:hAnsi="Times New Roman"/>
          <w:spacing w:val="-2"/>
          <w:sz w:val="24"/>
          <w:szCs w:val="24"/>
        </w:rPr>
        <w:t>кцией МНС РФ по Некоузскому МО, серия 76 №0040678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91ED8">
        <w:rPr>
          <w:rFonts w:ascii="Times New Roman" w:hAnsi="Times New Roman"/>
          <w:b/>
          <w:iCs/>
          <w:sz w:val="24"/>
          <w:szCs w:val="24"/>
        </w:rPr>
        <w:t>Наличие документов о создании ОУ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Устав образовательного</w:t>
      </w:r>
      <w:r>
        <w:rPr>
          <w:rFonts w:ascii="Times New Roman" w:hAnsi="Times New Roman"/>
          <w:sz w:val="24"/>
          <w:szCs w:val="24"/>
        </w:rPr>
        <w:t xml:space="preserve"> учреждения утверждё</w:t>
      </w:r>
      <w:r w:rsidRPr="00891ED8">
        <w:rPr>
          <w:rFonts w:ascii="Times New Roman" w:hAnsi="Times New Roman"/>
          <w:sz w:val="24"/>
          <w:szCs w:val="24"/>
        </w:rPr>
        <w:t>н постановлением администрации Некоуз</w:t>
      </w:r>
      <w:r>
        <w:rPr>
          <w:rFonts w:ascii="Times New Roman" w:hAnsi="Times New Roman"/>
          <w:sz w:val="24"/>
          <w:szCs w:val="24"/>
        </w:rPr>
        <w:t>ского муниципального района №976</w:t>
      </w:r>
      <w:r w:rsidRPr="00891ED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 дека</w:t>
      </w:r>
      <w:r w:rsidRPr="00891ED8">
        <w:rPr>
          <w:rFonts w:ascii="Times New Roman" w:hAnsi="Times New Roman"/>
          <w:sz w:val="24"/>
          <w:szCs w:val="24"/>
        </w:rPr>
        <w:t xml:space="preserve">бря </w:t>
      </w:r>
      <w:smartTag w:uri="urn:schemas-microsoft-com:office:smarttags" w:element="metricconverter">
        <w:smartTagPr>
          <w:attr w:name="ProductID" w:val="2015 г"/>
        </w:smartTagPr>
        <w:r w:rsidRPr="00891ED8">
          <w:rPr>
            <w:rFonts w:ascii="Times New Roman" w:hAnsi="Times New Roman"/>
            <w:sz w:val="24"/>
            <w:szCs w:val="24"/>
          </w:rPr>
          <w:t>2015 г</w:t>
        </w:r>
      </w:smartTag>
      <w:r w:rsidRPr="00891ED8">
        <w:rPr>
          <w:rFonts w:ascii="Times New Roman" w:hAnsi="Times New Roman"/>
          <w:sz w:val="24"/>
          <w:szCs w:val="24"/>
        </w:rPr>
        <w:t>.</w:t>
      </w:r>
    </w:p>
    <w:p w:rsidR="00C919E5" w:rsidRPr="00620FD0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0FD0">
        <w:rPr>
          <w:rFonts w:ascii="Times New Roman" w:hAnsi="Times New Roman"/>
          <w:b/>
          <w:iCs/>
          <w:sz w:val="24"/>
          <w:szCs w:val="24"/>
        </w:rPr>
        <w:t xml:space="preserve">Локальные акты, </w:t>
      </w:r>
      <w:r w:rsidRPr="00620FD0">
        <w:rPr>
          <w:rFonts w:ascii="Times New Roman" w:hAnsi="Times New Roman"/>
          <w:b/>
          <w:sz w:val="24"/>
          <w:szCs w:val="24"/>
        </w:rPr>
        <w:t>регламентирующие деятельность ОУ:</w:t>
      </w:r>
    </w:p>
    <w:p w:rsidR="00C919E5" w:rsidRPr="00620FD0" w:rsidRDefault="00C919E5" w:rsidP="00C919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FD0">
        <w:rPr>
          <w:rFonts w:ascii="Times New Roman" w:eastAsia="Times New Roman" w:hAnsi="Times New Roman"/>
          <w:lang w:eastAsia="ru-RU"/>
        </w:rPr>
        <w:t>Смотри сайт школы:</w:t>
      </w:r>
      <w:r>
        <w:rPr>
          <w:rFonts w:ascii="Times New Roman" w:eastAsia="Times New Roman" w:hAnsi="Times New Roman"/>
          <w:color w:val="0000FF"/>
          <w:u w:val="single"/>
          <w:lang w:eastAsia="ru-RU"/>
        </w:rPr>
        <w:t xml:space="preserve"> </w:t>
      </w:r>
      <w:r w:rsidRPr="00BA553B">
        <w:rPr>
          <w:rFonts w:ascii="Times New Roman" w:eastAsia="Times New Roman" w:hAnsi="Times New Roman"/>
          <w:color w:val="0000FF"/>
          <w:u w:val="single"/>
          <w:lang w:eastAsia="ru-RU"/>
        </w:rPr>
        <w:t>http://</w:t>
      </w:r>
      <w:hyperlink r:id="rId6" w:tgtFrame="_blank" w:history="1">
        <w:r w:rsidRPr="00BA553B">
          <w:rPr>
            <w:rStyle w:val="aa"/>
            <w:rFonts w:ascii="Times New Roman" w:hAnsi="Times New Roman"/>
            <w:b/>
            <w:bCs/>
          </w:rPr>
          <w:t>sild-shnkz.edu.yar.ru</w:t>
        </w:r>
      </w:hyperlink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91ED8">
        <w:rPr>
          <w:rFonts w:ascii="Times New Roman" w:hAnsi="Times New Roman"/>
          <w:b/>
          <w:iCs/>
          <w:sz w:val="24"/>
          <w:szCs w:val="24"/>
        </w:rPr>
        <w:t>Документы, на основании которых осуществляет свою</w:t>
      </w:r>
      <w:r w:rsidRPr="00891ED8">
        <w:rPr>
          <w:rFonts w:ascii="Times New Roman" w:hAnsi="Times New Roman"/>
          <w:b/>
          <w:sz w:val="24"/>
          <w:szCs w:val="24"/>
        </w:rPr>
        <w:t xml:space="preserve"> </w:t>
      </w:r>
      <w:r w:rsidRPr="00891ED8">
        <w:rPr>
          <w:rFonts w:ascii="Times New Roman" w:hAnsi="Times New Roman"/>
          <w:b/>
          <w:iCs/>
          <w:sz w:val="24"/>
          <w:szCs w:val="24"/>
        </w:rPr>
        <w:t>деятельность ОО:</w:t>
      </w:r>
    </w:p>
    <w:p w:rsidR="00C919E5" w:rsidRPr="00891ED8" w:rsidRDefault="00C919E5" w:rsidP="00DB364D">
      <w:pPr>
        <w:numPr>
          <w:ilvl w:val="0"/>
          <w:numId w:val="1"/>
        </w:numPr>
        <w:tabs>
          <w:tab w:val="clear" w:pos="108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Лицензия – серия 76 ЛО2 №000</w:t>
      </w:r>
      <w:r>
        <w:rPr>
          <w:rFonts w:ascii="Times New Roman" w:hAnsi="Times New Roman"/>
          <w:sz w:val="24"/>
          <w:szCs w:val="24"/>
        </w:rPr>
        <w:t>1209</w:t>
      </w:r>
      <w:r w:rsidRPr="00891ED8">
        <w:rPr>
          <w:rFonts w:ascii="Times New Roman" w:hAnsi="Times New Roman"/>
          <w:sz w:val="24"/>
          <w:szCs w:val="24"/>
        </w:rPr>
        <w:t> регистрационный №</w:t>
      </w:r>
      <w:r>
        <w:rPr>
          <w:rFonts w:ascii="Times New Roman" w:hAnsi="Times New Roman"/>
          <w:sz w:val="24"/>
          <w:szCs w:val="24"/>
        </w:rPr>
        <w:t>429</w:t>
      </w:r>
      <w:r w:rsidRPr="00891ED8">
        <w:rPr>
          <w:rFonts w:ascii="Times New Roman" w:hAnsi="Times New Roman"/>
          <w:sz w:val="24"/>
          <w:szCs w:val="24"/>
        </w:rPr>
        <w:t>/16 от 2</w:t>
      </w:r>
      <w:r>
        <w:rPr>
          <w:rFonts w:ascii="Times New Roman" w:hAnsi="Times New Roman"/>
          <w:sz w:val="24"/>
          <w:szCs w:val="24"/>
        </w:rPr>
        <w:t>7 сентября</w:t>
      </w:r>
      <w:r w:rsidRPr="00891ED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91ED8">
          <w:rPr>
            <w:rFonts w:ascii="Times New Roman" w:hAnsi="Times New Roman"/>
            <w:sz w:val="24"/>
            <w:szCs w:val="24"/>
          </w:rPr>
          <w:t>2016 г</w:t>
        </w:r>
      </w:smartTag>
      <w:r w:rsidRPr="00891ED8">
        <w:rPr>
          <w:rFonts w:ascii="Times New Roman" w:hAnsi="Times New Roman"/>
          <w:sz w:val="24"/>
          <w:szCs w:val="24"/>
        </w:rPr>
        <w:t>., срок действия - бессрочн</w:t>
      </w:r>
      <w:r w:rsidRPr="00891ED8">
        <w:rPr>
          <w:rFonts w:ascii="Times New Roman" w:hAnsi="Times New Roman"/>
          <w:color w:val="000000"/>
          <w:sz w:val="24"/>
          <w:szCs w:val="24"/>
        </w:rPr>
        <w:t>о.</w:t>
      </w:r>
    </w:p>
    <w:p w:rsidR="00C919E5" w:rsidRPr="00891ED8" w:rsidRDefault="00C919E5" w:rsidP="00DB364D">
      <w:pPr>
        <w:numPr>
          <w:ilvl w:val="0"/>
          <w:numId w:val="1"/>
        </w:numPr>
        <w:tabs>
          <w:tab w:val="clear" w:pos="108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Свидетельство о госуда</w:t>
      </w:r>
      <w:r>
        <w:rPr>
          <w:rFonts w:ascii="Times New Roman" w:hAnsi="Times New Roman"/>
          <w:sz w:val="24"/>
          <w:szCs w:val="24"/>
        </w:rPr>
        <w:t>рственной аккредитации – серия 76 АО1 №</w:t>
      </w:r>
      <w:r w:rsidRPr="00891ED8">
        <w:rPr>
          <w:rFonts w:ascii="Times New Roman" w:hAnsi="Times New Roman"/>
          <w:sz w:val="24"/>
          <w:szCs w:val="24"/>
        </w:rPr>
        <w:t>0000</w:t>
      </w:r>
      <w:r>
        <w:rPr>
          <w:rFonts w:ascii="Times New Roman" w:hAnsi="Times New Roman"/>
          <w:sz w:val="24"/>
          <w:szCs w:val="24"/>
        </w:rPr>
        <w:t>01</w:t>
      </w:r>
      <w:r w:rsidRPr="00891ED8">
        <w:rPr>
          <w:rFonts w:ascii="Times New Roman" w:hAnsi="Times New Roman"/>
          <w:sz w:val="24"/>
          <w:szCs w:val="24"/>
        </w:rPr>
        <w:t>9, регистрационный №</w:t>
      </w:r>
      <w:r>
        <w:rPr>
          <w:rFonts w:ascii="Times New Roman" w:hAnsi="Times New Roman"/>
          <w:sz w:val="24"/>
          <w:szCs w:val="24"/>
        </w:rPr>
        <w:t>78/14</w:t>
      </w:r>
      <w:r w:rsidRPr="00891ED8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30 апреля </w:t>
      </w:r>
      <w:r w:rsidRPr="00891ED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891ED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срок действия – до 2026 г.</w:t>
      </w:r>
    </w:p>
    <w:p w:rsidR="00C919E5" w:rsidRDefault="00C919E5" w:rsidP="00C919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Статус – общеоб</w:t>
      </w:r>
      <w:r>
        <w:rPr>
          <w:rFonts w:ascii="Times New Roman" w:hAnsi="Times New Roman"/>
          <w:sz w:val="24"/>
          <w:szCs w:val="24"/>
        </w:rPr>
        <w:t>разовательное учреждение: основная</w:t>
      </w:r>
      <w:r w:rsidRPr="00891ED8">
        <w:rPr>
          <w:rFonts w:ascii="Times New Roman" w:hAnsi="Times New Roman"/>
          <w:sz w:val="24"/>
          <w:szCs w:val="24"/>
        </w:rPr>
        <w:t xml:space="preserve"> общеобразовательная школа реализует образовательные программы </w:t>
      </w:r>
      <w:r>
        <w:rPr>
          <w:rFonts w:ascii="Times New Roman" w:hAnsi="Times New Roman"/>
          <w:sz w:val="24"/>
          <w:szCs w:val="24"/>
        </w:rPr>
        <w:t>дошкольного</w:t>
      </w:r>
      <w:r w:rsidRPr="00891ED8">
        <w:rPr>
          <w:rFonts w:ascii="Times New Roman" w:hAnsi="Times New Roman"/>
          <w:sz w:val="24"/>
          <w:szCs w:val="24"/>
        </w:rPr>
        <w:t xml:space="preserve"> общего, начального </w:t>
      </w:r>
      <w:r>
        <w:rPr>
          <w:rFonts w:ascii="Times New Roman" w:hAnsi="Times New Roman"/>
          <w:sz w:val="24"/>
          <w:szCs w:val="24"/>
        </w:rPr>
        <w:t xml:space="preserve">общего, </w:t>
      </w:r>
      <w:r w:rsidRPr="00891ED8">
        <w:rPr>
          <w:rFonts w:ascii="Times New Roman" w:hAnsi="Times New Roman"/>
          <w:sz w:val="24"/>
          <w:szCs w:val="24"/>
        </w:rPr>
        <w:t>осно</w:t>
      </w:r>
      <w:r>
        <w:rPr>
          <w:rFonts w:ascii="Times New Roman" w:hAnsi="Times New Roman"/>
          <w:sz w:val="24"/>
          <w:szCs w:val="24"/>
        </w:rPr>
        <w:t>вного</w:t>
      </w:r>
      <w:r w:rsidRPr="00891ED8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C919E5" w:rsidRDefault="00C919E5" w:rsidP="00C919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919E5" w:rsidRPr="00BA553B" w:rsidRDefault="00C919E5" w:rsidP="00C919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235">
        <w:rPr>
          <w:rFonts w:ascii="Times New Roman" w:hAnsi="Times New Roman"/>
          <w:b/>
          <w:sz w:val="24"/>
          <w:szCs w:val="24"/>
        </w:rPr>
        <w:t>Адрес сайта:</w:t>
      </w:r>
      <w:r w:rsidRPr="00BA553B">
        <w:rPr>
          <w:rFonts w:ascii="Times New Roman" w:hAnsi="Times New Roman"/>
          <w:sz w:val="24"/>
          <w:szCs w:val="24"/>
        </w:rPr>
        <w:t xml:space="preserve"> </w:t>
      </w:r>
      <w:r w:rsidRPr="00BA553B">
        <w:rPr>
          <w:rFonts w:ascii="Times New Roman" w:eastAsia="Times New Roman" w:hAnsi="Times New Roman"/>
          <w:color w:val="0000FF"/>
          <w:u w:val="single"/>
          <w:lang w:eastAsia="ru-RU"/>
        </w:rPr>
        <w:t>http://</w:t>
      </w:r>
      <w:hyperlink r:id="rId7" w:tgtFrame="_blank" w:history="1">
        <w:r w:rsidRPr="00BA553B">
          <w:rPr>
            <w:rStyle w:val="aa"/>
            <w:rFonts w:ascii="Times New Roman" w:hAnsi="Times New Roman"/>
            <w:b/>
            <w:bCs/>
          </w:rPr>
          <w:t>sild-shnkz.edu.yar.ru</w:t>
        </w:r>
      </w:hyperlink>
    </w:p>
    <w:p w:rsidR="00C919E5" w:rsidRPr="00BA553B" w:rsidRDefault="00C919E5" w:rsidP="00C919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C919E5" w:rsidRPr="00891ED8" w:rsidRDefault="00C919E5" w:rsidP="00C919E5">
      <w:pPr>
        <w:suppressAutoHyphens/>
        <w:spacing w:after="0" w:line="240" w:lineRule="auto"/>
        <w:ind w:left="612"/>
        <w:jc w:val="both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>Право владения, использования материально-технической базы</w:t>
      </w:r>
    </w:p>
    <w:p w:rsidR="00C919E5" w:rsidRDefault="00C919E5" w:rsidP="00C919E5">
      <w:pPr>
        <w:suppressAutoHyphens/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iCs/>
          <w:sz w:val="24"/>
          <w:szCs w:val="24"/>
        </w:rPr>
        <w:t>О</w:t>
      </w:r>
      <w:r>
        <w:rPr>
          <w:rFonts w:ascii="Times New Roman" w:hAnsi="Times New Roman"/>
          <w:iCs/>
          <w:sz w:val="24"/>
          <w:szCs w:val="24"/>
        </w:rPr>
        <w:t>бразовательная деятельность ведё</w:t>
      </w:r>
      <w:r w:rsidRPr="00891ED8">
        <w:rPr>
          <w:rFonts w:ascii="Times New Roman" w:hAnsi="Times New Roman"/>
          <w:iCs/>
          <w:sz w:val="24"/>
          <w:szCs w:val="24"/>
        </w:rPr>
        <w:t>тся на площадях</w:t>
      </w:r>
      <w:r w:rsidRPr="00891ED8">
        <w:rPr>
          <w:rFonts w:ascii="Times New Roman" w:hAnsi="Times New Roman"/>
          <w:b/>
          <w:sz w:val="24"/>
          <w:szCs w:val="24"/>
        </w:rPr>
        <w:t>,</w:t>
      </w:r>
      <w:r w:rsidRPr="00891E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креплённых за МОУ Спас-Ильдинской ООШ</w:t>
      </w:r>
      <w:r w:rsidRPr="00891ED8">
        <w:rPr>
          <w:rFonts w:ascii="Times New Roman" w:hAnsi="Times New Roman"/>
          <w:sz w:val="24"/>
          <w:szCs w:val="24"/>
        </w:rPr>
        <w:t> согласно Свидетельству о государственной</w:t>
      </w:r>
      <w:r>
        <w:rPr>
          <w:rFonts w:ascii="Times New Roman" w:hAnsi="Times New Roman"/>
          <w:sz w:val="24"/>
          <w:szCs w:val="24"/>
        </w:rPr>
        <w:t xml:space="preserve"> регистрации права серия 76-АБ №865185, регистрационный </w:t>
      </w:r>
      <w:r w:rsidRPr="00BA553B">
        <w:rPr>
          <w:rFonts w:ascii="Times New Roman" w:hAnsi="Times New Roman"/>
          <w:sz w:val="24"/>
          <w:szCs w:val="24"/>
        </w:rPr>
        <w:t>№76-76-11/005/2012-259</w:t>
      </w:r>
      <w:r>
        <w:rPr>
          <w:rFonts w:ascii="Times New Roman" w:hAnsi="Times New Roman"/>
          <w:sz w:val="24"/>
          <w:szCs w:val="24"/>
        </w:rPr>
        <w:t xml:space="preserve"> от 18 ноября 2013</w:t>
      </w:r>
      <w:r w:rsidRPr="00891ED8">
        <w:rPr>
          <w:rFonts w:ascii="Times New Roman" w:hAnsi="Times New Roman"/>
          <w:sz w:val="24"/>
          <w:szCs w:val="24"/>
        </w:rPr>
        <w:t xml:space="preserve"> г.</w:t>
      </w:r>
    </w:p>
    <w:p w:rsidR="00C919E5" w:rsidRPr="009028A5" w:rsidRDefault="00C919E5" w:rsidP="00C919E5">
      <w:pPr>
        <w:suppressAutoHyphens/>
        <w:spacing w:after="0" w:line="240" w:lineRule="auto"/>
        <w:ind w:firstLine="612"/>
        <w:jc w:val="both"/>
        <w:rPr>
          <w:rFonts w:ascii="Times New Roman" w:hAnsi="Times New Roman"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>Территория школы</w:t>
      </w:r>
    </w:p>
    <w:p w:rsidR="00C919E5" w:rsidRPr="00891ED8" w:rsidRDefault="00C919E5" w:rsidP="00C919E5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Спас-Ильдинская ООШ находится в с. Спас-Ильдь</w:t>
      </w:r>
      <w:r w:rsidRPr="00891ED8">
        <w:rPr>
          <w:rFonts w:ascii="Times New Roman" w:hAnsi="Times New Roman"/>
          <w:sz w:val="24"/>
          <w:szCs w:val="24"/>
        </w:rPr>
        <w:t>. Территория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имеет</w:t>
      </w:r>
      <w:r w:rsidRPr="00891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деревянное </w:t>
      </w:r>
      <w:r w:rsidRPr="00891ED8">
        <w:rPr>
          <w:rFonts w:ascii="Times New Roman" w:hAnsi="Times New Roman"/>
          <w:sz w:val="24"/>
          <w:szCs w:val="24"/>
        </w:rPr>
        <w:t xml:space="preserve">ограждение. </w:t>
      </w:r>
    </w:p>
    <w:p w:rsidR="00C919E5" w:rsidRPr="00891ED8" w:rsidRDefault="00C919E5" w:rsidP="00C91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Спас-Ильдинская ООШ имеет земельный участок</w:t>
      </w:r>
      <w:r w:rsidRPr="00891ED8">
        <w:rPr>
          <w:rFonts w:ascii="Times New Roman" w:hAnsi="Times New Roman"/>
          <w:sz w:val="24"/>
          <w:szCs w:val="24"/>
        </w:rPr>
        <w:t xml:space="preserve"> площадью</w:t>
      </w:r>
      <w:r w:rsidRPr="00891ED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2767 кв.м. </w:t>
      </w:r>
      <w:r w:rsidRPr="00891ED8">
        <w:rPr>
          <w:rFonts w:ascii="Times New Roman" w:hAnsi="Times New Roman"/>
          <w:sz w:val="24"/>
          <w:szCs w:val="24"/>
        </w:rPr>
        <w:t>в соответствии со Свиде</w:t>
      </w:r>
      <w:r>
        <w:rPr>
          <w:rFonts w:ascii="Times New Roman" w:hAnsi="Times New Roman"/>
          <w:sz w:val="24"/>
          <w:szCs w:val="24"/>
        </w:rPr>
        <w:t>тельством</w:t>
      </w:r>
      <w:r w:rsidRPr="00891ED8">
        <w:rPr>
          <w:rFonts w:ascii="Times New Roman" w:hAnsi="Times New Roman"/>
          <w:sz w:val="24"/>
          <w:szCs w:val="24"/>
        </w:rPr>
        <w:t xml:space="preserve"> о государственной регистрации права постоянного (бессрочного) пользования земельным</w:t>
      </w:r>
      <w:r>
        <w:rPr>
          <w:rFonts w:ascii="Times New Roman" w:hAnsi="Times New Roman"/>
          <w:sz w:val="24"/>
          <w:szCs w:val="24"/>
        </w:rPr>
        <w:t xml:space="preserve"> участком</w:t>
      </w:r>
      <w:r w:rsidRPr="00891ED8">
        <w:rPr>
          <w:rFonts w:ascii="Times New Roman" w:hAnsi="Times New Roman"/>
          <w:sz w:val="24"/>
          <w:szCs w:val="24"/>
        </w:rPr>
        <w:t>,</w:t>
      </w:r>
      <w:r w:rsidRPr="00891ED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выданным</w:t>
      </w:r>
      <w:r w:rsidRPr="00891ED8">
        <w:rPr>
          <w:rFonts w:ascii="Times New Roman" w:hAnsi="Times New Roman"/>
          <w:sz w:val="24"/>
          <w:szCs w:val="24"/>
        </w:rPr>
        <w:t xml:space="preserve"> Управлением Федеральной регистрационной службы по Ярослав</w:t>
      </w:r>
      <w:r>
        <w:rPr>
          <w:rFonts w:ascii="Times New Roman" w:hAnsi="Times New Roman"/>
          <w:sz w:val="24"/>
          <w:szCs w:val="24"/>
        </w:rPr>
        <w:t>ской области от 05 сентября 2012 года 76-АБ №568099.</w:t>
      </w:r>
    </w:p>
    <w:p w:rsidR="00C919E5" w:rsidRPr="00891ED8" w:rsidRDefault="00C919E5" w:rsidP="00C919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>Управление образовательным учреждением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b/>
          <w:iCs/>
          <w:sz w:val="24"/>
          <w:szCs w:val="24"/>
        </w:rPr>
        <w:tab/>
      </w:r>
      <w:r w:rsidRPr="00891ED8">
        <w:rPr>
          <w:rFonts w:ascii="Times New Roman" w:hAnsi="Times New Roman"/>
          <w:iCs/>
          <w:sz w:val="24"/>
          <w:szCs w:val="24"/>
        </w:rPr>
        <w:t>Управление МОУ</w:t>
      </w:r>
      <w:r w:rsidRPr="00891ED8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Спас-Ильдинской О</w:t>
      </w:r>
      <w:r w:rsidRPr="00891ED8">
        <w:rPr>
          <w:rFonts w:ascii="Times New Roman" w:hAnsi="Times New Roman"/>
          <w:sz w:val="24"/>
          <w:szCs w:val="24"/>
        </w:rPr>
        <w:t>ОШ осуществляется в соответствии с Федеральным за</w:t>
      </w:r>
      <w:r>
        <w:rPr>
          <w:rFonts w:ascii="Times New Roman" w:hAnsi="Times New Roman"/>
          <w:sz w:val="24"/>
          <w:szCs w:val="24"/>
        </w:rPr>
        <w:t>коном от 29.12.2012 № 273-</w:t>
      </w:r>
      <w:r w:rsidRPr="00891ED8">
        <w:rPr>
          <w:rFonts w:ascii="Times New Roman" w:hAnsi="Times New Roman"/>
          <w:sz w:val="24"/>
          <w:szCs w:val="24"/>
        </w:rPr>
        <w:t>ФЗ «Об образовании в Российской Федерации» и Уставом на принципах демократичности, открытости, единства единоначалия и коллегиальности, объек</w:t>
      </w:r>
      <w:r>
        <w:rPr>
          <w:rFonts w:ascii="Times New Roman" w:hAnsi="Times New Roman"/>
          <w:sz w:val="24"/>
          <w:szCs w:val="24"/>
        </w:rPr>
        <w:t>тивности и полноты</w:t>
      </w:r>
      <w:r w:rsidRPr="00891ED8">
        <w:rPr>
          <w:rFonts w:ascii="Times New Roman" w:hAnsi="Times New Roman"/>
          <w:sz w:val="24"/>
          <w:szCs w:val="24"/>
        </w:rPr>
        <w:t xml:space="preserve"> используемой информации, приоритета общечеловеческих ценностей, охраны жизни и здоровья человека, свободного развития личности. 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Система управления МОУ представляет специфический вид управленческой деятельности, целеполаганием которой является обеспечение участниками образо</w:t>
      </w:r>
      <w:r>
        <w:rPr>
          <w:rFonts w:ascii="Times New Roman" w:hAnsi="Times New Roman"/>
          <w:sz w:val="24"/>
          <w:szCs w:val="24"/>
        </w:rPr>
        <w:t>вательного процесса условий для</w:t>
      </w:r>
    </w:p>
    <w:p w:rsidR="00C919E5" w:rsidRPr="00891ED8" w:rsidRDefault="00C919E5" w:rsidP="00DB36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развития;</w:t>
      </w:r>
    </w:p>
    <w:p w:rsidR="00C919E5" w:rsidRPr="00891ED8" w:rsidRDefault="00C919E5" w:rsidP="00DB36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роста профессионального мастерства;</w:t>
      </w:r>
    </w:p>
    <w:p w:rsidR="00C919E5" w:rsidRPr="00891ED8" w:rsidRDefault="00C919E5" w:rsidP="00DB364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проектирования образовательного процесса как системы, способствующей саморазвитию, самосовершенствованию и самоактуализации.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Управленческие действия, предпринимаемые в школе, осуществляются на основе про</w:t>
      </w:r>
      <w:r>
        <w:rPr>
          <w:rFonts w:ascii="Times New Roman" w:hAnsi="Times New Roman"/>
          <w:sz w:val="24"/>
          <w:szCs w:val="24"/>
        </w:rPr>
        <w:t>г</w:t>
      </w:r>
      <w:r w:rsidRPr="00891ED8">
        <w:rPr>
          <w:rFonts w:ascii="Times New Roman" w:hAnsi="Times New Roman"/>
          <w:sz w:val="24"/>
          <w:szCs w:val="24"/>
        </w:rPr>
        <w:t>нозирования общих линий развития и направлены на повышение качества предоставляемых образовательных услуг.</w:t>
      </w:r>
    </w:p>
    <w:p w:rsidR="00C919E5" w:rsidRPr="001566BC" w:rsidRDefault="00C919E5" w:rsidP="00C919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МОУ Спас-Ильдинской О</w:t>
      </w:r>
      <w:r w:rsidRPr="00891ED8">
        <w:rPr>
          <w:rFonts w:ascii="Times New Roman" w:eastAsia="Times New Roman" w:hAnsi="Times New Roman"/>
          <w:sz w:val="24"/>
          <w:szCs w:val="24"/>
          <w:lang w:eastAsia="ru-RU"/>
        </w:rPr>
        <w:t xml:space="preserve">ОШ </w:t>
      </w:r>
      <w:r w:rsidRPr="001566BC">
        <w:rPr>
          <w:rFonts w:ascii="Times New Roman" w:eastAsia="Times New Roman" w:hAnsi="Times New Roman"/>
          <w:sz w:val="24"/>
          <w:szCs w:val="24"/>
          <w:lang w:eastAsia="ru-RU"/>
        </w:rPr>
        <w:t>создана система управления качеством образования, главная цель которой – отслеживание динамики качества образовательных услуг, оказываемых школой и эффективности управления качеством образования. Управление качеством образования осуществляется администрацией через следующие механизмы:</w:t>
      </w:r>
    </w:p>
    <w:p w:rsidR="00C919E5" w:rsidRPr="00891ED8" w:rsidRDefault="00C919E5" w:rsidP="00DB36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/>
          <w:sz w:val="24"/>
          <w:szCs w:val="24"/>
          <w:lang w:eastAsia="ru-RU"/>
        </w:rPr>
        <w:t>административный;</w:t>
      </w:r>
    </w:p>
    <w:p w:rsidR="00C919E5" w:rsidRPr="00891ED8" w:rsidRDefault="00C919E5" w:rsidP="00DB36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организационно-управленчески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891ED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19E5" w:rsidRPr="00891ED8" w:rsidRDefault="00C919E5" w:rsidP="00DB36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/>
          <w:sz w:val="24"/>
          <w:szCs w:val="24"/>
          <w:lang w:eastAsia="ru-RU"/>
        </w:rPr>
        <w:t>ресурсный: укрепление и обновление МТБ организации, как условия повышения качества образовательного процесса и его результатов;</w:t>
      </w:r>
    </w:p>
    <w:p w:rsidR="00C919E5" w:rsidRPr="00891ED8" w:rsidRDefault="00C919E5" w:rsidP="00DB36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социально-педагогический: создание условий, способствующих достижению качества образования на уровне учащихся и удовлетворенности родителей качеством образовательных услуг;</w:t>
      </w:r>
    </w:p>
    <w:p w:rsidR="00C919E5" w:rsidRPr="00891ED8" w:rsidRDefault="00C919E5" w:rsidP="00DB36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психолого-</w:t>
      </w:r>
      <w:r w:rsidRPr="00891ED8">
        <w:rPr>
          <w:rFonts w:ascii="Times New Roman" w:eastAsia="Times New Roman" w:hAnsi="Times New Roman"/>
          <w:sz w:val="24"/>
          <w:szCs w:val="24"/>
          <w:lang w:eastAsia="ru-RU"/>
        </w:rPr>
        <w:t>педагогический: сопровождение участников образовательного процесса, создание благоприятного эмоционально-психологического климата в условиях школы;</w:t>
      </w:r>
    </w:p>
    <w:p w:rsidR="00C919E5" w:rsidRPr="004D0F59" w:rsidRDefault="00C919E5" w:rsidP="00DB36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/>
          <w:sz w:val="24"/>
          <w:szCs w:val="24"/>
          <w:lang w:eastAsia="ru-RU"/>
        </w:rPr>
        <w:t>мониторинговый: сбор, обработка, хранение и распространение информации об образовательной системе и отдельных ее элементах, которая ориентирована на информационное обеспечение управления. Она позволяет судить о состоянии объекта в любой момент времени и может обеспечить прогноз его развития.</w:t>
      </w:r>
    </w:p>
    <w:p w:rsidR="00C919E5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Сообразно данной стратегии в образовательной организации реализуются следующие программы:</w:t>
      </w:r>
    </w:p>
    <w:p w:rsidR="00C919E5" w:rsidRPr="004D0F59" w:rsidRDefault="00C919E5" w:rsidP="00DB364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основная образовательная программа дошкольного образования</w:t>
      </w:r>
    </w:p>
    <w:p w:rsidR="00C919E5" w:rsidRDefault="00C919E5" w:rsidP="00DB364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91ED8">
        <w:rPr>
          <w:rFonts w:ascii="Times New Roman" w:hAnsi="Times New Roman"/>
          <w:sz w:val="24"/>
          <w:szCs w:val="24"/>
        </w:rPr>
        <w:t>сновная образовательная программа начального общего образования</w:t>
      </w:r>
    </w:p>
    <w:p w:rsidR="00C919E5" w:rsidRPr="00891ED8" w:rsidRDefault="00C919E5" w:rsidP="00DB364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 w:rsidRPr="00891ED8">
        <w:rPr>
          <w:rFonts w:ascii="Times New Roman" w:hAnsi="Times New Roman"/>
          <w:sz w:val="24"/>
          <w:szCs w:val="24"/>
        </w:rPr>
        <w:t>новная образовательная программа основного общего образования</w:t>
      </w:r>
    </w:p>
    <w:p w:rsidR="00C919E5" w:rsidRPr="00891ED8" w:rsidRDefault="00C919E5" w:rsidP="00C919E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891ED8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осуществляет управление образовательной организацией в соответствии с законодательством Российской Федерации на основе принципов единоначалия и коллегиальности. </w:t>
      </w:r>
    </w:p>
    <w:p w:rsidR="00C919E5" w:rsidRDefault="00C919E5" w:rsidP="00C919E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совет </w:t>
      </w:r>
      <w:r w:rsidRPr="00891ED8">
        <w:rPr>
          <w:rFonts w:ascii="Times New Roman" w:eastAsia="Times New Roman" w:hAnsi="Times New Roman"/>
          <w:sz w:val="24"/>
          <w:szCs w:val="24"/>
          <w:lang w:eastAsia="ru-RU"/>
        </w:rPr>
        <w:t>руководит педагогической деятельностью в образовательной 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ганизации.</w:t>
      </w:r>
    </w:p>
    <w:p w:rsidR="00C919E5" w:rsidRPr="009B3BE2" w:rsidRDefault="00C919E5" w:rsidP="00C919E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E5" w:rsidRPr="00891ED8" w:rsidRDefault="00C919E5" w:rsidP="00C919E5">
      <w:pPr>
        <w:spacing w:after="0" w:line="240" w:lineRule="auto"/>
        <w:ind w:left="181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ab/>
        <w:t xml:space="preserve">Информационно-аналитическая </w:t>
      </w:r>
      <w:r w:rsidRPr="00891ED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еятельность администрации школы </w:t>
      </w:r>
      <w:r w:rsidRPr="00891ED8">
        <w:rPr>
          <w:rFonts w:ascii="Times New Roman" w:hAnsi="Times New Roman"/>
          <w:sz w:val="24"/>
          <w:szCs w:val="24"/>
        </w:rPr>
        <w:t>осуществляется при помощи программы АСИОУ. В учреждении имеется выход в Интернет, создана локальная сеть. В школе установлена программа АСИОУ, которая позволяет оптимизировать и автоматизировать процесс управления образовательным процессом. Создана нормативная база для работы с базой данных образовательного учреждения. Администрация школы систематически работает с программой, заполняя базу данных обучающихся школы и сотрудни</w:t>
      </w:r>
      <w:r>
        <w:rPr>
          <w:rFonts w:ascii="Times New Roman" w:hAnsi="Times New Roman"/>
          <w:sz w:val="24"/>
          <w:szCs w:val="24"/>
        </w:rPr>
        <w:t>ков.</w:t>
      </w:r>
      <w:r w:rsidRPr="00891ED8">
        <w:rPr>
          <w:rFonts w:ascii="Times New Roman" w:hAnsi="Times New Roman"/>
          <w:sz w:val="24"/>
          <w:szCs w:val="24"/>
        </w:rPr>
        <w:t xml:space="preserve"> Накопление, обобщение материалов по различным направлениям деятельности школы осуществляется при проведении ВШК и обсуждении на оперативных совещаниях, совещаниях при директоре. Школьная документация представлена про</w:t>
      </w:r>
      <w:r>
        <w:rPr>
          <w:rFonts w:ascii="Times New Roman" w:hAnsi="Times New Roman"/>
          <w:sz w:val="24"/>
          <w:szCs w:val="24"/>
        </w:rPr>
        <w:t xml:space="preserve">токолами педагогического совета, </w:t>
      </w:r>
      <w:r w:rsidRPr="00891ED8">
        <w:rPr>
          <w:rFonts w:ascii="Times New Roman" w:hAnsi="Times New Roman"/>
          <w:sz w:val="24"/>
          <w:szCs w:val="24"/>
        </w:rPr>
        <w:t>совещаний при директоре, книгами приказов по основной деятельности и обучающимся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1ED8">
        <w:rPr>
          <w:rFonts w:ascii="Times New Roman" w:hAnsi="Times New Roman"/>
          <w:sz w:val="24"/>
          <w:szCs w:val="24"/>
        </w:rPr>
        <w:t>планами и анализом работы за год, образователь</w:t>
      </w:r>
      <w:r>
        <w:rPr>
          <w:rFonts w:ascii="Times New Roman" w:hAnsi="Times New Roman"/>
          <w:sz w:val="24"/>
          <w:szCs w:val="24"/>
        </w:rPr>
        <w:t>ными программами</w:t>
      </w:r>
      <w:r w:rsidRPr="00891ED8">
        <w:rPr>
          <w:rFonts w:ascii="Times New Roman" w:hAnsi="Times New Roman"/>
          <w:sz w:val="24"/>
          <w:szCs w:val="24"/>
        </w:rPr>
        <w:t>.</w:t>
      </w:r>
    </w:p>
    <w:p w:rsidR="00C919E5" w:rsidRPr="00891ED8" w:rsidRDefault="00C919E5" w:rsidP="00C919E5">
      <w:pPr>
        <w:spacing w:after="0" w:line="240" w:lineRule="auto"/>
        <w:ind w:left="181" w:firstLine="52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Контрольно-диагностическая и коррекционная функции управления осуществляются ад</w:t>
      </w:r>
      <w:r>
        <w:rPr>
          <w:rFonts w:ascii="Times New Roman" w:hAnsi="Times New Roman"/>
          <w:sz w:val="24"/>
          <w:szCs w:val="24"/>
        </w:rPr>
        <w:t xml:space="preserve">министрацией через организацию </w:t>
      </w:r>
      <w:r w:rsidRPr="00891ED8">
        <w:rPr>
          <w:rFonts w:ascii="Times New Roman" w:hAnsi="Times New Roman"/>
          <w:sz w:val="24"/>
          <w:szCs w:val="24"/>
        </w:rPr>
        <w:t>внутришкольного контроля. Диагностика текущего состояния дел позволяет обобщить положительный опыт, выявить существующие проблемные зоны, выбрать наиболее адекватные и результативные способы решения проблем. В</w:t>
      </w:r>
      <w:r>
        <w:rPr>
          <w:rFonts w:ascii="Times New Roman" w:hAnsi="Times New Roman"/>
          <w:sz w:val="24"/>
          <w:szCs w:val="24"/>
        </w:rPr>
        <w:t>нутришкольный контрол</w:t>
      </w:r>
      <w:r w:rsidRPr="00891ED8">
        <w:rPr>
          <w:rFonts w:ascii="Times New Roman" w:hAnsi="Times New Roman"/>
          <w:sz w:val="24"/>
          <w:szCs w:val="24"/>
        </w:rPr>
        <w:t>ь призван, в конечном счете, повысить качество образования. Осу</w:t>
      </w:r>
      <w:r>
        <w:rPr>
          <w:rFonts w:ascii="Times New Roman" w:hAnsi="Times New Roman"/>
          <w:sz w:val="24"/>
          <w:szCs w:val="24"/>
        </w:rPr>
        <w:t>ществление контроля ведё</w:t>
      </w:r>
      <w:r w:rsidRPr="00891ED8">
        <w:rPr>
          <w:rFonts w:ascii="Times New Roman" w:hAnsi="Times New Roman"/>
          <w:sz w:val="24"/>
          <w:szCs w:val="24"/>
        </w:rPr>
        <w:t>тся по следующим направлениям: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состояние знаний, умений и навыков обучающихся;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состояние преподавания учебных предметов;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ведение школьной документации;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реализация учебного плана;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организация начала учебного года;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подготовке к ГИА</w:t>
      </w:r>
      <w:r w:rsidRPr="00891ED8">
        <w:rPr>
          <w:rFonts w:ascii="Times New Roman" w:hAnsi="Times New Roman"/>
          <w:sz w:val="24"/>
          <w:szCs w:val="24"/>
        </w:rPr>
        <w:t>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организация питания;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выполнение требований по охране труда, безопасности жизнедеятельности, правил пожарной безопасности;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организация работы по сохранению контингента;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посещаемость учебных занятий;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организация каникул;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обновление и пополнение библиотечного фонда;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библиотечного уголка</w:t>
      </w:r>
      <w:r w:rsidRPr="00891ED8">
        <w:rPr>
          <w:rFonts w:ascii="Times New Roman" w:hAnsi="Times New Roman"/>
          <w:sz w:val="24"/>
          <w:szCs w:val="24"/>
        </w:rPr>
        <w:t>;</w:t>
      </w:r>
    </w:p>
    <w:p w:rsidR="00C919E5" w:rsidRPr="00891ED8" w:rsidRDefault="00C919E5" w:rsidP="00DB36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готов</w:t>
      </w:r>
      <w:r>
        <w:rPr>
          <w:rFonts w:ascii="Times New Roman" w:hAnsi="Times New Roman"/>
          <w:sz w:val="24"/>
          <w:szCs w:val="24"/>
        </w:rPr>
        <w:t>ность школы к зимнему периоду; с</w:t>
      </w:r>
      <w:r w:rsidRPr="00891ED8">
        <w:rPr>
          <w:rFonts w:ascii="Times New Roman" w:hAnsi="Times New Roman"/>
          <w:sz w:val="24"/>
          <w:szCs w:val="24"/>
        </w:rPr>
        <w:t xml:space="preserve">облюдение температурного режима. 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Контроль за состоянием хозяйственной деятельности, за качеством работы обслуживающего персонала имеет системный открытый характер. Указанные вопросы рассматривал</w:t>
      </w:r>
      <w:r>
        <w:rPr>
          <w:rFonts w:ascii="Times New Roman" w:hAnsi="Times New Roman"/>
          <w:sz w:val="24"/>
          <w:szCs w:val="24"/>
        </w:rPr>
        <w:t>ись на совещании при директоре.</w:t>
      </w:r>
    </w:p>
    <w:p w:rsidR="00C919E5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контроля</w:t>
      </w:r>
      <w:r w:rsidRPr="00891ED8">
        <w:rPr>
          <w:rFonts w:ascii="Times New Roman" w:hAnsi="Times New Roman"/>
          <w:sz w:val="24"/>
          <w:szCs w:val="24"/>
        </w:rPr>
        <w:t xml:space="preserve"> составляются аналитические справки, принимаются управленческие решения, осуществляется контроль выполнения приня</w:t>
      </w:r>
      <w:r>
        <w:rPr>
          <w:rFonts w:ascii="Times New Roman" w:hAnsi="Times New Roman"/>
          <w:sz w:val="24"/>
          <w:szCs w:val="24"/>
        </w:rPr>
        <w:t>тых решений</w:t>
      </w:r>
      <w:r w:rsidRPr="00891ED8">
        <w:rPr>
          <w:rFonts w:ascii="Times New Roman" w:hAnsi="Times New Roman"/>
          <w:sz w:val="24"/>
          <w:szCs w:val="24"/>
        </w:rPr>
        <w:t xml:space="preserve"> и исправления недостатков. Кроме этого, внутришкольный контроль является и механизмом материального поощрения педагогов, работающих результативно и эффективно. 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соблюдения обязательных требований к соответствию содержания реализуемых образовательных программ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начального общего, основного </w:t>
      </w: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>общего образования и направленности образова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тельных программ, подтвержденных свидетельством</w:t>
      </w: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государственной аккредитации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Основные цели и задачи образовательного процесса находятся в постоянном внимании педагогического коллектива. Ежегодно совершенствуется спектр образовательных услуг по программам дошкольного, начального общего, ос</w:t>
      </w:r>
      <w:r>
        <w:rPr>
          <w:rFonts w:ascii="Times New Roman" w:hAnsi="Times New Roman"/>
          <w:sz w:val="24"/>
          <w:szCs w:val="24"/>
        </w:rPr>
        <w:t>новного общего образования</w:t>
      </w:r>
      <w:r w:rsidRPr="00891ED8">
        <w:rPr>
          <w:rFonts w:ascii="Times New Roman" w:hAnsi="Times New Roman"/>
          <w:sz w:val="24"/>
          <w:szCs w:val="24"/>
        </w:rPr>
        <w:t>. Образователь</w:t>
      </w:r>
      <w:r>
        <w:rPr>
          <w:rFonts w:ascii="Times New Roman" w:hAnsi="Times New Roman"/>
          <w:sz w:val="24"/>
          <w:szCs w:val="24"/>
        </w:rPr>
        <w:t>ные программы школы ориентированы</w:t>
      </w:r>
      <w:r w:rsidRPr="00891ED8">
        <w:rPr>
          <w:rFonts w:ascii="Times New Roman" w:hAnsi="Times New Roman"/>
          <w:sz w:val="24"/>
          <w:szCs w:val="24"/>
        </w:rPr>
        <w:t xml:space="preserve"> на обеспечение каждому обучающемуся высокого каче</w:t>
      </w:r>
      <w:r>
        <w:rPr>
          <w:rFonts w:ascii="Times New Roman" w:hAnsi="Times New Roman"/>
          <w:sz w:val="24"/>
          <w:szCs w:val="24"/>
        </w:rPr>
        <w:t>ства образования. Они разработаны</w:t>
      </w:r>
      <w:r w:rsidRPr="00891ED8">
        <w:rPr>
          <w:rFonts w:ascii="Times New Roman" w:hAnsi="Times New Roman"/>
          <w:sz w:val="24"/>
          <w:szCs w:val="24"/>
        </w:rPr>
        <w:t xml:space="preserve"> в соответствии с федеральными государственными образовательными стандартами, учебными программами, методическим обеспечением, рекомендованными государственными органами управления образовани</w:t>
      </w:r>
      <w:r>
        <w:rPr>
          <w:rFonts w:ascii="Times New Roman" w:hAnsi="Times New Roman"/>
          <w:sz w:val="24"/>
          <w:szCs w:val="24"/>
        </w:rPr>
        <w:t>ем</w:t>
      </w:r>
      <w:r w:rsidRPr="00891ED8">
        <w:rPr>
          <w:rFonts w:ascii="Times New Roman" w:hAnsi="Times New Roman"/>
          <w:sz w:val="24"/>
          <w:szCs w:val="24"/>
        </w:rPr>
        <w:t>. Образова</w:t>
      </w:r>
      <w:r>
        <w:rPr>
          <w:rFonts w:ascii="Times New Roman" w:hAnsi="Times New Roman"/>
          <w:sz w:val="24"/>
          <w:szCs w:val="24"/>
        </w:rPr>
        <w:t>тельные</w:t>
      </w:r>
      <w:r w:rsidRPr="00891ED8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граммы</w:t>
      </w:r>
      <w:r w:rsidRPr="00891ED8">
        <w:rPr>
          <w:rFonts w:ascii="Times New Roman" w:hAnsi="Times New Roman"/>
          <w:sz w:val="24"/>
          <w:szCs w:val="24"/>
        </w:rPr>
        <w:t xml:space="preserve"> учи</w:t>
      </w:r>
      <w:r>
        <w:rPr>
          <w:rFonts w:ascii="Times New Roman" w:hAnsi="Times New Roman"/>
          <w:sz w:val="24"/>
          <w:szCs w:val="24"/>
        </w:rPr>
        <w:t>тываю</w:t>
      </w:r>
      <w:r w:rsidRPr="00891ED8">
        <w:rPr>
          <w:rFonts w:ascii="Times New Roman" w:hAnsi="Times New Roman"/>
          <w:sz w:val="24"/>
          <w:szCs w:val="24"/>
        </w:rPr>
        <w:t xml:space="preserve">т интересы и потребности </w:t>
      </w:r>
      <w:r>
        <w:rPr>
          <w:rFonts w:ascii="Times New Roman" w:hAnsi="Times New Roman"/>
          <w:sz w:val="24"/>
          <w:szCs w:val="24"/>
        </w:rPr>
        <w:t>об</w:t>
      </w:r>
      <w:r w:rsidRPr="00891ED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91ED8">
        <w:rPr>
          <w:rFonts w:ascii="Times New Roman" w:hAnsi="Times New Roman"/>
          <w:sz w:val="24"/>
          <w:szCs w:val="24"/>
        </w:rPr>
        <w:t>щихся, их родителей, общественности, социума. Содержание</w:t>
      </w:r>
      <w:r>
        <w:rPr>
          <w:rFonts w:ascii="Times New Roman" w:hAnsi="Times New Roman"/>
          <w:sz w:val="24"/>
          <w:szCs w:val="24"/>
        </w:rPr>
        <w:t xml:space="preserve"> программ показывает, как с учё</w:t>
      </w:r>
      <w:r w:rsidRPr="00891ED8">
        <w:rPr>
          <w:rFonts w:ascii="Times New Roman" w:hAnsi="Times New Roman"/>
          <w:sz w:val="24"/>
          <w:szCs w:val="24"/>
        </w:rPr>
        <w:t xml:space="preserve">том конкретных условий создается нетрадиционная модель деятельности школы, где учитываются индивидуальные способности </w:t>
      </w:r>
      <w:r>
        <w:rPr>
          <w:rFonts w:ascii="Times New Roman" w:hAnsi="Times New Roman"/>
          <w:sz w:val="24"/>
          <w:szCs w:val="24"/>
        </w:rPr>
        <w:t>обучающихся</w:t>
      </w:r>
      <w:r w:rsidRPr="00891ED8">
        <w:rPr>
          <w:rFonts w:ascii="Times New Roman" w:hAnsi="Times New Roman"/>
          <w:sz w:val="24"/>
          <w:szCs w:val="24"/>
        </w:rPr>
        <w:t>, их интересы, возможности, как организуется работа по мотивации образовательной деятельности школьника.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реализации образовательных программ </w:t>
      </w:r>
      <w:r w:rsidRPr="00891ED8">
        <w:rPr>
          <w:rFonts w:ascii="Times New Roman" w:hAnsi="Times New Roman"/>
          <w:sz w:val="24"/>
          <w:szCs w:val="24"/>
        </w:rPr>
        <w:t>в школе происходят следующие изменения:</w:t>
      </w:r>
    </w:p>
    <w:p w:rsidR="00C919E5" w:rsidRPr="00891ED8" w:rsidRDefault="00C919E5" w:rsidP="00DB36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91ED8">
        <w:rPr>
          <w:rFonts w:ascii="Times New Roman" w:hAnsi="Times New Roman"/>
          <w:sz w:val="24"/>
          <w:szCs w:val="24"/>
        </w:rPr>
        <w:t>бновление информационно-технических средств, обеспечение соответствия учебно-методических и дидактических комплексов, материально-технической базы, профессионального уровня педагогических кадров;</w:t>
      </w:r>
    </w:p>
    <w:p w:rsidR="00C919E5" w:rsidRPr="00891ED8" w:rsidRDefault="00C919E5" w:rsidP="00DB36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91ED8">
        <w:rPr>
          <w:rFonts w:ascii="Times New Roman" w:hAnsi="Times New Roman"/>
          <w:sz w:val="24"/>
          <w:szCs w:val="24"/>
        </w:rPr>
        <w:t>недрение инновационных образовательных технологий (проекты и учебные исследования), благодаря которым учебный процесс выходит на качественно новый уровень;</w:t>
      </w:r>
    </w:p>
    <w:p w:rsidR="00C919E5" w:rsidRPr="00891ED8" w:rsidRDefault="00C919E5" w:rsidP="00DB36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91ED8">
        <w:rPr>
          <w:rFonts w:ascii="Times New Roman" w:hAnsi="Times New Roman"/>
          <w:sz w:val="24"/>
          <w:szCs w:val="24"/>
        </w:rPr>
        <w:t>бновление содерж</w:t>
      </w:r>
      <w:r>
        <w:rPr>
          <w:rFonts w:ascii="Times New Roman" w:hAnsi="Times New Roman"/>
          <w:sz w:val="24"/>
          <w:szCs w:val="24"/>
        </w:rPr>
        <w:t>ания и организации УВП;</w:t>
      </w:r>
    </w:p>
    <w:p w:rsidR="00C919E5" w:rsidRPr="00891ED8" w:rsidRDefault="00C919E5" w:rsidP="00DB36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91ED8">
        <w:rPr>
          <w:rFonts w:ascii="Times New Roman" w:hAnsi="Times New Roman"/>
          <w:sz w:val="24"/>
          <w:szCs w:val="24"/>
        </w:rPr>
        <w:t>ормируется единая электронная база данных оценки качества образования;</w:t>
      </w:r>
    </w:p>
    <w:p w:rsidR="00C919E5" w:rsidRPr="00891ED8" w:rsidRDefault="00C919E5" w:rsidP="00DB364D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91ED8">
        <w:rPr>
          <w:rFonts w:ascii="Times New Roman" w:hAnsi="Times New Roman"/>
          <w:sz w:val="24"/>
          <w:szCs w:val="24"/>
        </w:rPr>
        <w:t>спользуются здоровьесберегающие технологии, профилактика вредных привычек, формирование здорового образа жизни.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</w:t>
      </w:r>
      <w:r w:rsidR="002E60AF">
        <w:rPr>
          <w:rFonts w:ascii="Times New Roman" w:hAnsi="Times New Roman"/>
          <w:sz w:val="24"/>
          <w:szCs w:val="24"/>
        </w:rPr>
        <w:t xml:space="preserve"> МОУ Спас-Ильдинской ООШ на 2018-2019</w:t>
      </w:r>
      <w:r w:rsidRPr="00891ED8">
        <w:rPr>
          <w:rFonts w:ascii="Times New Roman" w:hAnsi="Times New Roman"/>
          <w:sz w:val="24"/>
          <w:szCs w:val="24"/>
        </w:rPr>
        <w:t xml:space="preserve"> учебный год разработан на</w:t>
      </w:r>
      <w:r>
        <w:rPr>
          <w:rFonts w:ascii="Times New Roman" w:hAnsi="Times New Roman"/>
          <w:sz w:val="24"/>
          <w:szCs w:val="24"/>
        </w:rPr>
        <w:t xml:space="preserve"> основе нормативных документов </w:t>
      </w:r>
      <w:r w:rsidRPr="00891ED8">
        <w:rPr>
          <w:rFonts w:ascii="Times New Roman" w:hAnsi="Times New Roman"/>
          <w:sz w:val="24"/>
          <w:szCs w:val="24"/>
        </w:rPr>
        <w:t xml:space="preserve">и реализует </w:t>
      </w:r>
      <w:r w:rsidR="002E60AF">
        <w:rPr>
          <w:rFonts w:ascii="Times New Roman" w:hAnsi="Times New Roman"/>
          <w:sz w:val="24"/>
          <w:szCs w:val="24"/>
        </w:rPr>
        <w:t xml:space="preserve"> </w:t>
      </w:r>
      <w:r w:rsidRPr="00891ED8">
        <w:rPr>
          <w:rFonts w:ascii="Times New Roman" w:hAnsi="Times New Roman"/>
          <w:sz w:val="24"/>
          <w:szCs w:val="24"/>
        </w:rPr>
        <w:t xml:space="preserve"> ФГОС</w:t>
      </w:r>
      <w:r w:rsidR="002E60AF">
        <w:rPr>
          <w:rFonts w:ascii="Times New Roman" w:hAnsi="Times New Roman"/>
          <w:sz w:val="24"/>
          <w:szCs w:val="24"/>
        </w:rPr>
        <w:t xml:space="preserve"> (1-9</w:t>
      </w:r>
      <w:r>
        <w:rPr>
          <w:rFonts w:ascii="Times New Roman" w:hAnsi="Times New Roman"/>
          <w:sz w:val="24"/>
          <w:szCs w:val="24"/>
        </w:rPr>
        <w:t xml:space="preserve"> классы)</w:t>
      </w:r>
      <w:r w:rsidRPr="00891ED8">
        <w:rPr>
          <w:rFonts w:ascii="Times New Roman" w:hAnsi="Times New Roman"/>
          <w:sz w:val="24"/>
          <w:szCs w:val="24"/>
        </w:rPr>
        <w:t>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 1-4-х классах учебный план разработан на основе примерного учебного плана начального общего обр</w:t>
      </w:r>
      <w:r>
        <w:rPr>
          <w:rFonts w:ascii="Times New Roman" w:hAnsi="Times New Roman"/>
          <w:sz w:val="24"/>
          <w:szCs w:val="24"/>
        </w:rPr>
        <w:t xml:space="preserve">азования в соответствии с </w:t>
      </w:r>
      <w:r w:rsidRPr="00891ED8">
        <w:rPr>
          <w:rFonts w:ascii="Times New Roman" w:hAnsi="Times New Roman"/>
          <w:sz w:val="24"/>
          <w:szCs w:val="24"/>
        </w:rPr>
        <w:t>ФГОС начального общего образования, утвержденного Приказом Министерства образования и науки РФ № 373 от 6.10.2009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ED8">
        <w:rPr>
          <w:rFonts w:ascii="Times New Roman" w:hAnsi="Times New Roman"/>
          <w:sz w:val="24"/>
          <w:szCs w:val="24"/>
        </w:rPr>
        <w:t xml:space="preserve">г., Примерного учебного плана начального общего образования (5-дневная неделя) (Примерная основная образовательная программа начального общего образования, решение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891ED8">
          <w:rPr>
            <w:rFonts w:ascii="Times New Roman" w:hAnsi="Times New Roman"/>
            <w:sz w:val="24"/>
            <w:szCs w:val="24"/>
          </w:rPr>
          <w:t>2015 г</w:t>
        </w:r>
      </w:smartTag>
      <w:r w:rsidRPr="00891ED8">
        <w:rPr>
          <w:rFonts w:ascii="Times New Roman" w:hAnsi="Times New Roman"/>
          <w:sz w:val="24"/>
          <w:szCs w:val="24"/>
        </w:rPr>
        <w:t xml:space="preserve">. № 1/15) и Приказа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891ED8"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№ 1576 «О внесении изменений в</w:t>
      </w:r>
      <w:r w:rsidRPr="00891ED8">
        <w:rPr>
          <w:rFonts w:ascii="Times New Roman" w:hAnsi="Times New Roman"/>
          <w:sz w:val="24"/>
          <w:szCs w:val="24"/>
        </w:rPr>
        <w:t xml:space="preserve"> ФГОС НОО»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891ED8">
        <w:rPr>
          <w:rFonts w:ascii="Times New Roman" w:hAnsi="Times New Roman"/>
          <w:sz w:val="24"/>
          <w:szCs w:val="24"/>
        </w:rPr>
        <w:t>Содержание образования на ступени начального общего образования обеспечивает целостное восприятие мира, системно-деятельностный подход и индивидуализацию обучения, в т.ч. через такие виды деятельности, как проектная деятельность, практические и лабораторные занятия, экскурсии и т.д.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891ED8">
        <w:rPr>
          <w:rFonts w:ascii="Times New Roman" w:hAnsi="Times New Roman"/>
          <w:sz w:val="24"/>
          <w:szCs w:val="24"/>
        </w:rPr>
        <w:t>Общие характеристики, направления, цели и практические задачи учебных предметов, курсов приведены в основной образовательной программе и в рабочих программах</w:t>
      </w:r>
      <w:r>
        <w:rPr>
          <w:rFonts w:ascii="Times New Roman" w:hAnsi="Times New Roman"/>
          <w:sz w:val="24"/>
          <w:szCs w:val="24"/>
        </w:rPr>
        <w:t xml:space="preserve"> учителей</w:t>
      </w:r>
      <w:r w:rsidRPr="00891ED8">
        <w:rPr>
          <w:rFonts w:ascii="Times New Roman" w:hAnsi="Times New Roman"/>
          <w:sz w:val="24"/>
          <w:szCs w:val="24"/>
        </w:rPr>
        <w:t>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>В начальном звене создан 1 разновозрастной класс.</w:t>
      </w:r>
      <w:r w:rsidRPr="00891ED8">
        <w:rPr>
          <w:rFonts w:ascii="Times New Roman" w:hAnsi="Times New Roman"/>
          <w:sz w:val="24"/>
          <w:szCs w:val="24"/>
        </w:rPr>
        <w:t xml:space="preserve"> 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Системы обучения: 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УМК </w:t>
      </w:r>
      <w:r w:rsidRPr="002B6195">
        <w:rPr>
          <w:rFonts w:ascii="Times New Roman" w:hAnsi="Times New Roman"/>
          <w:sz w:val="24"/>
          <w:szCs w:val="24"/>
        </w:rPr>
        <w:t xml:space="preserve">«Перспективная начальная школа», </w:t>
      </w:r>
      <w:r>
        <w:rPr>
          <w:rFonts w:ascii="Times New Roman" w:hAnsi="Times New Roman"/>
          <w:sz w:val="24"/>
          <w:szCs w:val="24"/>
        </w:rPr>
        <w:t>«Школа России»</w:t>
      </w:r>
      <w:r w:rsidRPr="00891ED8">
        <w:rPr>
          <w:rFonts w:ascii="Times New Roman" w:hAnsi="Times New Roman"/>
          <w:sz w:val="24"/>
          <w:szCs w:val="24"/>
        </w:rPr>
        <w:t>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Предметная область «Основы религиозных культур и светской этики» представлена предметом ОРК</w:t>
      </w:r>
      <w:r>
        <w:rPr>
          <w:rFonts w:ascii="Times New Roman" w:hAnsi="Times New Roman"/>
          <w:sz w:val="24"/>
          <w:szCs w:val="24"/>
        </w:rPr>
        <w:t>СЭ модуль «Основы светской этики</w:t>
      </w:r>
      <w:r w:rsidRPr="00891ED8">
        <w:rPr>
          <w:rFonts w:ascii="Times New Roman" w:hAnsi="Times New Roman"/>
          <w:sz w:val="24"/>
          <w:szCs w:val="24"/>
        </w:rPr>
        <w:t>» на основании заявлений род</w:t>
      </w:r>
      <w:r>
        <w:rPr>
          <w:rFonts w:ascii="Times New Roman" w:hAnsi="Times New Roman"/>
          <w:sz w:val="24"/>
          <w:szCs w:val="24"/>
        </w:rPr>
        <w:t>ителей.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для обучающихся 5-</w:t>
      </w:r>
      <w:r w:rsidRPr="00891ED8">
        <w:rPr>
          <w:rFonts w:ascii="Times New Roman" w:hAnsi="Times New Roman"/>
          <w:sz w:val="24"/>
          <w:szCs w:val="24"/>
        </w:rPr>
        <w:t xml:space="preserve">9-х классов ориентирован на 5-летний нормативный срок освоения образовательных программ основного общего </w:t>
      </w:r>
      <w:r>
        <w:rPr>
          <w:rFonts w:ascii="Times New Roman" w:hAnsi="Times New Roman"/>
          <w:sz w:val="24"/>
          <w:szCs w:val="24"/>
        </w:rPr>
        <w:t xml:space="preserve">образования. </w:t>
      </w:r>
      <w:r>
        <w:rPr>
          <w:rFonts w:ascii="Times New Roman" w:hAnsi="Times New Roman"/>
          <w:sz w:val="24"/>
          <w:szCs w:val="24"/>
        </w:rPr>
        <w:lastRenderedPageBreak/>
        <w:t xml:space="preserve">Продолжительность </w:t>
      </w:r>
      <w:r w:rsidRPr="00891ED8">
        <w:rPr>
          <w:rFonts w:ascii="Times New Roman" w:hAnsi="Times New Roman"/>
          <w:sz w:val="24"/>
          <w:szCs w:val="24"/>
        </w:rPr>
        <w:t>учебного года составляет 35 н</w:t>
      </w:r>
      <w:r>
        <w:rPr>
          <w:rFonts w:ascii="Times New Roman" w:hAnsi="Times New Roman"/>
          <w:sz w:val="24"/>
          <w:szCs w:val="24"/>
        </w:rPr>
        <w:t>едель</w:t>
      </w:r>
      <w:r w:rsidRPr="00891ED8">
        <w:rPr>
          <w:rFonts w:ascii="Times New Roman" w:hAnsi="Times New Roman"/>
          <w:sz w:val="24"/>
          <w:szCs w:val="24"/>
        </w:rPr>
        <w:t>, продолжительность урока – 45 минут.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</w:t>
      </w:r>
      <w:r w:rsidR="00DB364D">
        <w:rPr>
          <w:rFonts w:ascii="Times New Roman" w:hAnsi="Times New Roman"/>
          <w:sz w:val="24"/>
          <w:szCs w:val="24"/>
        </w:rPr>
        <w:t>ю</w:t>
      </w:r>
      <w:r w:rsidR="00722D1F">
        <w:rPr>
          <w:rFonts w:ascii="Times New Roman" w:hAnsi="Times New Roman"/>
          <w:sz w:val="24"/>
          <w:szCs w:val="24"/>
        </w:rPr>
        <w:t>щиеся 5-9</w:t>
      </w:r>
      <w:r w:rsidRPr="00891ED8">
        <w:rPr>
          <w:rFonts w:ascii="Times New Roman" w:hAnsi="Times New Roman"/>
          <w:sz w:val="24"/>
          <w:szCs w:val="24"/>
        </w:rPr>
        <w:t xml:space="preserve"> классов обучаются в соответствии с ФГОС основного общего образования (приказ Министерства образования и науки Российской Федерации от 17.12.2010 №1897) и Приказа Минобрнауки России от 31.12.2015 № 1577 «О внесении изменений в федеральный государственный стандарт основн</w:t>
      </w:r>
      <w:r>
        <w:rPr>
          <w:rFonts w:ascii="Times New Roman" w:hAnsi="Times New Roman"/>
          <w:sz w:val="24"/>
          <w:szCs w:val="24"/>
        </w:rPr>
        <w:t>ого общего образования, утверждё</w:t>
      </w:r>
      <w:r w:rsidRPr="00891ED8">
        <w:rPr>
          <w:rFonts w:ascii="Times New Roman" w:hAnsi="Times New Roman"/>
          <w:sz w:val="24"/>
          <w:szCs w:val="24"/>
        </w:rPr>
        <w:t xml:space="preserve">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891ED8">
          <w:rPr>
            <w:rFonts w:ascii="Times New Roman" w:hAnsi="Times New Roman"/>
            <w:sz w:val="24"/>
            <w:szCs w:val="24"/>
          </w:rPr>
          <w:t>2010 г</w:t>
        </w:r>
      </w:smartTag>
      <w:r w:rsidR="00722D1F">
        <w:rPr>
          <w:rFonts w:ascii="Times New Roman" w:hAnsi="Times New Roman"/>
          <w:sz w:val="24"/>
          <w:szCs w:val="24"/>
        </w:rPr>
        <w:t xml:space="preserve">. №1897». 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объё</w:t>
      </w:r>
      <w:r w:rsidRPr="00891ED8">
        <w:rPr>
          <w:rFonts w:ascii="Times New Roman" w:hAnsi="Times New Roman"/>
          <w:sz w:val="24"/>
          <w:szCs w:val="24"/>
        </w:rPr>
        <w:t>м недельной аудиторной нагрузки определяется образовательной программой в соответствии с нормами СанПиН.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Эти нормативные документы определяют продолжительность обучения, недельную учебную нагрузку в рамк</w:t>
      </w:r>
      <w:r>
        <w:rPr>
          <w:rFonts w:ascii="Times New Roman" w:hAnsi="Times New Roman"/>
          <w:sz w:val="24"/>
          <w:szCs w:val="24"/>
        </w:rPr>
        <w:t xml:space="preserve">ах пятидневной учебной недели </w:t>
      </w:r>
      <w:r w:rsidRPr="00891ED8">
        <w:rPr>
          <w:rFonts w:ascii="Times New Roman" w:hAnsi="Times New Roman"/>
          <w:sz w:val="24"/>
          <w:szCs w:val="24"/>
        </w:rPr>
        <w:t>предельно допустимую учебну</w:t>
      </w:r>
      <w:r>
        <w:rPr>
          <w:rFonts w:ascii="Times New Roman" w:hAnsi="Times New Roman"/>
          <w:sz w:val="24"/>
          <w:szCs w:val="24"/>
        </w:rPr>
        <w:t>ю нагрузку на одного обучающегося.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ab/>
      </w:r>
    </w:p>
    <w:p w:rsidR="00C919E5" w:rsidRDefault="00C919E5" w:rsidP="00C919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Режим </w:t>
      </w:r>
      <w:r w:rsidRPr="00891ED8">
        <w:rPr>
          <w:rFonts w:ascii="Times New Roman" w:hAnsi="Times New Roman"/>
          <w:b/>
          <w:bCs/>
          <w:sz w:val="24"/>
          <w:szCs w:val="24"/>
        </w:rPr>
        <w:t>обучения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19E5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Начало</w:t>
      </w:r>
      <w:r w:rsidR="00722D1F">
        <w:rPr>
          <w:rFonts w:ascii="Times New Roman" w:hAnsi="Times New Roman"/>
          <w:sz w:val="24"/>
          <w:szCs w:val="24"/>
        </w:rPr>
        <w:t xml:space="preserve"> учебного года – 1 сентября 2018 года, окончание – 31 мая 2019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891E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</w:t>
      </w:r>
      <w:r w:rsidRPr="00891ED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91ED8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хся 5-8 классов, 25</w:t>
      </w:r>
      <w:r w:rsidRPr="00891ED8">
        <w:rPr>
          <w:rFonts w:ascii="Times New Roman" w:hAnsi="Times New Roman"/>
          <w:sz w:val="24"/>
          <w:szCs w:val="24"/>
        </w:rPr>
        <w:t xml:space="preserve"> мая</w:t>
      </w:r>
      <w:r w:rsidR="00722D1F">
        <w:rPr>
          <w:rFonts w:ascii="Times New Roman" w:hAnsi="Times New Roman"/>
          <w:sz w:val="24"/>
          <w:szCs w:val="24"/>
        </w:rPr>
        <w:t xml:space="preserve"> 2019</w:t>
      </w:r>
      <w:r w:rsidRPr="00891ED8">
        <w:rPr>
          <w:rFonts w:ascii="Times New Roman" w:hAnsi="Times New Roman"/>
          <w:sz w:val="24"/>
          <w:szCs w:val="24"/>
        </w:rPr>
        <w:t xml:space="preserve"> года – д</w:t>
      </w:r>
      <w:r>
        <w:rPr>
          <w:rFonts w:ascii="Times New Roman" w:hAnsi="Times New Roman"/>
          <w:sz w:val="24"/>
          <w:szCs w:val="24"/>
        </w:rPr>
        <w:t>ля обучающихся начальной школы и 9</w:t>
      </w:r>
      <w:r w:rsidRPr="00891ED8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>са.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Продолжительность учебного года: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для 1-х классов – 33 учебные недели;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2-4, 9 </w:t>
      </w:r>
      <w:r w:rsidRPr="00891ED8">
        <w:rPr>
          <w:rFonts w:ascii="Times New Roman" w:hAnsi="Times New Roman"/>
          <w:sz w:val="24"/>
          <w:szCs w:val="24"/>
        </w:rPr>
        <w:t>классов – 34 учебных недели;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5-8 </w:t>
      </w:r>
      <w:r w:rsidRPr="00891ED8">
        <w:rPr>
          <w:rFonts w:ascii="Times New Roman" w:hAnsi="Times New Roman"/>
          <w:sz w:val="24"/>
          <w:szCs w:val="24"/>
        </w:rPr>
        <w:t>– 35 учебных недель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В процессе освоения общеобразовательных программ </w:t>
      </w:r>
      <w:r>
        <w:rPr>
          <w:rFonts w:ascii="Times New Roman" w:hAnsi="Times New Roman"/>
          <w:sz w:val="24"/>
          <w:szCs w:val="24"/>
        </w:rPr>
        <w:t>об</w:t>
      </w:r>
      <w:r w:rsidRPr="00891ED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91ED8">
        <w:rPr>
          <w:rFonts w:ascii="Times New Roman" w:hAnsi="Times New Roman"/>
          <w:sz w:val="24"/>
          <w:szCs w:val="24"/>
        </w:rPr>
        <w:t>щимся предоставляются каникулы. Продолжительность каникул в течение учебного года составляет 30 календарных дней.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организовано по пятидневной учебной неделе</w:t>
      </w:r>
      <w:r w:rsidRPr="00891ED8">
        <w:rPr>
          <w:rFonts w:ascii="Times New Roman" w:hAnsi="Times New Roman"/>
          <w:sz w:val="24"/>
          <w:szCs w:val="24"/>
        </w:rPr>
        <w:t xml:space="preserve"> с двумя выходными (суббота, воскресенье) </w:t>
      </w:r>
    </w:p>
    <w:p w:rsidR="00C919E5" w:rsidRDefault="00722D1F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C919E5" w:rsidRPr="00891ED8">
        <w:rPr>
          <w:rFonts w:ascii="Times New Roman" w:hAnsi="Times New Roman"/>
          <w:sz w:val="24"/>
          <w:szCs w:val="24"/>
        </w:rPr>
        <w:t xml:space="preserve"> уче</w:t>
      </w:r>
      <w:r>
        <w:rPr>
          <w:rFonts w:ascii="Times New Roman" w:hAnsi="Times New Roman"/>
          <w:sz w:val="24"/>
          <w:szCs w:val="24"/>
        </w:rPr>
        <w:t>бном году в школе обучался 21</w:t>
      </w:r>
      <w:r w:rsidR="00C919E5">
        <w:rPr>
          <w:rFonts w:ascii="Times New Roman" w:hAnsi="Times New Roman"/>
          <w:sz w:val="24"/>
          <w:szCs w:val="24"/>
        </w:rPr>
        <w:t xml:space="preserve"> человека.</w:t>
      </w:r>
    </w:p>
    <w:p w:rsidR="00C919E5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№2. Оценка</w:t>
      </w: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соответствия раб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очих программ учебных предметов</w:t>
      </w: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требованиям законодательства Российской Федерации, распорядительным документам учреждения</w:t>
      </w:r>
    </w:p>
    <w:p w:rsidR="00C919E5" w:rsidRPr="00891ED8" w:rsidRDefault="00C919E5" w:rsidP="00C919E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9E5" w:rsidRPr="00891ED8" w:rsidRDefault="00C919E5" w:rsidP="00C91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Учебно-методическое обеспечение соответствует заявленным программам и нормативным требованиям. Все программы соответствуют обязательному минимуму содержания начального общего, основного общ</w:t>
      </w:r>
      <w:r>
        <w:rPr>
          <w:rFonts w:ascii="Times New Roman" w:hAnsi="Times New Roman"/>
          <w:sz w:val="24"/>
          <w:szCs w:val="24"/>
        </w:rPr>
        <w:t>его</w:t>
      </w:r>
      <w:r w:rsidRPr="00891ED8">
        <w:rPr>
          <w:rFonts w:ascii="Times New Roman" w:hAnsi="Times New Roman"/>
          <w:sz w:val="24"/>
          <w:szCs w:val="24"/>
        </w:rPr>
        <w:t>, утвержденного приказами Министерства о</w:t>
      </w:r>
      <w:r>
        <w:rPr>
          <w:rFonts w:ascii="Times New Roman" w:hAnsi="Times New Roman"/>
          <w:sz w:val="24"/>
          <w:szCs w:val="24"/>
        </w:rPr>
        <w:t>бразования Российской Федерации. К основным образовательным программам</w:t>
      </w:r>
      <w:r w:rsidRPr="00891ED8">
        <w:rPr>
          <w:rFonts w:ascii="Times New Roman" w:hAnsi="Times New Roman"/>
          <w:sz w:val="24"/>
          <w:szCs w:val="24"/>
        </w:rPr>
        <w:t xml:space="preserve"> разработаны рабочие программы по учебным предметам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ФГОС, утверждё</w:t>
      </w:r>
      <w:r w:rsidRPr="00891ED8">
        <w:rPr>
          <w:rFonts w:ascii="Times New Roman" w:hAnsi="Times New Roman"/>
          <w:sz w:val="24"/>
          <w:szCs w:val="24"/>
        </w:rPr>
        <w:t>нные директором школы. Рабочие учебные программы соответствуют статусу образовательного учреждения и типам классов. Рабочие учебные программы по предметам разработаны в соответствии:</w:t>
      </w:r>
    </w:p>
    <w:p w:rsidR="00C919E5" w:rsidRPr="00891ED8" w:rsidRDefault="00C919E5" w:rsidP="00C919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ст. 28 </w:t>
      </w:r>
      <w:r w:rsidRPr="00891ED8">
        <w:rPr>
          <w:rFonts w:ascii="Times New Roman" w:hAnsi="Times New Roman"/>
          <w:sz w:val="24"/>
          <w:szCs w:val="24"/>
        </w:rPr>
        <w:t xml:space="preserve">Федерального Закона «Об образовании в Российской Федерации» «Компетенция, права, обязанности и ответственность образовательной организации»;  </w:t>
      </w:r>
    </w:p>
    <w:p w:rsidR="00C919E5" w:rsidRPr="00891ED8" w:rsidRDefault="00C919E5" w:rsidP="00C919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91ED8">
        <w:rPr>
          <w:rFonts w:ascii="Times New Roman" w:hAnsi="Times New Roman"/>
          <w:sz w:val="24"/>
          <w:szCs w:val="24"/>
        </w:rPr>
        <w:t>Положением о структуре, разработке и утверждении рабочих программ;</w:t>
      </w:r>
    </w:p>
    <w:p w:rsidR="00C919E5" w:rsidRPr="00891ED8" w:rsidRDefault="00C919E5" w:rsidP="00C919E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- примерных осн</w:t>
      </w:r>
      <w:r w:rsidR="00722D1F">
        <w:rPr>
          <w:rFonts w:ascii="Times New Roman" w:hAnsi="Times New Roman"/>
          <w:sz w:val="24"/>
          <w:szCs w:val="24"/>
        </w:rPr>
        <w:t>овных образовательных программ;</w:t>
      </w:r>
    </w:p>
    <w:p w:rsidR="00C919E5" w:rsidRPr="00891ED8" w:rsidRDefault="00C919E5" w:rsidP="00C919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Рабочие программы для 5</w:t>
      </w:r>
      <w:r w:rsidR="00722D1F">
        <w:rPr>
          <w:rFonts w:ascii="Times New Roman" w:hAnsi="Times New Roman"/>
          <w:sz w:val="24"/>
          <w:szCs w:val="24"/>
        </w:rPr>
        <w:t>-9</w:t>
      </w:r>
      <w:r w:rsidRPr="00891ED8">
        <w:rPr>
          <w:rFonts w:ascii="Times New Roman" w:hAnsi="Times New Roman"/>
          <w:sz w:val="24"/>
          <w:szCs w:val="24"/>
        </w:rPr>
        <w:t xml:space="preserve"> классов составлены на основе ФГОС ООО. Рабочие программы учебных предметов, курсов и курсов внеурочной деятельности разработаны на основе требований</w:t>
      </w:r>
      <w:r>
        <w:rPr>
          <w:rFonts w:ascii="Times New Roman" w:hAnsi="Times New Roman"/>
          <w:sz w:val="24"/>
          <w:szCs w:val="24"/>
        </w:rPr>
        <w:t xml:space="preserve"> к результатам освоения основных образовательных программ</w:t>
      </w:r>
      <w:r w:rsidRPr="00891ED8">
        <w:rPr>
          <w:rFonts w:ascii="Times New Roman" w:hAnsi="Times New Roman"/>
          <w:sz w:val="24"/>
          <w:szCs w:val="24"/>
        </w:rPr>
        <w:t xml:space="preserve"> с уч</w:t>
      </w:r>
      <w:r>
        <w:rPr>
          <w:rFonts w:ascii="Times New Roman" w:hAnsi="Times New Roman"/>
          <w:sz w:val="24"/>
          <w:szCs w:val="24"/>
        </w:rPr>
        <w:t>ё</w:t>
      </w:r>
      <w:r w:rsidRPr="00891ED8">
        <w:rPr>
          <w:rFonts w:ascii="Times New Roman" w:hAnsi="Times New Roman"/>
          <w:sz w:val="24"/>
          <w:szCs w:val="24"/>
        </w:rPr>
        <w:t>том основ</w:t>
      </w:r>
      <w:r>
        <w:rPr>
          <w:rFonts w:ascii="Times New Roman" w:hAnsi="Times New Roman"/>
          <w:sz w:val="24"/>
          <w:szCs w:val="24"/>
        </w:rPr>
        <w:t>ных направлений программ, включённых в структуру основных образовательных программ</w:t>
      </w:r>
      <w:r w:rsidRPr="00891ED8">
        <w:rPr>
          <w:rFonts w:ascii="Times New Roman" w:hAnsi="Times New Roman"/>
          <w:sz w:val="24"/>
          <w:szCs w:val="24"/>
        </w:rPr>
        <w:t xml:space="preserve"> и обеспечивают достижение планируем</w:t>
      </w:r>
      <w:r>
        <w:rPr>
          <w:rFonts w:ascii="Times New Roman" w:hAnsi="Times New Roman"/>
          <w:sz w:val="24"/>
          <w:szCs w:val="24"/>
        </w:rPr>
        <w:t>ых результатов освоения основных образовательных</w:t>
      </w:r>
      <w:r w:rsidRPr="00891ED8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</w:t>
      </w:r>
      <w:r w:rsidRPr="00891ED8">
        <w:rPr>
          <w:rFonts w:ascii="Times New Roman" w:hAnsi="Times New Roman"/>
          <w:sz w:val="24"/>
          <w:szCs w:val="24"/>
        </w:rPr>
        <w:t>.</w:t>
      </w:r>
    </w:p>
    <w:p w:rsidR="00C919E5" w:rsidRPr="00891ED8" w:rsidRDefault="00C919E5" w:rsidP="00C919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lastRenderedPageBreak/>
        <w:t>Рабочие учебные программы обеспе</w:t>
      </w:r>
      <w:r>
        <w:rPr>
          <w:rFonts w:ascii="Times New Roman" w:hAnsi="Times New Roman"/>
          <w:sz w:val="24"/>
          <w:szCs w:val="24"/>
        </w:rPr>
        <w:t xml:space="preserve">чивают достижение обучающимися </w:t>
      </w:r>
      <w:r w:rsidRPr="00891ED8">
        <w:rPr>
          <w:rFonts w:ascii="Times New Roman" w:hAnsi="Times New Roman"/>
          <w:sz w:val="24"/>
          <w:szCs w:val="24"/>
        </w:rPr>
        <w:t>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</w:t>
      </w:r>
    </w:p>
    <w:p w:rsidR="00C919E5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color w:val="FF0000"/>
          <w:sz w:val="24"/>
          <w:szCs w:val="24"/>
        </w:rPr>
        <w:tab/>
      </w:r>
      <w:r w:rsidRPr="00891ED8">
        <w:rPr>
          <w:rFonts w:ascii="Times New Roman" w:hAnsi="Times New Roman"/>
          <w:sz w:val="24"/>
          <w:szCs w:val="24"/>
        </w:rPr>
        <w:t>При составлении рабочих программ соблюдается преемственность в изучении всех учебных предметов по вертикали по уровню образования.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3338"/>
        <w:gridCol w:w="2873"/>
      </w:tblGrid>
      <w:tr w:rsidR="00C919E5" w:rsidRPr="00891ED8" w:rsidTr="002E60AF">
        <w:tc>
          <w:tcPr>
            <w:tcW w:w="6629" w:type="dxa"/>
            <w:gridSpan w:val="2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42" w:type="dxa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показатель</w:t>
            </w:r>
          </w:p>
        </w:tc>
      </w:tr>
      <w:tr w:rsidR="00C919E5" w:rsidRPr="00891ED8" w:rsidTr="002E60AF">
        <w:tc>
          <w:tcPr>
            <w:tcW w:w="6629" w:type="dxa"/>
            <w:gridSpan w:val="2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рабочих программ учебных предметов требованиям законодательства РФ</w:t>
            </w:r>
          </w:p>
        </w:tc>
        <w:tc>
          <w:tcPr>
            <w:tcW w:w="2942" w:type="dxa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C919E5" w:rsidRPr="00891ED8" w:rsidTr="002E60AF">
        <w:tc>
          <w:tcPr>
            <w:tcW w:w="3190" w:type="dxa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рабочих программ учебных предметов требованиям законодательства РФ и распорядительным документам школы</w:t>
            </w:r>
          </w:p>
        </w:tc>
        <w:tc>
          <w:tcPr>
            <w:tcW w:w="3439" w:type="dxa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разработки РП</w:t>
            </w:r>
          </w:p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структура РП</w:t>
            </w:r>
          </w:p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соответствие стандартам и примерным программам</w:t>
            </w:r>
          </w:p>
        </w:tc>
        <w:tc>
          <w:tcPr>
            <w:tcW w:w="2942" w:type="dxa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C919E5" w:rsidRPr="00891ED8" w:rsidTr="002E60AF">
        <w:tc>
          <w:tcPr>
            <w:tcW w:w="6629" w:type="dxa"/>
            <w:gridSpan w:val="2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РП в соответствии с 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учебным планом и графиком учебного процесса (% от общего объема)</w:t>
            </w:r>
          </w:p>
        </w:tc>
        <w:tc>
          <w:tcPr>
            <w:tcW w:w="2942" w:type="dxa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919E5" w:rsidRPr="00891ED8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>Раздел № 3. Оценка соответствия качества подготовки обучающихся и выпускников требованиям законодательства Российской Федерации.</w:t>
      </w:r>
    </w:p>
    <w:p w:rsidR="00C919E5" w:rsidRDefault="00C919E5" w:rsidP="00C919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9E5" w:rsidRDefault="00722D1F" w:rsidP="00C919E5">
      <w:pPr>
        <w:spacing w:after="0"/>
        <w:ind w:right="54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C919E5" w:rsidRPr="00641C1C">
        <w:rPr>
          <w:rFonts w:ascii="Times New Roman" w:hAnsi="Times New Roman"/>
          <w:sz w:val="24"/>
          <w:szCs w:val="24"/>
        </w:rPr>
        <w:t xml:space="preserve"> учебном году по итогам внутреннего оценивания успеваемость по школе со</w:t>
      </w:r>
      <w:r w:rsidR="00C919E5">
        <w:rPr>
          <w:rFonts w:ascii="Times New Roman" w:hAnsi="Times New Roman"/>
          <w:sz w:val="24"/>
          <w:szCs w:val="24"/>
        </w:rPr>
        <w:t>ставляет 100</w:t>
      </w:r>
      <w:r w:rsidR="00C919E5" w:rsidRPr="009028A5">
        <w:rPr>
          <w:rFonts w:ascii="Times New Roman" w:hAnsi="Times New Roman"/>
          <w:sz w:val="24"/>
          <w:szCs w:val="24"/>
        </w:rPr>
        <w:t>%</w:t>
      </w:r>
      <w:r w:rsidR="00C919E5" w:rsidRPr="00E015F2"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успешность – 20</w:t>
      </w:r>
      <w:r w:rsidR="00C919E5" w:rsidRPr="009028A5">
        <w:rPr>
          <w:rFonts w:ascii="Times New Roman" w:hAnsi="Times New Roman"/>
          <w:sz w:val="24"/>
          <w:szCs w:val="24"/>
        </w:rPr>
        <w:t>%</w:t>
      </w:r>
      <w:r w:rsidR="00C919E5" w:rsidRPr="00E015F2">
        <w:rPr>
          <w:rFonts w:ascii="Times New Roman" w:hAnsi="Times New Roman"/>
          <w:color w:val="FF0000"/>
          <w:sz w:val="24"/>
          <w:szCs w:val="24"/>
        </w:rPr>
        <w:t>.</w:t>
      </w:r>
      <w:r w:rsidR="00C919E5">
        <w:rPr>
          <w:rFonts w:ascii="Times New Roman" w:hAnsi="Times New Roman"/>
          <w:sz w:val="24"/>
          <w:szCs w:val="24"/>
        </w:rPr>
        <w:t xml:space="preserve"> </w:t>
      </w:r>
      <w:r w:rsidR="00C919E5" w:rsidRPr="00C919E5">
        <w:rPr>
          <w:rFonts w:ascii="Times New Roman" w:hAnsi="Times New Roman"/>
          <w:sz w:val="24"/>
          <w:szCs w:val="24"/>
        </w:rPr>
        <w:t xml:space="preserve">Данный результат остается стабильным в течение </w:t>
      </w:r>
      <w:r w:rsidR="00C919E5">
        <w:rPr>
          <w:rFonts w:ascii="Times New Roman" w:hAnsi="Times New Roman"/>
          <w:sz w:val="24"/>
          <w:szCs w:val="24"/>
        </w:rPr>
        <w:t>нескольких последних лет.</w:t>
      </w:r>
      <w:r w:rsidR="00C919E5" w:rsidRPr="00C919E5">
        <w:rPr>
          <w:rFonts w:ascii="Times New Roman" w:hAnsi="Times New Roman"/>
          <w:sz w:val="24"/>
          <w:szCs w:val="24"/>
        </w:rPr>
        <w:t xml:space="preserve"> Качественная успеваемость четвероклассни</w:t>
      </w:r>
      <w:r w:rsidR="0077392A">
        <w:rPr>
          <w:rFonts w:ascii="Times New Roman" w:hAnsi="Times New Roman"/>
          <w:sz w:val="24"/>
          <w:szCs w:val="24"/>
        </w:rPr>
        <w:t>ков – 5</w:t>
      </w:r>
      <w:r w:rsidR="00C919E5">
        <w:rPr>
          <w:rFonts w:ascii="Times New Roman" w:hAnsi="Times New Roman"/>
          <w:sz w:val="24"/>
          <w:szCs w:val="24"/>
        </w:rPr>
        <w:t>0%, девятиклассников – 33%</w:t>
      </w:r>
      <w:r w:rsidR="00C919E5" w:rsidRPr="00C919E5">
        <w:rPr>
          <w:rFonts w:ascii="Times New Roman" w:hAnsi="Times New Roman"/>
          <w:sz w:val="24"/>
          <w:szCs w:val="24"/>
        </w:rPr>
        <w:t xml:space="preserve">. Динамики в качественной успеваемости не наблюдается. </w:t>
      </w:r>
    </w:p>
    <w:p w:rsidR="00C919E5" w:rsidRDefault="0077392A" w:rsidP="00E55C6E">
      <w:pPr>
        <w:spacing w:after="0"/>
        <w:ind w:right="551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3</w:t>
      </w:r>
      <w:r w:rsidR="00C919E5">
        <w:rPr>
          <w:rFonts w:ascii="Times New Roman" w:hAnsi="Times New Roman"/>
          <w:sz w:val="24"/>
          <w:szCs w:val="24"/>
        </w:rPr>
        <w:t xml:space="preserve"> выпускников</w:t>
      </w:r>
      <w:r w:rsidR="00C919E5" w:rsidRPr="00641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2019 года 3 выпускника</w:t>
      </w:r>
      <w:r w:rsidR="00C919E5">
        <w:rPr>
          <w:rFonts w:ascii="Times New Roman" w:hAnsi="Times New Roman"/>
          <w:sz w:val="24"/>
          <w:szCs w:val="24"/>
        </w:rPr>
        <w:t xml:space="preserve"> были аттестованы и имели</w:t>
      </w:r>
      <w:r w:rsidR="00C919E5" w:rsidRPr="00641C1C">
        <w:rPr>
          <w:rFonts w:ascii="Times New Roman" w:hAnsi="Times New Roman"/>
          <w:sz w:val="24"/>
          <w:szCs w:val="24"/>
        </w:rPr>
        <w:t xml:space="preserve"> положительные оценки по всем предме</w:t>
      </w:r>
      <w:r w:rsidR="00C919E5">
        <w:rPr>
          <w:rFonts w:ascii="Times New Roman" w:hAnsi="Times New Roman"/>
          <w:sz w:val="24"/>
          <w:szCs w:val="24"/>
        </w:rPr>
        <w:t>там. О</w:t>
      </w:r>
      <w:r w:rsidR="00C919E5" w:rsidRPr="00641C1C">
        <w:rPr>
          <w:rFonts w:ascii="Times New Roman" w:hAnsi="Times New Roman"/>
          <w:sz w:val="24"/>
          <w:szCs w:val="24"/>
        </w:rPr>
        <w:t>бучающие</w:t>
      </w:r>
      <w:r>
        <w:rPr>
          <w:rFonts w:ascii="Times New Roman" w:hAnsi="Times New Roman"/>
          <w:sz w:val="24"/>
          <w:szCs w:val="24"/>
        </w:rPr>
        <w:t>ся 4-7</w:t>
      </w:r>
      <w:r w:rsidR="00C919E5" w:rsidRPr="00641C1C">
        <w:rPr>
          <w:rFonts w:ascii="Times New Roman" w:hAnsi="Times New Roman"/>
          <w:sz w:val="24"/>
          <w:szCs w:val="24"/>
        </w:rPr>
        <w:t xml:space="preserve"> классов участвовали во Всероссийских проверо</w:t>
      </w:r>
      <w:r w:rsidR="00C919E5">
        <w:rPr>
          <w:rFonts w:ascii="Times New Roman" w:hAnsi="Times New Roman"/>
          <w:sz w:val="24"/>
          <w:szCs w:val="24"/>
        </w:rPr>
        <w:t xml:space="preserve">чных работах, выпускники 9 </w:t>
      </w:r>
      <w:r w:rsidR="00C919E5" w:rsidRPr="00641C1C">
        <w:rPr>
          <w:rFonts w:ascii="Times New Roman" w:hAnsi="Times New Roman"/>
          <w:sz w:val="24"/>
          <w:szCs w:val="24"/>
        </w:rPr>
        <w:t>классов – в государственной итоговой ат</w:t>
      </w:r>
      <w:r w:rsidR="00C919E5">
        <w:rPr>
          <w:rFonts w:ascii="Times New Roman" w:hAnsi="Times New Roman"/>
          <w:sz w:val="24"/>
          <w:szCs w:val="24"/>
        </w:rPr>
        <w:t xml:space="preserve">тестации и </w:t>
      </w:r>
      <w:r w:rsidR="00C919E5" w:rsidRPr="00641C1C">
        <w:rPr>
          <w:rFonts w:ascii="Times New Roman" w:hAnsi="Times New Roman"/>
          <w:sz w:val="24"/>
          <w:szCs w:val="24"/>
        </w:rPr>
        <w:t>сдавали</w:t>
      </w:r>
      <w:r w:rsidR="00C919E5">
        <w:rPr>
          <w:rFonts w:ascii="Times New Roman" w:hAnsi="Times New Roman"/>
          <w:sz w:val="24"/>
          <w:szCs w:val="24"/>
        </w:rPr>
        <w:t xml:space="preserve"> 2 обязательных экзамена и 2 – </w:t>
      </w:r>
      <w:r w:rsidR="00C919E5" w:rsidRPr="00641C1C">
        <w:rPr>
          <w:rFonts w:ascii="Times New Roman" w:hAnsi="Times New Roman"/>
          <w:sz w:val="24"/>
          <w:szCs w:val="24"/>
        </w:rPr>
        <w:t xml:space="preserve">по выбору. </w:t>
      </w:r>
    </w:p>
    <w:p w:rsidR="00C919E5" w:rsidRPr="00C919E5" w:rsidRDefault="00C919E5" w:rsidP="00E55C6E">
      <w:pPr>
        <w:spacing w:after="0"/>
        <w:ind w:right="551" w:firstLine="566"/>
        <w:jc w:val="both"/>
        <w:rPr>
          <w:rFonts w:ascii="Times New Roman" w:hAnsi="Times New Roman"/>
          <w:sz w:val="24"/>
          <w:szCs w:val="24"/>
        </w:rPr>
      </w:pPr>
      <w:r w:rsidRPr="00C919E5">
        <w:rPr>
          <w:rFonts w:ascii="Times New Roman" w:hAnsi="Times New Roman"/>
          <w:sz w:val="24"/>
          <w:szCs w:val="24"/>
        </w:rPr>
        <w:t>Средние тестовые баллы сос</w:t>
      </w:r>
      <w:r w:rsidR="0077392A">
        <w:rPr>
          <w:rFonts w:ascii="Times New Roman" w:hAnsi="Times New Roman"/>
          <w:sz w:val="24"/>
          <w:szCs w:val="24"/>
        </w:rPr>
        <w:t>тавили по русскому языку – 22 (оценка – 3); по математике – 8</w:t>
      </w:r>
      <w:r>
        <w:rPr>
          <w:rFonts w:ascii="Times New Roman" w:hAnsi="Times New Roman"/>
          <w:sz w:val="24"/>
          <w:szCs w:val="24"/>
        </w:rPr>
        <w:t xml:space="preserve"> (оценка – 3). </w:t>
      </w:r>
      <w:r w:rsidRPr="00C919E5">
        <w:rPr>
          <w:rFonts w:ascii="Times New Roman" w:hAnsi="Times New Roman"/>
          <w:sz w:val="24"/>
          <w:szCs w:val="24"/>
        </w:rPr>
        <w:t>Усп</w:t>
      </w:r>
      <w:r>
        <w:rPr>
          <w:rFonts w:ascii="Times New Roman" w:hAnsi="Times New Roman"/>
          <w:sz w:val="24"/>
          <w:szCs w:val="24"/>
        </w:rPr>
        <w:t xml:space="preserve">ешность по </w:t>
      </w:r>
      <w:r w:rsidR="0077392A">
        <w:rPr>
          <w:rFonts w:ascii="Times New Roman" w:hAnsi="Times New Roman"/>
          <w:sz w:val="24"/>
          <w:szCs w:val="24"/>
        </w:rPr>
        <w:t>русскому языку в 2019 году составила 66</w:t>
      </w:r>
      <w:r>
        <w:rPr>
          <w:rFonts w:ascii="Times New Roman" w:hAnsi="Times New Roman"/>
          <w:sz w:val="24"/>
          <w:szCs w:val="24"/>
        </w:rPr>
        <w:t>%</w:t>
      </w:r>
      <w:r w:rsidR="0077392A">
        <w:rPr>
          <w:rFonts w:ascii="Times New Roman" w:hAnsi="Times New Roman"/>
          <w:sz w:val="24"/>
          <w:szCs w:val="24"/>
        </w:rPr>
        <w:t>, по математике – 66</w:t>
      </w:r>
      <w:r w:rsidR="00E55C6E">
        <w:rPr>
          <w:rFonts w:ascii="Times New Roman" w:hAnsi="Times New Roman"/>
          <w:sz w:val="24"/>
          <w:szCs w:val="24"/>
        </w:rPr>
        <w:t>%</w:t>
      </w:r>
      <w:r w:rsidRPr="00C919E5">
        <w:rPr>
          <w:rFonts w:ascii="Times New Roman" w:hAnsi="Times New Roman"/>
          <w:sz w:val="24"/>
          <w:szCs w:val="24"/>
        </w:rPr>
        <w:t xml:space="preserve">.  </w:t>
      </w:r>
    </w:p>
    <w:p w:rsidR="00E55C6E" w:rsidRDefault="00C919E5" w:rsidP="00E55C6E">
      <w:pPr>
        <w:spacing w:after="0"/>
        <w:ind w:right="549" w:firstLine="566"/>
        <w:jc w:val="both"/>
        <w:rPr>
          <w:rFonts w:ascii="Times New Roman" w:hAnsi="Times New Roman"/>
          <w:sz w:val="24"/>
          <w:szCs w:val="24"/>
        </w:rPr>
      </w:pPr>
      <w:r w:rsidRPr="00C919E5">
        <w:rPr>
          <w:rFonts w:ascii="Times New Roman" w:hAnsi="Times New Roman"/>
          <w:sz w:val="24"/>
          <w:szCs w:val="24"/>
        </w:rPr>
        <w:t>Средние тестовые баллы по предметам по выбо</w:t>
      </w:r>
      <w:r w:rsidR="0077392A">
        <w:rPr>
          <w:rFonts w:ascii="Times New Roman" w:hAnsi="Times New Roman"/>
          <w:sz w:val="24"/>
          <w:szCs w:val="24"/>
        </w:rPr>
        <w:t>ру: обществознание – 14</w:t>
      </w:r>
      <w:r w:rsidR="00E55C6E">
        <w:rPr>
          <w:rFonts w:ascii="Times New Roman" w:hAnsi="Times New Roman"/>
          <w:sz w:val="24"/>
          <w:szCs w:val="24"/>
        </w:rPr>
        <w:t xml:space="preserve"> (оценка – 3</w:t>
      </w:r>
      <w:r w:rsidRPr="00C919E5">
        <w:rPr>
          <w:rFonts w:ascii="Times New Roman" w:hAnsi="Times New Roman"/>
          <w:sz w:val="24"/>
          <w:szCs w:val="24"/>
        </w:rPr>
        <w:t>),</w:t>
      </w:r>
      <w:r w:rsidR="0077392A">
        <w:rPr>
          <w:rFonts w:ascii="Times New Roman" w:hAnsi="Times New Roman"/>
          <w:sz w:val="24"/>
          <w:szCs w:val="24"/>
        </w:rPr>
        <w:t xml:space="preserve"> география – 16</w:t>
      </w:r>
      <w:r w:rsidR="00E55C6E">
        <w:rPr>
          <w:rFonts w:ascii="Times New Roman" w:hAnsi="Times New Roman"/>
          <w:sz w:val="24"/>
          <w:szCs w:val="24"/>
        </w:rPr>
        <w:t>,</w:t>
      </w:r>
      <w:r w:rsidR="0077392A">
        <w:rPr>
          <w:rFonts w:ascii="Times New Roman" w:hAnsi="Times New Roman"/>
          <w:sz w:val="24"/>
          <w:szCs w:val="24"/>
        </w:rPr>
        <w:t xml:space="preserve"> 0 (оценка – 3), литература – 22</w:t>
      </w:r>
      <w:r w:rsidR="00E55C6E">
        <w:rPr>
          <w:rFonts w:ascii="Times New Roman" w:hAnsi="Times New Roman"/>
          <w:sz w:val="24"/>
          <w:szCs w:val="24"/>
        </w:rPr>
        <w:t xml:space="preserve"> (оценка – 4</w:t>
      </w:r>
      <w:r w:rsidRPr="00C919E5">
        <w:rPr>
          <w:rFonts w:ascii="Times New Roman" w:hAnsi="Times New Roman"/>
          <w:sz w:val="24"/>
          <w:szCs w:val="24"/>
        </w:rPr>
        <w:t xml:space="preserve">). </w:t>
      </w:r>
    </w:p>
    <w:p w:rsidR="00C919E5" w:rsidRPr="00C919E5" w:rsidRDefault="00C919E5" w:rsidP="00E55C6E">
      <w:pPr>
        <w:spacing w:after="0"/>
        <w:ind w:right="549" w:firstLine="566"/>
        <w:jc w:val="both"/>
        <w:rPr>
          <w:rFonts w:ascii="Times New Roman" w:hAnsi="Times New Roman"/>
          <w:sz w:val="24"/>
          <w:szCs w:val="24"/>
        </w:rPr>
      </w:pPr>
      <w:r w:rsidRPr="00C919E5">
        <w:rPr>
          <w:rFonts w:ascii="Times New Roman" w:hAnsi="Times New Roman"/>
          <w:sz w:val="24"/>
          <w:szCs w:val="24"/>
        </w:rPr>
        <w:t>Справляемость с обязат</w:t>
      </w:r>
      <w:r w:rsidR="00E55C6E">
        <w:rPr>
          <w:rFonts w:ascii="Times New Roman" w:hAnsi="Times New Roman"/>
          <w:sz w:val="24"/>
          <w:szCs w:val="24"/>
        </w:rPr>
        <w:t>ельными экзаменами состав</w:t>
      </w:r>
      <w:r w:rsidR="0077392A">
        <w:rPr>
          <w:rFonts w:ascii="Times New Roman" w:hAnsi="Times New Roman"/>
          <w:sz w:val="24"/>
          <w:szCs w:val="24"/>
        </w:rPr>
        <w:t>ила 100</w:t>
      </w:r>
      <w:r w:rsidRPr="00C919E5">
        <w:rPr>
          <w:rFonts w:ascii="Times New Roman" w:hAnsi="Times New Roman"/>
          <w:sz w:val="24"/>
          <w:szCs w:val="24"/>
        </w:rPr>
        <w:t>%. С экзаменами по вы</w:t>
      </w:r>
      <w:r w:rsidR="0077392A">
        <w:rPr>
          <w:rFonts w:ascii="Times New Roman" w:hAnsi="Times New Roman"/>
          <w:sz w:val="24"/>
          <w:szCs w:val="24"/>
        </w:rPr>
        <w:t>бору справляемость составила 100</w:t>
      </w:r>
      <w:r w:rsidR="00E55C6E">
        <w:rPr>
          <w:rFonts w:ascii="Times New Roman" w:hAnsi="Times New Roman"/>
          <w:sz w:val="24"/>
          <w:szCs w:val="24"/>
        </w:rPr>
        <w:t xml:space="preserve">%. </w:t>
      </w:r>
      <w:r w:rsidR="0077392A">
        <w:rPr>
          <w:rFonts w:ascii="Times New Roman" w:hAnsi="Times New Roman"/>
          <w:sz w:val="24"/>
          <w:szCs w:val="24"/>
        </w:rPr>
        <w:t>Все</w:t>
      </w:r>
      <w:r w:rsidR="00E55C6E">
        <w:rPr>
          <w:rFonts w:ascii="Times New Roman" w:hAnsi="Times New Roman"/>
          <w:sz w:val="24"/>
          <w:szCs w:val="24"/>
        </w:rPr>
        <w:t xml:space="preserve"> обучающих</w:t>
      </w:r>
      <w:r w:rsidRPr="00C919E5">
        <w:rPr>
          <w:rFonts w:ascii="Times New Roman" w:hAnsi="Times New Roman"/>
          <w:sz w:val="24"/>
          <w:szCs w:val="24"/>
        </w:rPr>
        <w:t xml:space="preserve">ся получили аттестат </w:t>
      </w:r>
      <w:r w:rsidR="00E55C6E">
        <w:rPr>
          <w:rFonts w:ascii="Times New Roman" w:hAnsi="Times New Roman"/>
          <w:sz w:val="24"/>
          <w:szCs w:val="24"/>
        </w:rPr>
        <w:t>об основном общем образовании</w:t>
      </w:r>
      <w:r w:rsidR="0077392A">
        <w:rPr>
          <w:rFonts w:ascii="Times New Roman" w:hAnsi="Times New Roman"/>
          <w:sz w:val="24"/>
          <w:szCs w:val="24"/>
        </w:rPr>
        <w:t>.</w:t>
      </w:r>
    </w:p>
    <w:p w:rsidR="00C919E5" w:rsidRPr="00E55C6E" w:rsidRDefault="0077392A" w:rsidP="00E55C6E">
      <w:pPr>
        <w:spacing w:after="26" w:line="259" w:lineRule="auto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19E5" w:rsidRPr="007E4249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Pr="007E4249">
        <w:rPr>
          <w:rFonts w:ascii="Times New Roman" w:hAnsi="Times New Roman"/>
          <w:b/>
          <w:sz w:val="24"/>
          <w:szCs w:val="24"/>
        </w:rPr>
        <w:t xml:space="preserve"> № 4 Оценк</w:t>
      </w:r>
      <w:r>
        <w:rPr>
          <w:rFonts w:ascii="Times New Roman" w:hAnsi="Times New Roman"/>
          <w:b/>
          <w:sz w:val="24"/>
          <w:szCs w:val="24"/>
        </w:rPr>
        <w:t>а социальных условий пребывания</w:t>
      </w:r>
      <w:r w:rsidRPr="007E4249">
        <w:rPr>
          <w:rFonts w:ascii="Times New Roman" w:hAnsi="Times New Roman"/>
          <w:b/>
          <w:sz w:val="24"/>
          <w:szCs w:val="24"/>
        </w:rPr>
        <w:t xml:space="preserve"> обучающихся в образовательном учреждении согласно требованиям Российской Федерации</w:t>
      </w:r>
    </w:p>
    <w:p w:rsidR="00C919E5" w:rsidRPr="00641C1C" w:rsidRDefault="00C919E5" w:rsidP="00C919E5">
      <w:pPr>
        <w:pStyle w:val="Default"/>
        <w:ind w:firstLine="708"/>
        <w:jc w:val="both"/>
        <w:rPr>
          <w:rFonts w:eastAsia="Calibri"/>
          <w:color w:val="auto"/>
          <w:lang w:eastAsia="en-US"/>
        </w:rPr>
      </w:pPr>
    </w:p>
    <w:p w:rsidR="00C919E5" w:rsidRPr="00641C1C" w:rsidRDefault="00C919E5" w:rsidP="00C919E5">
      <w:pPr>
        <w:pStyle w:val="Default"/>
        <w:ind w:firstLine="708"/>
        <w:jc w:val="both"/>
        <w:rPr>
          <w:rFonts w:eastAsia="Calibri"/>
          <w:color w:val="auto"/>
          <w:lang w:eastAsia="en-US"/>
        </w:rPr>
      </w:pPr>
      <w:r w:rsidRPr="00641C1C">
        <w:rPr>
          <w:rFonts w:eastAsia="Calibri"/>
          <w:color w:val="auto"/>
          <w:lang w:eastAsia="en-US"/>
        </w:rPr>
        <w:t>Профилактическая работа в школе проводится совместно с территориальной комиссией по делам несовершеннолетних (ТКПН И ЗП</w:t>
      </w:r>
      <w:r>
        <w:rPr>
          <w:rFonts w:eastAsia="Calibri"/>
          <w:color w:val="auto"/>
          <w:lang w:eastAsia="en-US"/>
        </w:rPr>
        <w:t xml:space="preserve"> Некоузского МР</w:t>
      </w:r>
      <w:r w:rsidRPr="00641C1C">
        <w:rPr>
          <w:rFonts w:eastAsia="Calibri"/>
          <w:color w:val="auto"/>
          <w:lang w:eastAsia="en-US"/>
        </w:rPr>
        <w:t>), группой по делам несовершеннолетних отдела участковых уполн</w:t>
      </w:r>
      <w:r>
        <w:rPr>
          <w:rFonts w:eastAsia="Calibri"/>
          <w:color w:val="auto"/>
          <w:lang w:eastAsia="en-US"/>
        </w:rPr>
        <w:t xml:space="preserve">омоченных </w:t>
      </w:r>
      <w:r w:rsidRPr="00641C1C">
        <w:rPr>
          <w:rFonts w:eastAsia="Calibri"/>
          <w:color w:val="auto"/>
          <w:lang w:eastAsia="en-US"/>
        </w:rPr>
        <w:t>МВД России (ГПД</w:t>
      </w:r>
      <w:r>
        <w:rPr>
          <w:rFonts w:eastAsia="Calibri"/>
          <w:color w:val="auto"/>
          <w:lang w:eastAsia="en-US"/>
        </w:rPr>
        <w:t xml:space="preserve">Н ОУУП </w:t>
      </w:r>
      <w:r w:rsidRPr="00641C1C">
        <w:rPr>
          <w:rFonts w:eastAsia="Calibri"/>
          <w:color w:val="auto"/>
          <w:lang w:eastAsia="en-US"/>
        </w:rPr>
        <w:t>МО МВД России</w:t>
      </w:r>
      <w:r w:rsidR="00E55C6E">
        <w:rPr>
          <w:rFonts w:eastAsia="Calibri"/>
          <w:color w:val="auto"/>
          <w:lang w:eastAsia="en-US"/>
        </w:rPr>
        <w:t xml:space="preserve"> «Некоузский»</w:t>
      </w:r>
      <w:r w:rsidRPr="00641C1C">
        <w:rPr>
          <w:rFonts w:eastAsia="Calibri"/>
          <w:color w:val="auto"/>
          <w:lang w:eastAsia="en-US"/>
        </w:rPr>
        <w:t xml:space="preserve">), </w:t>
      </w:r>
      <w:r>
        <w:rPr>
          <w:rFonts w:eastAsia="Calibri"/>
          <w:color w:val="auto"/>
          <w:lang w:eastAsia="en-US"/>
        </w:rPr>
        <w:t>муниципальным учреждением социальное агентство</w:t>
      </w:r>
      <w:r w:rsidRPr="00641C1C">
        <w:rPr>
          <w:rFonts w:eastAsia="Calibri"/>
          <w:color w:val="auto"/>
          <w:lang w:eastAsia="en-US"/>
        </w:rPr>
        <w:t xml:space="preserve"> молодежи </w:t>
      </w:r>
      <w:r>
        <w:rPr>
          <w:rFonts w:eastAsia="Calibri"/>
          <w:color w:val="auto"/>
          <w:lang w:eastAsia="en-US"/>
        </w:rPr>
        <w:t xml:space="preserve">Некоузского МР </w:t>
      </w:r>
      <w:r w:rsidRPr="00641C1C">
        <w:rPr>
          <w:rFonts w:eastAsia="Calibri"/>
          <w:color w:val="auto"/>
          <w:lang w:eastAsia="en-US"/>
        </w:rPr>
        <w:t>(САМ). Работа строитс</w:t>
      </w:r>
      <w:r>
        <w:rPr>
          <w:rFonts w:eastAsia="Calibri"/>
          <w:color w:val="auto"/>
          <w:lang w:eastAsia="en-US"/>
        </w:rPr>
        <w:t>я по трё</w:t>
      </w:r>
      <w:r w:rsidRPr="00641C1C">
        <w:rPr>
          <w:rFonts w:eastAsia="Calibri"/>
          <w:color w:val="auto"/>
          <w:lang w:eastAsia="en-US"/>
        </w:rPr>
        <w:t>м направлениям: диагностическое, организационное и профилактическое.</w:t>
      </w:r>
    </w:p>
    <w:p w:rsidR="00C919E5" w:rsidRPr="00641C1C" w:rsidRDefault="00C919E5" w:rsidP="00C91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C1C">
        <w:rPr>
          <w:rFonts w:ascii="Times New Roman" w:hAnsi="Times New Roman"/>
          <w:sz w:val="24"/>
          <w:szCs w:val="24"/>
        </w:rPr>
        <w:lastRenderedPageBreak/>
        <w:t>Диагностическое включает в себя организацию мониторинга социального состава обу</w:t>
      </w:r>
      <w:r>
        <w:rPr>
          <w:rFonts w:ascii="Times New Roman" w:hAnsi="Times New Roman"/>
          <w:sz w:val="24"/>
          <w:szCs w:val="24"/>
        </w:rPr>
        <w:t xml:space="preserve">чающихся </w:t>
      </w:r>
      <w:r w:rsidRPr="00641C1C">
        <w:rPr>
          <w:rFonts w:ascii="Times New Roman" w:hAnsi="Times New Roman"/>
          <w:sz w:val="24"/>
          <w:szCs w:val="24"/>
        </w:rPr>
        <w:t xml:space="preserve">школы и их семей; психодиагностику особенностей личности </w:t>
      </w:r>
      <w:r>
        <w:rPr>
          <w:rFonts w:ascii="Times New Roman" w:hAnsi="Times New Roman"/>
          <w:sz w:val="24"/>
          <w:szCs w:val="24"/>
        </w:rPr>
        <w:t>об</w:t>
      </w:r>
      <w:r w:rsidRPr="00641C1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41C1C">
        <w:rPr>
          <w:rFonts w:ascii="Times New Roman" w:hAnsi="Times New Roman"/>
          <w:sz w:val="24"/>
          <w:szCs w:val="24"/>
        </w:rPr>
        <w:t xml:space="preserve">щихся, склонных к девиантному поведению и совершению правонарушений; изучение социальной комфортности </w:t>
      </w:r>
      <w:r>
        <w:rPr>
          <w:rFonts w:ascii="Times New Roman" w:hAnsi="Times New Roman"/>
          <w:sz w:val="24"/>
          <w:szCs w:val="24"/>
        </w:rPr>
        <w:t>об</w:t>
      </w:r>
      <w:r w:rsidRPr="00641C1C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ю</w:t>
      </w:r>
      <w:r w:rsidRPr="00641C1C">
        <w:rPr>
          <w:rFonts w:ascii="Times New Roman" w:hAnsi="Times New Roman"/>
          <w:sz w:val="24"/>
          <w:szCs w:val="24"/>
        </w:rPr>
        <w:t xml:space="preserve">щихся в школе, </w:t>
      </w:r>
      <w:r>
        <w:rPr>
          <w:rFonts w:ascii="Times New Roman" w:hAnsi="Times New Roman"/>
          <w:sz w:val="24"/>
          <w:szCs w:val="24"/>
        </w:rPr>
        <w:t xml:space="preserve">состоящих на всех видах учёта; </w:t>
      </w:r>
      <w:r w:rsidRPr="00641C1C">
        <w:rPr>
          <w:rFonts w:ascii="Times New Roman" w:hAnsi="Times New Roman"/>
          <w:sz w:val="24"/>
          <w:szCs w:val="24"/>
        </w:rPr>
        <w:t xml:space="preserve">социальную направленность личности; изучение потребности в рабочих местах для </w:t>
      </w:r>
      <w:r>
        <w:rPr>
          <w:rFonts w:ascii="Times New Roman" w:hAnsi="Times New Roman"/>
          <w:sz w:val="24"/>
          <w:szCs w:val="24"/>
        </w:rPr>
        <w:t>об</w:t>
      </w:r>
      <w:r w:rsidRPr="00641C1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641C1C">
        <w:rPr>
          <w:rFonts w:ascii="Times New Roman" w:hAnsi="Times New Roman"/>
          <w:sz w:val="24"/>
          <w:szCs w:val="24"/>
        </w:rPr>
        <w:t xml:space="preserve">щихся в летний период. </w:t>
      </w:r>
    </w:p>
    <w:p w:rsidR="00C919E5" w:rsidRPr="00641C1C" w:rsidRDefault="00C919E5" w:rsidP="00C919E5">
      <w:pPr>
        <w:pStyle w:val="Default"/>
        <w:ind w:firstLine="709"/>
        <w:jc w:val="both"/>
        <w:rPr>
          <w:rFonts w:eastAsia="Calibri"/>
          <w:color w:val="auto"/>
          <w:lang w:eastAsia="en-US"/>
        </w:rPr>
      </w:pPr>
      <w:r w:rsidRPr="00641C1C">
        <w:rPr>
          <w:rFonts w:eastAsia="Calibri"/>
          <w:color w:val="auto"/>
          <w:lang w:eastAsia="en-US"/>
        </w:rPr>
        <w:t>Для реализации организационного напра</w:t>
      </w:r>
      <w:r>
        <w:rPr>
          <w:rFonts w:eastAsia="Calibri"/>
          <w:color w:val="auto"/>
          <w:lang w:eastAsia="en-US"/>
        </w:rPr>
        <w:t xml:space="preserve">вления совместно с ТКДН и ЗП и ГПДН ОУУП МО МВД России </w:t>
      </w:r>
      <w:r w:rsidR="00E55C6E">
        <w:rPr>
          <w:rFonts w:eastAsia="Calibri"/>
          <w:color w:val="auto"/>
          <w:lang w:eastAsia="en-US"/>
        </w:rPr>
        <w:t xml:space="preserve">«Некоузский» </w:t>
      </w:r>
      <w:r w:rsidRPr="00641C1C">
        <w:rPr>
          <w:rFonts w:eastAsia="Calibri"/>
          <w:color w:val="auto"/>
          <w:lang w:eastAsia="en-US"/>
        </w:rPr>
        <w:t>были проведен</w:t>
      </w:r>
      <w:r>
        <w:rPr>
          <w:rFonts w:eastAsia="Calibri"/>
          <w:color w:val="auto"/>
          <w:lang w:eastAsia="en-US"/>
        </w:rPr>
        <w:t xml:space="preserve">ы мероприятия в соответствии с </w:t>
      </w:r>
      <w:r w:rsidRPr="00641C1C">
        <w:rPr>
          <w:rFonts w:eastAsia="Calibri"/>
          <w:color w:val="auto"/>
          <w:lang w:eastAsia="en-US"/>
        </w:rPr>
        <w:t xml:space="preserve">планом работы: </w:t>
      </w:r>
      <w:r>
        <w:rPr>
          <w:rFonts w:eastAsia="Calibri"/>
          <w:color w:val="auto"/>
          <w:lang w:eastAsia="en-US"/>
        </w:rPr>
        <w:t xml:space="preserve">организованы совместные выходы в </w:t>
      </w:r>
      <w:r w:rsidRPr="00641C1C">
        <w:rPr>
          <w:rFonts w:eastAsia="Calibri"/>
          <w:color w:val="auto"/>
          <w:lang w:eastAsia="en-US"/>
        </w:rPr>
        <w:t xml:space="preserve">неблагополучные семьи, организована работа с </w:t>
      </w:r>
      <w:r>
        <w:rPr>
          <w:rFonts w:eastAsia="Calibri"/>
          <w:color w:val="auto"/>
          <w:lang w:eastAsia="en-US"/>
        </w:rPr>
        <w:t>об</w:t>
      </w:r>
      <w:r w:rsidRPr="00641C1C">
        <w:rPr>
          <w:rFonts w:eastAsia="Calibri"/>
          <w:color w:val="auto"/>
          <w:lang w:eastAsia="en-US"/>
        </w:rPr>
        <w:t>уча</w:t>
      </w:r>
      <w:r>
        <w:rPr>
          <w:rFonts w:eastAsia="Calibri"/>
          <w:color w:val="auto"/>
          <w:lang w:eastAsia="en-US"/>
        </w:rPr>
        <w:t>ю</w:t>
      </w:r>
      <w:r w:rsidRPr="00641C1C">
        <w:rPr>
          <w:rFonts w:eastAsia="Calibri"/>
          <w:color w:val="auto"/>
          <w:lang w:eastAsia="en-US"/>
        </w:rPr>
        <w:t>щими</w:t>
      </w:r>
      <w:r>
        <w:rPr>
          <w:rFonts w:eastAsia="Calibri"/>
          <w:color w:val="auto"/>
          <w:lang w:eastAsia="en-US"/>
        </w:rPr>
        <w:t xml:space="preserve">ся, состоящими на всех видах учёта, проведены классные часы </w:t>
      </w:r>
      <w:r w:rsidRPr="00641C1C">
        <w:rPr>
          <w:rFonts w:eastAsia="Calibri"/>
          <w:color w:val="auto"/>
          <w:lang w:eastAsia="en-US"/>
        </w:rPr>
        <w:t>в рамках правового лектория «Закон и</w:t>
      </w:r>
      <w:r>
        <w:rPr>
          <w:rFonts w:eastAsia="Calibri"/>
          <w:color w:val="auto"/>
          <w:lang w:eastAsia="en-US"/>
        </w:rPr>
        <w:t xml:space="preserve"> подросток».</w:t>
      </w:r>
      <w:r w:rsidRPr="00641C1C">
        <w:rPr>
          <w:rFonts w:eastAsia="Calibri"/>
          <w:color w:val="auto"/>
          <w:lang w:eastAsia="en-US"/>
        </w:rPr>
        <w:t xml:space="preserve"> </w:t>
      </w:r>
    </w:p>
    <w:p w:rsidR="00C919E5" w:rsidRPr="00641C1C" w:rsidRDefault="00C919E5" w:rsidP="00C919E5">
      <w:pPr>
        <w:pStyle w:val="Default"/>
        <w:ind w:firstLine="709"/>
        <w:jc w:val="both"/>
        <w:rPr>
          <w:rFonts w:eastAsia="Calibri"/>
          <w:color w:val="auto"/>
          <w:lang w:eastAsia="en-US"/>
        </w:rPr>
      </w:pPr>
      <w:r w:rsidRPr="00641C1C">
        <w:rPr>
          <w:rFonts w:eastAsia="Calibri"/>
          <w:color w:val="auto"/>
          <w:lang w:eastAsia="en-US"/>
        </w:rPr>
        <w:t>Профилактическая работа проводилась с детьми, их родителями и классными руководи</w:t>
      </w:r>
      <w:r>
        <w:rPr>
          <w:rFonts w:eastAsia="Calibri"/>
          <w:color w:val="auto"/>
          <w:lang w:eastAsia="en-US"/>
        </w:rPr>
        <w:t xml:space="preserve">телями и была направлена на </w:t>
      </w:r>
      <w:r w:rsidRPr="00641C1C">
        <w:rPr>
          <w:rFonts w:eastAsia="Calibri"/>
          <w:color w:val="auto"/>
          <w:lang w:eastAsia="en-US"/>
        </w:rPr>
        <w:t xml:space="preserve">усиление взаимодействия между педагогами и родителями по профилактике правонарушений. </w:t>
      </w:r>
    </w:p>
    <w:p w:rsidR="00C919E5" w:rsidRPr="00641C1C" w:rsidRDefault="00C919E5" w:rsidP="00C919E5">
      <w:pPr>
        <w:pStyle w:val="Default"/>
        <w:ind w:firstLine="709"/>
        <w:jc w:val="both"/>
        <w:rPr>
          <w:rFonts w:eastAsia="Calibri"/>
          <w:color w:val="auto"/>
          <w:lang w:eastAsia="en-US"/>
        </w:rPr>
      </w:pPr>
      <w:r w:rsidRPr="00641C1C">
        <w:rPr>
          <w:rFonts w:eastAsia="Calibri"/>
          <w:color w:val="auto"/>
          <w:lang w:eastAsia="en-US"/>
        </w:rPr>
        <w:t>Для оказания помощи семьям на осн</w:t>
      </w:r>
      <w:r>
        <w:rPr>
          <w:rFonts w:eastAsia="Calibri"/>
          <w:color w:val="auto"/>
          <w:lang w:eastAsia="en-US"/>
        </w:rPr>
        <w:t xml:space="preserve">овании требований ФЗ №120 </w:t>
      </w:r>
      <w:r w:rsidRPr="00641C1C">
        <w:rPr>
          <w:rFonts w:eastAsia="Calibri"/>
          <w:color w:val="auto"/>
          <w:lang w:eastAsia="en-US"/>
        </w:rPr>
        <w:t>«Об основах системы профилактики б</w:t>
      </w:r>
      <w:r>
        <w:rPr>
          <w:rFonts w:eastAsia="Calibri"/>
          <w:color w:val="auto"/>
          <w:lang w:eastAsia="en-US"/>
        </w:rPr>
        <w:t xml:space="preserve">езнадзорности и правонарушений </w:t>
      </w:r>
      <w:r w:rsidRPr="00641C1C">
        <w:rPr>
          <w:rFonts w:eastAsia="Calibri"/>
          <w:color w:val="auto"/>
          <w:lang w:eastAsia="en-US"/>
        </w:rPr>
        <w:t>несовершеннолетних» посещались се</w:t>
      </w:r>
      <w:r>
        <w:rPr>
          <w:rFonts w:eastAsia="Calibri"/>
          <w:color w:val="auto"/>
          <w:lang w:eastAsia="en-US"/>
        </w:rPr>
        <w:t xml:space="preserve">мьи социально </w:t>
      </w:r>
      <w:r w:rsidRPr="00641C1C">
        <w:rPr>
          <w:rFonts w:eastAsia="Calibri"/>
          <w:color w:val="auto"/>
          <w:lang w:eastAsia="en-US"/>
        </w:rPr>
        <w:t>неза</w:t>
      </w:r>
      <w:r>
        <w:rPr>
          <w:rFonts w:eastAsia="Calibri"/>
          <w:color w:val="auto"/>
          <w:lang w:eastAsia="en-US"/>
        </w:rPr>
        <w:t xml:space="preserve">щищённых категорий обучающихся </w:t>
      </w:r>
      <w:r w:rsidRPr="00641C1C">
        <w:rPr>
          <w:rFonts w:eastAsia="Calibri"/>
          <w:color w:val="auto"/>
          <w:lang w:eastAsia="en-US"/>
        </w:rPr>
        <w:t>с целью обследования социально-бытовых условий проживания, контроля за семьёй и обучающимся. Классные руководители привлекали род</w:t>
      </w:r>
      <w:r>
        <w:rPr>
          <w:rFonts w:eastAsia="Calibri"/>
          <w:color w:val="auto"/>
          <w:lang w:eastAsia="en-US"/>
        </w:rPr>
        <w:t>ителей обучающихся к участию в социальных проектах, организации</w:t>
      </w:r>
      <w:r w:rsidRPr="00641C1C">
        <w:rPr>
          <w:rFonts w:eastAsia="Calibri"/>
          <w:color w:val="auto"/>
          <w:lang w:eastAsia="en-US"/>
        </w:rPr>
        <w:t xml:space="preserve"> поездок, экскурсий, праздников. </w:t>
      </w:r>
    </w:p>
    <w:p w:rsidR="00C919E5" w:rsidRPr="00641C1C" w:rsidRDefault="0077392A" w:rsidP="00C91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конец 2018-2019</w:t>
      </w:r>
      <w:r w:rsidR="00C919E5" w:rsidRPr="00641C1C">
        <w:rPr>
          <w:rFonts w:ascii="Times New Roman" w:hAnsi="Times New Roman"/>
          <w:sz w:val="24"/>
          <w:szCs w:val="24"/>
        </w:rPr>
        <w:t xml:space="preserve"> учебного года на вну</w:t>
      </w:r>
      <w:r w:rsidR="00C919E5">
        <w:rPr>
          <w:rFonts w:ascii="Times New Roman" w:hAnsi="Times New Roman"/>
          <w:sz w:val="24"/>
          <w:szCs w:val="24"/>
        </w:rPr>
        <w:t xml:space="preserve">тришкольном контроле </w:t>
      </w:r>
      <w:r>
        <w:rPr>
          <w:rFonts w:ascii="Times New Roman" w:hAnsi="Times New Roman"/>
          <w:sz w:val="24"/>
          <w:szCs w:val="24"/>
        </w:rPr>
        <w:t xml:space="preserve"> и</w:t>
      </w:r>
      <w:r w:rsidR="00C919E5" w:rsidRPr="00641C1C">
        <w:rPr>
          <w:rFonts w:ascii="Times New Roman" w:hAnsi="Times New Roman"/>
          <w:sz w:val="24"/>
          <w:szCs w:val="24"/>
        </w:rPr>
        <w:t xml:space="preserve">з числа </w:t>
      </w:r>
      <w:r w:rsidR="00C919E5">
        <w:rPr>
          <w:rFonts w:ascii="Times New Roman" w:hAnsi="Times New Roman"/>
          <w:sz w:val="24"/>
          <w:szCs w:val="24"/>
        </w:rPr>
        <w:t>об</w:t>
      </w:r>
      <w:r w:rsidR="00C919E5" w:rsidRPr="00641C1C">
        <w:rPr>
          <w:rFonts w:ascii="Times New Roman" w:hAnsi="Times New Roman"/>
          <w:sz w:val="24"/>
          <w:szCs w:val="24"/>
        </w:rPr>
        <w:t>уча</w:t>
      </w:r>
      <w:r w:rsidR="00C919E5">
        <w:rPr>
          <w:rFonts w:ascii="Times New Roman" w:hAnsi="Times New Roman"/>
          <w:sz w:val="24"/>
          <w:szCs w:val="24"/>
        </w:rPr>
        <w:t>ю</w:t>
      </w:r>
      <w:r w:rsidR="00C919E5" w:rsidRPr="00641C1C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 xml:space="preserve"> </w:t>
      </w:r>
      <w:r w:rsidR="00C919E5">
        <w:rPr>
          <w:rFonts w:ascii="Times New Roman" w:hAnsi="Times New Roman"/>
          <w:sz w:val="24"/>
          <w:szCs w:val="24"/>
        </w:rPr>
        <w:t xml:space="preserve"> состоят 2 человека.</w:t>
      </w:r>
    </w:p>
    <w:p w:rsidR="00C919E5" w:rsidRPr="00641C1C" w:rsidRDefault="00C919E5" w:rsidP="00C919E5">
      <w:pPr>
        <w:pStyle w:val="Default"/>
        <w:ind w:firstLine="567"/>
        <w:jc w:val="both"/>
        <w:rPr>
          <w:rFonts w:eastAsia="Calibri"/>
          <w:color w:val="auto"/>
          <w:lang w:eastAsia="en-US"/>
        </w:rPr>
      </w:pPr>
      <w:r w:rsidRPr="00641C1C">
        <w:rPr>
          <w:rFonts w:eastAsia="Calibri"/>
          <w:color w:val="auto"/>
          <w:lang w:eastAsia="en-US"/>
        </w:rPr>
        <w:t>В учреждении организовано горячее питание. Бесплатное питание орга</w:t>
      </w:r>
      <w:r w:rsidR="0034027E">
        <w:rPr>
          <w:rFonts w:eastAsia="Calibri"/>
          <w:color w:val="auto"/>
          <w:lang w:eastAsia="en-US"/>
        </w:rPr>
        <w:t>низовано для 20 школьников.</w:t>
      </w:r>
    </w:p>
    <w:p w:rsidR="00C919E5" w:rsidRPr="00641C1C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МОУ Спас-Ильдинской ООШ </w:t>
      </w:r>
      <w:r w:rsidRPr="00641C1C">
        <w:rPr>
          <w:rFonts w:ascii="Times New Roman" w:hAnsi="Times New Roman"/>
          <w:sz w:val="24"/>
          <w:szCs w:val="24"/>
        </w:rPr>
        <w:t>ежегодно работает лагерь д</w:t>
      </w:r>
      <w:r w:rsidR="0077392A">
        <w:rPr>
          <w:rFonts w:ascii="Times New Roman" w:hAnsi="Times New Roman"/>
          <w:sz w:val="24"/>
          <w:szCs w:val="24"/>
        </w:rPr>
        <w:t>невного пребывания детей. В 2019</w:t>
      </w:r>
      <w:r w:rsidRPr="00641C1C">
        <w:rPr>
          <w:rFonts w:ascii="Times New Roman" w:hAnsi="Times New Roman"/>
          <w:sz w:val="24"/>
          <w:szCs w:val="24"/>
        </w:rPr>
        <w:t xml:space="preserve"> го</w:t>
      </w:r>
      <w:r>
        <w:rPr>
          <w:rFonts w:ascii="Times New Roman" w:hAnsi="Times New Roman"/>
          <w:sz w:val="24"/>
          <w:szCs w:val="24"/>
        </w:rPr>
        <w:t xml:space="preserve">ду его посещали </w:t>
      </w:r>
      <w:r w:rsidR="002A36D0" w:rsidRPr="002A36D0">
        <w:rPr>
          <w:rFonts w:ascii="Times New Roman" w:hAnsi="Times New Roman"/>
          <w:sz w:val="24"/>
          <w:szCs w:val="24"/>
        </w:rPr>
        <w:t>13</w:t>
      </w:r>
      <w:r w:rsidRPr="002A36D0">
        <w:rPr>
          <w:rFonts w:ascii="Times New Roman" w:hAnsi="Times New Roman"/>
          <w:sz w:val="24"/>
          <w:szCs w:val="24"/>
        </w:rPr>
        <w:t xml:space="preserve"> человек. </w:t>
      </w:r>
    </w:p>
    <w:p w:rsidR="00C919E5" w:rsidRPr="00641C1C" w:rsidRDefault="0077392A" w:rsidP="00C919E5">
      <w:pPr>
        <w:pStyle w:val="Default"/>
        <w:ind w:firstLine="708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Основными задачами на 2019-2020</w:t>
      </w:r>
      <w:r w:rsidR="00C919E5" w:rsidRPr="00641C1C">
        <w:rPr>
          <w:rFonts w:eastAsia="Calibri"/>
          <w:color w:val="auto"/>
          <w:lang w:eastAsia="en-US"/>
        </w:rPr>
        <w:t xml:space="preserve"> учебный год в рамках профилактическ</w:t>
      </w:r>
      <w:r w:rsidR="00C919E5">
        <w:rPr>
          <w:rFonts w:eastAsia="Calibri"/>
          <w:color w:val="auto"/>
          <w:lang w:eastAsia="en-US"/>
        </w:rPr>
        <w:t>ой работы являются</w:t>
      </w:r>
      <w:r w:rsidR="00C919E5" w:rsidRPr="00641C1C">
        <w:rPr>
          <w:rFonts w:eastAsia="Calibri"/>
          <w:color w:val="auto"/>
          <w:lang w:eastAsia="en-US"/>
        </w:rPr>
        <w:t xml:space="preserve"> предупреждение фактов жестокого обращения</w:t>
      </w:r>
      <w:r w:rsidR="00C919E5">
        <w:rPr>
          <w:rFonts w:eastAsia="Calibri"/>
          <w:color w:val="auto"/>
          <w:lang w:eastAsia="en-US"/>
        </w:rPr>
        <w:t xml:space="preserve"> с детьми</w:t>
      </w:r>
      <w:r w:rsidR="00C919E5" w:rsidRPr="00641C1C">
        <w:rPr>
          <w:rFonts w:eastAsia="Calibri"/>
          <w:color w:val="auto"/>
          <w:lang w:eastAsia="en-US"/>
        </w:rPr>
        <w:t>, профилактика суицидов</w:t>
      </w:r>
      <w:r w:rsidR="00C919E5">
        <w:rPr>
          <w:rFonts w:eastAsia="Calibri"/>
          <w:color w:val="auto"/>
          <w:lang w:eastAsia="en-US"/>
        </w:rPr>
        <w:t xml:space="preserve"> среди несовершеннолетних</w:t>
      </w:r>
      <w:r w:rsidR="00C919E5" w:rsidRPr="00641C1C">
        <w:rPr>
          <w:rFonts w:eastAsia="Calibri"/>
          <w:color w:val="auto"/>
          <w:lang w:eastAsia="en-US"/>
        </w:rPr>
        <w:t>, активизация индивидуальной работы с</w:t>
      </w:r>
      <w:r w:rsidR="00C919E5">
        <w:rPr>
          <w:rFonts w:eastAsia="Calibri"/>
          <w:color w:val="auto"/>
          <w:lang w:eastAsia="en-US"/>
        </w:rPr>
        <w:t xml:space="preserve"> трудными подростками и семьями.</w:t>
      </w:r>
    </w:p>
    <w:p w:rsidR="00C919E5" w:rsidRPr="007E6D7C" w:rsidRDefault="00C919E5" w:rsidP="00C919E5">
      <w:pPr>
        <w:spacing w:after="0"/>
        <w:ind w:left="-181" w:firstLine="181"/>
        <w:jc w:val="both"/>
        <w:rPr>
          <w:rFonts w:ascii="Times New Roman" w:hAnsi="Times New Roman"/>
          <w:sz w:val="28"/>
          <w:szCs w:val="28"/>
        </w:rPr>
      </w:pPr>
    </w:p>
    <w:p w:rsidR="00C919E5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№5.</w:t>
      </w: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выполнения 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униципального задания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Муниципально</w:t>
      </w:r>
      <w:r w:rsidR="0077392A">
        <w:rPr>
          <w:rFonts w:ascii="Times New Roman" w:hAnsi="Times New Roman"/>
          <w:sz w:val="24"/>
          <w:szCs w:val="24"/>
        </w:rPr>
        <w:t>е задание на 2019</w:t>
      </w:r>
      <w:r w:rsidR="0034027E">
        <w:rPr>
          <w:rFonts w:ascii="Times New Roman" w:hAnsi="Times New Roman"/>
          <w:sz w:val="24"/>
          <w:szCs w:val="24"/>
        </w:rPr>
        <w:t xml:space="preserve"> год выполнено.</w:t>
      </w:r>
    </w:p>
    <w:p w:rsidR="00C919E5" w:rsidRPr="00891ED8" w:rsidRDefault="00C919E5" w:rsidP="00C919E5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919E5" w:rsidRDefault="00C919E5" w:rsidP="00C919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№6. </w:t>
      </w: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кадрового обеспечения образовательного процесса</w:t>
      </w:r>
    </w:p>
    <w:p w:rsidR="00C919E5" w:rsidRPr="00891ED8" w:rsidRDefault="00C919E5" w:rsidP="00C919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9E5" w:rsidRPr="00891ED8" w:rsidRDefault="00C919E5" w:rsidP="00C919E5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>Цель</w:t>
      </w:r>
      <w:r w:rsidRPr="00891ED8">
        <w:rPr>
          <w:rFonts w:ascii="Times New Roman" w:hAnsi="Times New Roman"/>
          <w:sz w:val="24"/>
          <w:szCs w:val="24"/>
        </w:rPr>
        <w:t>: оценить возможности кадровых ресурсов для влияния на развитие педагогического процесса, на повышение качества образования, на включение школы в режим инновационной деятельности.</w:t>
      </w:r>
    </w:p>
    <w:p w:rsidR="00C919E5" w:rsidRPr="00891ED8" w:rsidRDefault="00C919E5" w:rsidP="00C919E5">
      <w:pPr>
        <w:spacing w:before="122" w:after="0" w:line="240" w:lineRule="auto"/>
        <w:ind w:right="655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>Анализ кадрового состава:</w:t>
      </w:r>
    </w:p>
    <w:tbl>
      <w:tblPr>
        <w:tblW w:w="6816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1870"/>
        <w:gridCol w:w="1401"/>
      </w:tblGrid>
      <w:tr w:rsidR="00C919E5" w:rsidRPr="00891ED8" w:rsidTr="002E60AF">
        <w:trPr>
          <w:trHeight w:val="281"/>
        </w:trPr>
        <w:tc>
          <w:tcPr>
            <w:tcW w:w="3545" w:type="dxa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C919E5" w:rsidRPr="00891ED8" w:rsidRDefault="0034027E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2018-2019</w:t>
            </w:r>
            <w:r w:rsidR="00C919E5" w:rsidRPr="00891ED8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C919E5" w:rsidRPr="00891ED8" w:rsidTr="002E60AF">
        <w:trPr>
          <w:trHeight w:val="290"/>
        </w:trPr>
        <w:tc>
          <w:tcPr>
            <w:tcW w:w="3545" w:type="dxa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01" w:type="dxa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919E5" w:rsidRPr="00891ED8" w:rsidTr="002E60AF">
        <w:trPr>
          <w:trHeight w:val="484"/>
        </w:trPr>
        <w:tc>
          <w:tcPr>
            <w:tcW w:w="3545" w:type="dxa"/>
          </w:tcPr>
          <w:p w:rsidR="00C919E5" w:rsidRPr="00891ED8" w:rsidRDefault="00C919E5" w:rsidP="002E60AF">
            <w:pPr>
              <w:pStyle w:val="Default"/>
              <w:rPr>
                <w:color w:val="auto"/>
              </w:rPr>
            </w:pPr>
            <w:r w:rsidRPr="00891ED8">
              <w:rPr>
                <w:color w:val="auto"/>
              </w:rPr>
              <w:t xml:space="preserve">Всего работников </w:t>
            </w:r>
          </w:p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учреждения </w:t>
            </w:r>
          </w:p>
        </w:tc>
        <w:tc>
          <w:tcPr>
            <w:tcW w:w="1870" w:type="dxa"/>
          </w:tcPr>
          <w:p w:rsidR="00C919E5" w:rsidRPr="00891ED8" w:rsidRDefault="0034027E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</w:tr>
      <w:tr w:rsidR="00C919E5" w:rsidRPr="00891ED8" w:rsidTr="002E60AF">
        <w:trPr>
          <w:trHeight w:val="474"/>
        </w:trPr>
        <w:tc>
          <w:tcPr>
            <w:tcW w:w="3545" w:type="dxa"/>
          </w:tcPr>
          <w:p w:rsidR="00C919E5" w:rsidRPr="00891ED8" w:rsidRDefault="00C919E5" w:rsidP="002E60AF">
            <w:pPr>
              <w:pStyle w:val="Default"/>
              <w:rPr>
                <w:color w:val="auto"/>
              </w:rPr>
            </w:pPr>
            <w:r w:rsidRPr="00891ED8">
              <w:rPr>
                <w:color w:val="auto"/>
              </w:rPr>
              <w:t xml:space="preserve">В том числе: </w:t>
            </w:r>
          </w:p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70" w:type="dxa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C919E5" w:rsidRPr="00891ED8" w:rsidRDefault="0034027E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919E5" w:rsidRPr="00891ED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919E5" w:rsidRPr="00891ED8" w:rsidTr="002E60AF">
        <w:trPr>
          <w:trHeight w:val="316"/>
        </w:trPr>
        <w:tc>
          <w:tcPr>
            <w:tcW w:w="3545" w:type="dxa"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Педагогические работники </w:t>
            </w:r>
          </w:p>
        </w:tc>
        <w:tc>
          <w:tcPr>
            <w:tcW w:w="1870" w:type="dxa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C919E5" w:rsidRPr="00891ED8" w:rsidRDefault="006446C6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C919E5" w:rsidRPr="00891ED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919E5" w:rsidRPr="00891ED8" w:rsidTr="002E60AF">
        <w:trPr>
          <w:trHeight w:val="281"/>
        </w:trPr>
        <w:tc>
          <w:tcPr>
            <w:tcW w:w="3545" w:type="dxa"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</w:rPr>
              <w:t>в т.ч. учителей</w:t>
            </w:r>
          </w:p>
        </w:tc>
        <w:tc>
          <w:tcPr>
            <w:tcW w:w="1870" w:type="dxa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C919E5" w:rsidRPr="00891ED8" w:rsidRDefault="006446C6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  <w:r w:rsidR="00C919E5" w:rsidRPr="00891ED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C919E5" w:rsidRDefault="00C919E5" w:rsidP="00C919E5">
      <w:pPr>
        <w:spacing w:before="122" w:after="0" w:line="240" w:lineRule="auto"/>
        <w:ind w:right="655"/>
        <w:rPr>
          <w:rFonts w:ascii="Times New Roman" w:hAnsi="Times New Roman"/>
          <w:b/>
          <w:sz w:val="24"/>
          <w:szCs w:val="24"/>
        </w:rPr>
      </w:pPr>
    </w:p>
    <w:p w:rsidR="006446C6" w:rsidRPr="00891ED8" w:rsidRDefault="006446C6" w:rsidP="00C919E5">
      <w:pPr>
        <w:spacing w:before="122" w:after="0" w:line="240" w:lineRule="auto"/>
        <w:ind w:right="655"/>
        <w:rPr>
          <w:rFonts w:ascii="Times New Roman" w:hAnsi="Times New Roman"/>
          <w:b/>
          <w:sz w:val="24"/>
          <w:szCs w:val="24"/>
        </w:rPr>
      </w:pPr>
    </w:p>
    <w:p w:rsidR="00C919E5" w:rsidRPr="00891ED8" w:rsidRDefault="00C919E5" w:rsidP="00C919E5">
      <w:pPr>
        <w:pStyle w:val="a7"/>
        <w:spacing w:after="0"/>
        <w:ind w:right="655"/>
      </w:pPr>
      <w:r>
        <w:t xml:space="preserve">- по образованию </w:t>
      </w:r>
      <w:r w:rsidRPr="00891ED8">
        <w:t>(пед</w:t>
      </w:r>
      <w:r>
        <w:t>агогические работники)</w:t>
      </w:r>
      <w:r w:rsidRPr="00891ED8"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3009"/>
        <w:gridCol w:w="2701"/>
      </w:tblGrid>
      <w:tr w:rsidR="00C919E5" w:rsidRPr="00891ED8" w:rsidTr="002E60AF">
        <w:trPr>
          <w:trHeight w:hRule="exact" w:val="635"/>
          <w:jc w:val="center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pStyle w:val="TableParagraph"/>
              <w:ind w:left="9" w:right="147" w:hanging="9"/>
              <w:jc w:val="center"/>
              <w:rPr>
                <w:sz w:val="24"/>
                <w:szCs w:val="24"/>
              </w:rPr>
            </w:pPr>
            <w:r w:rsidRPr="00891ED8">
              <w:rPr>
                <w:sz w:val="24"/>
                <w:szCs w:val="24"/>
              </w:rPr>
              <w:t>Учебный год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pStyle w:val="TableParagraph"/>
              <w:ind w:left="0" w:right="215"/>
              <w:jc w:val="center"/>
              <w:rPr>
                <w:sz w:val="24"/>
                <w:szCs w:val="24"/>
              </w:rPr>
            </w:pPr>
            <w:r w:rsidRPr="00891ED8">
              <w:rPr>
                <w:sz w:val="24"/>
                <w:szCs w:val="24"/>
              </w:rPr>
              <w:t>Высшее профессиональное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pStyle w:val="TableParagraph"/>
              <w:ind w:left="0" w:right="353"/>
              <w:jc w:val="center"/>
              <w:rPr>
                <w:sz w:val="24"/>
                <w:szCs w:val="24"/>
              </w:rPr>
            </w:pPr>
            <w:r w:rsidRPr="00891ED8">
              <w:rPr>
                <w:sz w:val="24"/>
                <w:szCs w:val="24"/>
              </w:rPr>
              <w:t>Среднее профессиональное</w:t>
            </w:r>
          </w:p>
        </w:tc>
      </w:tr>
      <w:tr w:rsidR="00C919E5" w:rsidRPr="00891ED8" w:rsidTr="002E60AF">
        <w:trPr>
          <w:trHeight w:hRule="exact" w:val="780"/>
          <w:jc w:val="center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891ED8">
              <w:rPr>
                <w:sz w:val="24"/>
                <w:szCs w:val="24"/>
              </w:rPr>
              <w:t>201</w:t>
            </w:r>
            <w:r w:rsidR="006446C6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-</w:t>
            </w:r>
            <w:r w:rsidRPr="00891ED8">
              <w:rPr>
                <w:sz w:val="24"/>
                <w:szCs w:val="24"/>
              </w:rPr>
              <w:t>201</w:t>
            </w:r>
            <w:r w:rsidR="006446C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E5" w:rsidRPr="00891ED8" w:rsidRDefault="002A36D0" w:rsidP="002E60AF">
            <w:pPr>
              <w:pStyle w:val="TableParagraph"/>
              <w:ind w:left="0" w:right="2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673FA9">
              <w:rPr>
                <w:sz w:val="24"/>
                <w:szCs w:val="24"/>
                <w:lang w:val="ru-RU"/>
              </w:rPr>
              <w:t xml:space="preserve"> ч. (86</w:t>
            </w:r>
            <w:r w:rsidR="00C919E5" w:rsidRPr="00891ED8">
              <w:rPr>
                <w:sz w:val="24"/>
                <w:szCs w:val="24"/>
                <w:lang w:val="ru-RU"/>
              </w:rPr>
              <w:t>%)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E5" w:rsidRPr="00891ED8" w:rsidRDefault="002A36D0" w:rsidP="002E60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673FA9">
              <w:rPr>
                <w:sz w:val="24"/>
                <w:szCs w:val="24"/>
                <w:lang w:val="ru-RU"/>
              </w:rPr>
              <w:t xml:space="preserve"> ч. (14</w:t>
            </w:r>
            <w:r w:rsidR="00C919E5" w:rsidRPr="00891ED8">
              <w:rPr>
                <w:sz w:val="24"/>
                <w:szCs w:val="24"/>
                <w:lang w:val="ru-RU"/>
              </w:rPr>
              <w:t>%)</w:t>
            </w:r>
          </w:p>
        </w:tc>
      </w:tr>
    </w:tbl>
    <w:p w:rsidR="00C919E5" w:rsidRPr="00891ED8" w:rsidRDefault="00C919E5" w:rsidP="00C919E5">
      <w:pPr>
        <w:pStyle w:val="a7"/>
        <w:spacing w:after="0"/>
        <w:ind w:right="655"/>
      </w:pPr>
    </w:p>
    <w:p w:rsidR="00C919E5" w:rsidRPr="00891ED8" w:rsidRDefault="00C919E5" w:rsidP="00C919E5">
      <w:pPr>
        <w:pStyle w:val="a7"/>
        <w:spacing w:after="0"/>
        <w:ind w:right="655"/>
      </w:pPr>
      <w:r>
        <w:t>- п</w:t>
      </w:r>
      <w:r w:rsidRPr="00891ED8">
        <w:t>о квалификационным категориям (учителя):</w:t>
      </w:r>
    </w:p>
    <w:tbl>
      <w:tblPr>
        <w:tblW w:w="1014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852"/>
        <w:gridCol w:w="425"/>
        <w:gridCol w:w="1060"/>
        <w:gridCol w:w="333"/>
        <w:gridCol w:w="627"/>
        <w:gridCol w:w="960"/>
        <w:gridCol w:w="258"/>
        <w:gridCol w:w="702"/>
        <w:gridCol w:w="960"/>
        <w:gridCol w:w="194"/>
        <w:gridCol w:w="766"/>
        <w:gridCol w:w="960"/>
        <w:gridCol w:w="130"/>
        <w:gridCol w:w="631"/>
      </w:tblGrid>
      <w:tr w:rsidR="00C919E5" w:rsidRPr="00891ED8" w:rsidTr="002E60AF">
        <w:trPr>
          <w:gridBefore w:val="1"/>
          <w:gridAfter w:val="1"/>
          <w:wBefore w:w="290" w:type="dxa"/>
          <w:wAfter w:w="631" w:type="dxa"/>
          <w:trHeight w:hRule="exact" w:val="866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E5" w:rsidRPr="00A11956" w:rsidRDefault="00C919E5" w:rsidP="002E60AF">
            <w:pPr>
              <w:pStyle w:val="TableParagraph"/>
              <w:ind w:left="0" w:right="238"/>
              <w:jc w:val="center"/>
              <w:rPr>
                <w:sz w:val="24"/>
                <w:szCs w:val="24"/>
                <w:lang w:val="ru-RU"/>
              </w:rPr>
            </w:pPr>
            <w:r w:rsidRPr="00A11956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E5" w:rsidRPr="00A11956" w:rsidRDefault="00C919E5" w:rsidP="002E60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11956">
              <w:rPr>
                <w:sz w:val="24"/>
                <w:szCs w:val="24"/>
                <w:lang w:val="ru-RU"/>
              </w:rPr>
              <w:t>Высшая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E5" w:rsidRPr="00A11956" w:rsidRDefault="00C919E5" w:rsidP="002E60AF">
            <w:pPr>
              <w:pStyle w:val="TableParagraph"/>
              <w:ind w:left="0" w:right="336"/>
              <w:jc w:val="center"/>
              <w:rPr>
                <w:sz w:val="24"/>
                <w:szCs w:val="24"/>
                <w:lang w:val="ru-RU"/>
              </w:rPr>
            </w:pPr>
            <w:r w:rsidRPr="00A11956">
              <w:rPr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9E5" w:rsidRPr="00A11956" w:rsidRDefault="00C919E5" w:rsidP="002E60AF">
            <w:pPr>
              <w:pStyle w:val="TableParagraph"/>
              <w:ind w:left="0" w:right="133"/>
              <w:jc w:val="center"/>
              <w:rPr>
                <w:sz w:val="24"/>
                <w:szCs w:val="24"/>
                <w:lang w:val="ru-RU"/>
              </w:rPr>
            </w:pPr>
            <w:r w:rsidRPr="00A11956">
              <w:rPr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E5" w:rsidRPr="00A11956" w:rsidRDefault="00C919E5" w:rsidP="002E60AF">
            <w:pPr>
              <w:pStyle w:val="TableParagraph"/>
              <w:ind w:left="0" w:right="457"/>
              <w:jc w:val="center"/>
              <w:rPr>
                <w:sz w:val="24"/>
                <w:szCs w:val="24"/>
                <w:lang w:val="ru-RU"/>
              </w:rPr>
            </w:pPr>
            <w:r w:rsidRPr="00A11956">
              <w:rPr>
                <w:sz w:val="24"/>
                <w:szCs w:val="24"/>
                <w:lang w:val="ru-RU"/>
              </w:rPr>
              <w:t>Без категории</w:t>
            </w:r>
          </w:p>
        </w:tc>
      </w:tr>
      <w:tr w:rsidR="00C919E5" w:rsidRPr="00891ED8" w:rsidTr="002E60AF">
        <w:trPr>
          <w:gridBefore w:val="1"/>
          <w:gridAfter w:val="1"/>
          <w:wBefore w:w="290" w:type="dxa"/>
          <w:wAfter w:w="631" w:type="dxa"/>
          <w:trHeight w:hRule="exact" w:val="603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11956">
              <w:rPr>
                <w:sz w:val="24"/>
                <w:szCs w:val="24"/>
                <w:lang w:val="ru-RU"/>
              </w:rPr>
              <w:t>201</w:t>
            </w:r>
            <w:r w:rsidR="00673FA9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-</w:t>
            </w:r>
            <w:r w:rsidRPr="00A11956">
              <w:rPr>
                <w:sz w:val="24"/>
                <w:szCs w:val="24"/>
                <w:lang w:val="ru-RU"/>
              </w:rPr>
              <w:t>2</w:t>
            </w:r>
            <w:r w:rsidRPr="00891ED8">
              <w:rPr>
                <w:sz w:val="24"/>
                <w:szCs w:val="24"/>
              </w:rPr>
              <w:t>01</w:t>
            </w:r>
            <w:r w:rsidR="00673FA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E5" w:rsidRPr="00891ED8" w:rsidRDefault="00C919E5" w:rsidP="002E60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ч.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E5" w:rsidRPr="00891ED8" w:rsidRDefault="00C919E5" w:rsidP="002E60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891ED8">
              <w:rPr>
                <w:sz w:val="24"/>
                <w:szCs w:val="24"/>
                <w:lang w:val="ru-RU"/>
              </w:rPr>
              <w:t xml:space="preserve"> ч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E5" w:rsidRPr="00891ED8" w:rsidRDefault="00673FA9" w:rsidP="002E60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919E5" w:rsidRPr="00891ED8">
              <w:rPr>
                <w:sz w:val="24"/>
                <w:szCs w:val="24"/>
                <w:lang w:val="ru-RU"/>
              </w:rPr>
              <w:t xml:space="preserve"> ч</w:t>
            </w:r>
            <w:r w:rsidR="00C919E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9E5" w:rsidRPr="00891ED8" w:rsidRDefault="00673FA9" w:rsidP="002E60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C919E5" w:rsidRPr="00891ED8">
              <w:rPr>
                <w:sz w:val="24"/>
                <w:szCs w:val="24"/>
                <w:lang w:val="ru-RU"/>
              </w:rPr>
              <w:t xml:space="preserve"> ч</w:t>
            </w:r>
            <w:r w:rsidR="00C919E5">
              <w:rPr>
                <w:sz w:val="24"/>
                <w:szCs w:val="24"/>
                <w:lang w:val="ru-RU"/>
              </w:rPr>
              <w:t>.</w:t>
            </w:r>
          </w:p>
        </w:tc>
      </w:tr>
      <w:tr w:rsidR="00C919E5" w:rsidRPr="00891ED8" w:rsidTr="002E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3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Количественный отчёт по кадрам - во</w:t>
            </w:r>
            <w:r w:rsidR="00673F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зраст на 31.12.2019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9E5" w:rsidRPr="00891ED8" w:rsidTr="002E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педколлектив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9E5" w:rsidRPr="00891ED8" w:rsidTr="002E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лет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70 - 80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80 - 90 лет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919E5" w:rsidRPr="00891ED8" w:rsidTr="002E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2A36D0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2A36D0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919E5" w:rsidRPr="00891ED8" w:rsidTr="002E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2A36D0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2A36D0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226752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226752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19E5" w:rsidRPr="00891ED8" w:rsidTr="002E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9E5" w:rsidRPr="00891ED8" w:rsidTr="002E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9E5" w:rsidRPr="00891ED8" w:rsidTr="002E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лет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80-</w:t>
            </w: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лет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C919E5" w:rsidRPr="00891ED8" w:rsidTr="002E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919E5" w:rsidRPr="00891ED8" w:rsidTr="002E6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1E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19E5" w:rsidRPr="00891ED8" w:rsidRDefault="00C919E5" w:rsidP="00C919E5">
      <w:pPr>
        <w:pStyle w:val="ac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919E5" w:rsidRPr="00891ED8" w:rsidRDefault="00C919E5" w:rsidP="00DB364D">
      <w:pPr>
        <w:pStyle w:val="ac"/>
        <w:widowControl w:val="0"/>
        <w:numPr>
          <w:ilvl w:val="0"/>
          <w:numId w:val="13"/>
        </w:numPr>
        <w:tabs>
          <w:tab w:val="left" w:pos="540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</w:t>
      </w:r>
      <w:r w:rsidRPr="00891ED8">
        <w:rPr>
          <w:rFonts w:ascii="Times New Roman" w:hAnsi="Times New Roman"/>
          <w:spacing w:val="-3"/>
          <w:sz w:val="24"/>
          <w:szCs w:val="24"/>
        </w:rPr>
        <w:t xml:space="preserve">о </w:t>
      </w:r>
      <w:r w:rsidRPr="00891ED8">
        <w:rPr>
          <w:rFonts w:ascii="Times New Roman" w:hAnsi="Times New Roman"/>
          <w:sz w:val="24"/>
          <w:szCs w:val="24"/>
        </w:rPr>
        <w:t>стажу</w:t>
      </w:r>
      <w:r w:rsidRPr="00891ED8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73FA9">
        <w:rPr>
          <w:rFonts w:ascii="Times New Roman" w:hAnsi="Times New Roman"/>
          <w:sz w:val="24"/>
          <w:szCs w:val="24"/>
        </w:rPr>
        <w:t>работы на 01.09.2019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891ED8">
        <w:rPr>
          <w:rFonts w:ascii="Times New Roman" w:hAnsi="Times New Roman"/>
          <w:sz w:val="24"/>
          <w:szCs w:val="24"/>
        </w:rPr>
        <w:t>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2000"/>
      </w:tblGrid>
      <w:tr w:rsidR="00C919E5" w:rsidRPr="00891ED8" w:rsidTr="002E60AF">
        <w:tc>
          <w:tcPr>
            <w:tcW w:w="1999" w:type="dxa"/>
            <w:shd w:val="clear" w:color="auto" w:fill="auto"/>
          </w:tcPr>
          <w:p w:rsidR="00C919E5" w:rsidRDefault="00673FA9" w:rsidP="002E60A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2018-2019</w:t>
            </w:r>
            <w:r w:rsidR="00C919E5" w:rsidRPr="00891ED8">
              <w:rPr>
                <w:sz w:val="24"/>
                <w:szCs w:val="24"/>
                <w:lang w:val="ru-RU"/>
              </w:rPr>
              <w:t xml:space="preserve"> </w:t>
            </w:r>
          </w:p>
          <w:p w:rsidR="00C919E5" w:rsidRPr="00891ED8" w:rsidRDefault="00C919E5" w:rsidP="002E60A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91ED8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919E5" w:rsidRPr="00891ED8" w:rsidRDefault="00C919E5" w:rsidP="002E60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91ED8">
              <w:rPr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919E5" w:rsidRPr="00891ED8" w:rsidRDefault="00C919E5" w:rsidP="002E60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91ED8">
              <w:rPr>
                <w:sz w:val="24"/>
                <w:szCs w:val="24"/>
                <w:lang w:val="ru-RU"/>
              </w:rPr>
              <w:t>От 5 до 10 лет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919E5" w:rsidRPr="00891ED8" w:rsidRDefault="00C919E5" w:rsidP="002E60AF">
            <w:pPr>
              <w:pStyle w:val="TableParagraph"/>
              <w:ind w:left="0" w:right="95"/>
              <w:jc w:val="center"/>
              <w:rPr>
                <w:sz w:val="24"/>
                <w:szCs w:val="24"/>
                <w:lang w:val="ru-RU"/>
              </w:rPr>
            </w:pPr>
            <w:r w:rsidRPr="00891ED8">
              <w:rPr>
                <w:sz w:val="24"/>
                <w:szCs w:val="24"/>
                <w:lang w:val="ru-RU"/>
              </w:rPr>
              <w:t>От 10 до 20 лет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919E5" w:rsidRPr="00891ED8" w:rsidRDefault="00C919E5" w:rsidP="002E60A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91ED8">
              <w:rPr>
                <w:sz w:val="24"/>
                <w:szCs w:val="24"/>
                <w:lang w:val="ru-RU"/>
              </w:rPr>
              <w:t>Свыше 20 лет</w:t>
            </w:r>
          </w:p>
        </w:tc>
      </w:tr>
      <w:tr w:rsidR="00C919E5" w:rsidRPr="00891ED8" w:rsidTr="002E60AF">
        <w:tc>
          <w:tcPr>
            <w:tcW w:w="1999" w:type="dxa"/>
            <w:shd w:val="clear" w:color="auto" w:fill="auto"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D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91ED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891ED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919E5" w:rsidRPr="00891ED8" w:rsidRDefault="00226752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9E5" w:rsidRPr="00891E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919E5" w:rsidRPr="00891ED8" w:rsidRDefault="00226752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1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9E5" w:rsidRPr="00891ED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C919E5" w:rsidRPr="00891ED8" w:rsidTr="002E60AF">
        <w:tc>
          <w:tcPr>
            <w:tcW w:w="1999" w:type="dxa"/>
            <w:shd w:val="clear" w:color="auto" w:fill="auto"/>
          </w:tcPr>
          <w:p w:rsidR="00C919E5" w:rsidRPr="00891ED8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D8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919E5" w:rsidRPr="00891ED8" w:rsidRDefault="00226752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  <w:r w:rsidR="00C919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919E5" w:rsidRPr="00891ED8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91E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C919E5" w:rsidRPr="00891ED8" w:rsidRDefault="00226752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  <w:r w:rsidR="00C919E5" w:rsidRPr="00891E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C919E5" w:rsidRPr="00891ED8" w:rsidRDefault="00226752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  <w:r w:rsidR="00C919E5" w:rsidRPr="00891ED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C919E5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919E5" w:rsidRPr="001643B6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43B6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Оценка учебно-методического </w:t>
      </w:r>
      <w:r w:rsidRPr="001643B6">
        <w:rPr>
          <w:rFonts w:ascii="Times New Roman" w:eastAsia="Times New Roman" w:hAnsi="Times New Roman"/>
          <w:b/>
          <w:sz w:val="24"/>
          <w:szCs w:val="24"/>
          <w:lang w:eastAsia="ru-RU"/>
        </w:rPr>
        <w:t>оснащения образовательного процесса</w:t>
      </w:r>
    </w:p>
    <w:p w:rsidR="00C919E5" w:rsidRDefault="00C919E5" w:rsidP="00C919E5">
      <w:pPr>
        <w:shd w:val="clear" w:color="auto" w:fill="FFFFFF"/>
        <w:spacing w:after="0" w:line="240" w:lineRule="auto"/>
        <w:ind w:right="91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919E5" w:rsidRPr="0090094A" w:rsidRDefault="00C919E5" w:rsidP="00C919E5">
      <w:pPr>
        <w:shd w:val="clear" w:color="auto" w:fill="FFFFFF"/>
        <w:spacing w:after="0" w:line="240" w:lineRule="auto"/>
        <w:ind w:right="9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94A"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для 1-4 классов составлены на основе примерной основной образовательной программы начального общего образования, авторских программ с учётом требований Федерального государственного образовательного стандарта начального общего 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Pr="0090094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009 г"/>
        </w:smartTagPr>
        <w:r w:rsidRPr="0090094A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919E5" w:rsidRPr="0090094A" w:rsidRDefault="00C919E5" w:rsidP="00C91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94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Обязательными для изучения на уровне основного общего образования являются следующие учебные предметы: русский язык, литература, иностранный язык (английский, немецкий), математика, алгебра, геометрия, информатика и информационно-коммуникационные технологии, история, обществознание, география, природоведение, физика, химия, биология, технология, основы безопасности жизнедеятельности, физическая культура, изобразительное искусство, музыка, основы духовно-нравственной культуры народов России. </w:t>
      </w:r>
    </w:p>
    <w:p w:rsidR="00C919E5" w:rsidRPr="0090094A" w:rsidRDefault="00C919E5" w:rsidP="00C91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9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Исходя из рекомендованного Министерством образования и науки выбором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предметных линий, преподавание ведётся по завершё</w:t>
      </w:r>
      <w:r w:rsidRPr="0090094A">
        <w:rPr>
          <w:rFonts w:ascii="Times New Roman" w:eastAsia="Times New Roman" w:hAnsi="Times New Roman"/>
          <w:sz w:val="24"/>
          <w:szCs w:val="24"/>
          <w:lang w:eastAsia="ru-RU"/>
        </w:rPr>
        <w:t>нным предметным линиям учебников согласно Приказу Министерства образования и науки Российской Феде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рации от 31 марта 2014 г. №253 </w:t>
      </w:r>
      <w:r w:rsidRPr="0090094A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федеральных перечней учебников, рекомендованных (допущенных) в использова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нию </w:t>
      </w:r>
      <w:r w:rsidRPr="0090094A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226752">
        <w:rPr>
          <w:rFonts w:ascii="Times New Roman" w:eastAsia="Times New Roman" w:hAnsi="Times New Roman"/>
          <w:sz w:val="24"/>
          <w:szCs w:val="24"/>
          <w:lang w:eastAsia="ru-RU"/>
        </w:rPr>
        <w:t>дарственную аккредитацию на 2018-2019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94A">
        <w:rPr>
          <w:rFonts w:ascii="Times New Roman" w:eastAsia="Times New Roman" w:hAnsi="Times New Roman"/>
          <w:sz w:val="24"/>
          <w:szCs w:val="24"/>
          <w:lang w:eastAsia="ru-RU"/>
        </w:rPr>
        <w:t>учебный год».</w:t>
      </w:r>
    </w:p>
    <w:p w:rsidR="00C919E5" w:rsidRPr="0090094A" w:rsidRDefault="00C919E5" w:rsidP="00C919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094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для 5-х классов составлены на основе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90094A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90094A">
        <w:rPr>
          <w:rFonts w:ascii="Times New Roman" w:eastAsia="Times New Roman" w:hAnsi="Times New Roman"/>
          <w:sz w:val="24"/>
          <w:szCs w:val="24"/>
          <w:lang w:eastAsia="ru-RU"/>
        </w:rPr>
        <w:t>. № 1/15).</w:t>
      </w:r>
    </w:p>
    <w:p w:rsidR="00C919E5" w:rsidRPr="0090094A" w:rsidRDefault="00A828E1" w:rsidP="00C919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для 6-9-х </w:t>
      </w:r>
      <w:r w:rsidR="00C919E5" w:rsidRPr="0090094A">
        <w:rPr>
          <w:rFonts w:ascii="Times New Roman" w:eastAsia="Times New Roman" w:hAnsi="Times New Roman"/>
          <w:sz w:val="24"/>
          <w:szCs w:val="24"/>
          <w:lang w:eastAsia="ru-RU"/>
        </w:rPr>
        <w:t>классов составлены на основе федерального государственного образовательного стандарта основного общего образования 2010.</w:t>
      </w:r>
    </w:p>
    <w:p w:rsidR="00C919E5" w:rsidRDefault="00A828E1" w:rsidP="00C91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19E5" w:rsidRPr="0090094A" w:rsidRDefault="00C919E5" w:rsidP="00C9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9E5" w:rsidRPr="009350B9" w:rsidRDefault="00C919E5" w:rsidP="00C919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50B9">
        <w:rPr>
          <w:rFonts w:ascii="Times New Roman" w:hAnsi="Times New Roman"/>
          <w:b/>
          <w:sz w:val="24"/>
          <w:szCs w:val="24"/>
        </w:rPr>
        <w:t>Список учебников, испол</w:t>
      </w:r>
      <w:r w:rsidR="00BD2391">
        <w:rPr>
          <w:rFonts w:ascii="Times New Roman" w:hAnsi="Times New Roman"/>
          <w:b/>
          <w:sz w:val="24"/>
          <w:szCs w:val="24"/>
        </w:rPr>
        <w:t>ьзуемых в 2018-2019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965"/>
        <w:gridCol w:w="2541"/>
        <w:gridCol w:w="3232"/>
        <w:gridCol w:w="1116"/>
      </w:tblGrid>
      <w:tr w:rsidR="00C919E5" w:rsidRPr="009350B9" w:rsidTr="002E60AF">
        <w:tc>
          <w:tcPr>
            <w:tcW w:w="576" w:type="dxa"/>
          </w:tcPr>
          <w:p w:rsidR="00C919E5" w:rsidRPr="009350B9" w:rsidRDefault="00C919E5" w:rsidP="002E6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0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6" w:type="dxa"/>
          </w:tcPr>
          <w:p w:rsidR="00C919E5" w:rsidRPr="009350B9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B9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2561" w:type="dxa"/>
          </w:tcPr>
          <w:p w:rsidR="00C919E5" w:rsidRPr="009350B9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B9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51" w:type="dxa"/>
          </w:tcPr>
          <w:p w:rsidR="00C919E5" w:rsidRPr="009350B9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16" w:type="dxa"/>
          </w:tcPr>
          <w:p w:rsidR="00C919E5" w:rsidRPr="009350B9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0B9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</w:tr>
      <w:tr w:rsidR="00C919E5" w:rsidRPr="009350B9" w:rsidTr="002E60AF">
        <w:tc>
          <w:tcPr>
            <w:tcW w:w="576" w:type="dxa"/>
          </w:tcPr>
          <w:p w:rsidR="00C919E5" w:rsidRPr="00C35E86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35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C919E5" w:rsidRPr="00416383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3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F80179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61" w:type="dxa"/>
          </w:tcPr>
          <w:p w:rsidR="00C919E5" w:rsidRPr="00241375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Канакина В.П., Горецкий В.Г</w:t>
            </w:r>
          </w:p>
        </w:tc>
        <w:tc>
          <w:tcPr>
            <w:tcW w:w="3251" w:type="dxa"/>
          </w:tcPr>
          <w:p w:rsidR="00C919E5" w:rsidRPr="00241375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16" w:type="dxa"/>
          </w:tcPr>
          <w:p w:rsidR="00C919E5" w:rsidRPr="00241375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80179" w:rsidRPr="009350B9" w:rsidTr="002E60AF">
        <w:tc>
          <w:tcPr>
            <w:tcW w:w="576" w:type="dxa"/>
          </w:tcPr>
          <w:p w:rsidR="00F80179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F80179" w:rsidRPr="00416383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2 класс</w:t>
            </w:r>
          </w:p>
        </w:tc>
        <w:tc>
          <w:tcPr>
            <w:tcW w:w="2561" w:type="dxa"/>
          </w:tcPr>
          <w:p w:rsidR="00F80179" w:rsidRPr="00241375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Канакина В.П., Горецкий В.Г</w:t>
            </w:r>
          </w:p>
        </w:tc>
        <w:tc>
          <w:tcPr>
            <w:tcW w:w="3251" w:type="dxa"/>
          </w:tcPr>
          <w:p w:rsidR="00F80179" w:rsidRPr="00241375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F80179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919E5" w:rsidRPr="009350B9" w:rsidTr="002E60AF">
        <w:trPr>
          <w:trHeight w:val="914"/>
        </w:trPr>
        <w:tc>
          <w:tcPr>
            <w:tcW w:w="576" w:type="dxa"/>
          </w:tcPr>
          <w:p w:rsidR="00C919E5" w:rsidRPr="009350B9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1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C919E5" w:rsidRPr="009350B9" w:rsidRDefault="00C919E5" w:rsidP="002E60A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63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2561" w:type="dxa"/>
          </w:tcPr>
          <w:p w:rsidR="00C919E5" w:rsidRPr="00241375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Канакина В.П., Горецкий В.Г</w:t>
            </w:r>
          </w:p>
        </w:tc>
        <w:tc>
          <w:tcPr>
            <w:tcW w:w="3251" w:type="dxa"/>
          </w:tcPr>
          <w:p w:rsidR="00C919E5" w:rsidRPr="00241375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116" w:type="dxa"/>
          </w:tcPr>
          <w:p w:rsidR="00C919E5" w:rsidRPr="00241375" w:rsidRDefault="00F80179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919E5" w:rsidRPr="009350B9" w:rsidTr="002E60AF">
        <w:tc>
          <w:tcPr>
            <w:tcW w:w="576" w:type="dxa"/>
          </w:tcPr>
          <w:p w:rsidR="00C919E5" w:rsidRPr="009350B9" w:rsidRDefault="00A828E1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1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C919E5" w:rsidRPr="00416383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3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класс</w:t>
            </w:r>
          </w:p>
        </w:tc>
        <w:tc>
          <w:tcPr>
            <w:tcW w:w="2561" w:type="dxa"/>
          </w:tcPr>
          <w:p w:rsidR="00C919E5" w:rsidRPr="00241375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375">
              <w:rPr>
                <w:rFonts w:ascii="Times New Roman" w:hAnsi="Times New Roman"/>
                <w:sz w:val="24"/>
                <w:szCs w:val="24"/>
              </w:rPr>
              <w:t>Каленчук М.Л., Чуракова Н.А., Байкова Т.А.</w:t>
            </w:r>
          </w:p>
        </w:tc>
        <w:tc>
          <w:tcPr>
            <w:tcW w:w="3251" w:type="dxa"/>
          </w:tcPr>
          <w:p w:rsidR="00C919E5" w:rsidRPr="00241375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375">
              <w:rPr>
                <w:rFonts w:ascii="Times New Roman" w:hAnsi="Times New Roman"/>
                <w:sz w:val="24"/>
                <w:szCs w:val="24"/>
              </w:rPr>
              <w:t>Академкнига/Учебник</w:t>
            </w:r>
          </w:p>
        </w:tc>
        <w:tc>
          <w:tcPr>
            <w:tcW w:w="1116" w:type="dxa"/>
          </w:tcPr>
          <w:p w:rsidR="00C919E5" w:rsidRPr="00241375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37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C919E5" w:rsidRPr="009350B9" w:rsidTr="002E60AF">
        <w:tc>
          <w:tcPr>
            <w:tcW w:w="576" w:type="dxa"/>
          </w:tcPr>
          <w:p w:rsidR="00C919E5" w:rsidRDefault="00A828E1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1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C919E5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5 класс</w:t>
            </w:r>
          </w:p>
        </w:tc>
        <w:tc>
          <w:tcPr>
            <w:tcW w:w="2561" w:type="dxa"/>
          </w:tcPr>
          <w:p w:rsidR="00C919E5" w:rsidRPr="000025B0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5B0">
              <w:rPr>
                <w:rFonts w:ascii="Times New Roman" w:hAnsi="Times New Roman"/>
                <w:bCs/>
                <w:sz w:val="24"/>
                <w:szCs w:val="24"/>
              </w:rPr>
              <w:t>Ладыженская Т. А., Баранов М. Т. и др</w:t>
            </w:r>
          </w:p>
        </w:tc>
        <w:tc>
          <w:tcPr>
            <w:tcW w:w="3251" w:type="dxa"/>
          </w:tcPr>
          <w:p w:rsidR="00C919E5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C919E5" w:rsidRDefault="004A3D34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C919E5" w:rsidRPr="009350B9" w:rsidTr="002E60AF">
        <w:tc>
          <w:tcPr>
            <w:tcW w:w="576" w:type="dxa"/>
          </w:tcPr>
          <w:p w:rsidR="00C919E5" w:rsidRPr="009350B9" w:rsidRDefault="00A828E1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91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C919E5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6 класс</w:t>
            </w:r>
          </w:p>
        </w:tc>
        <w:tc>
          <w:tcPr>
            <w:tcW w:w="2561" w:type="dxa"/>
          </w:tcPr>
          <w:p w:rsidR="00C919E5" w:rsidRPr="000025B0" w:rsidRDefault="00C919E5" w:rsidP="002E6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B0">
              <w:rPr>
                <w:rFonts w:ascii="Times New Roman" w:hAnsi="Times New Roman"/>
                <w:bCs/>
                <w:sz w:val="24"/>
                <w:szCs w:val="24"/>
              </w:rPr>
              <w:t>Ладыженская Т. А., Баранов М. Т. и др</w:t>
            </w:r>
          </w:p>
        </w:tc>
        <w:tc>
          <w:tcPr>
            <w:tcW w:w="3251" w:type="dxa"/>
          </w:tcPr>
          <w:p w:rsidR="00C919E5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C919E5" w:rsidRDefault="00BB653A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919E5" w:rsidRPr="009350B9" w:rsidTr="002E60AF">
        <w:tc>
          <w:tcPr>
            <w:tcW w:w="576" w:type="dxa"/>
          </w:tcPr>
          <w:p w:rsidR="00C919E5" w:rsidRPr="009350B9" w:rsidRDefault="00A828E1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919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C919E5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2561" w:type="dxa"/>
          </w:tcPr>
          <w:p w:rsidR="00C919E5" w:rsidRPr="000025B0" w:rsidRDefault="00C919E5" w:rsidP="002E6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25B0">
              <w:rPr>
                <w:rFonts w:ascii="Times New Roman" w:hAnsi="Times New Roman"/>
                <w:bCs/>
                <w:sz w:val="24"/>
                <w:szCs w:val="24"/>
              </w:rPr>
              <w:t>Ладыженская Т. А., Баранов М. Т. и</w:t>
            </w:r>
          </w:p>
        </w:tc>
        <w:tc>
          <w:tcPr>
            <w:tcW w:w="3251" w:type="dxa"/>
          </w:tcPr>
          <w:p w:rsidR="00C919E5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C919E5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C919E5" w:rsidRPr="005C38FC" w:rsidTr="002E60AF">
        <w:tc>
          <w:tcPr>
            <w:tcW w:w="576" w:type="dxa"/>
          </w:tcPr>
          <w:p w:rsidR="00C919E5" w:rsidRPr="005C38FC" w:rsidRDefault="00A828E1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19E5" w:rsidRPr="005C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C919E5" w:rsidRPr="005C38FC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Русский язык 8 класс</w:t>
            </w:r>
          </w:p>
        </w:tc>
        <w:tc>
          <w:tcPr>
            <w:tcW w:w="2561" w:type="dxa"/>
          </w:tcPr>
          <w:p w:rsidR="00C919E5" w:rsidRPr="005C38FC" w:rsidRDefault="00C919E5" w:rsidP="002E6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8FC">
              <w:rPr>
                <w:rFonts w:ascii="Times New Roman" w:hAnsi="Times New Roman"/>
                <w:bCs/>
                <w:sz w:val="24"/>
                <w:szCs w:val="24"/>
              </w:rPr>
              <w:t>Тростенцова Л.А., Ладыженская Т. А. и др.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</w:tcPr>
          <w:p w:rsidR="00C919E5" w:rsidRPr="005C38FC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C919E5" w:rsidRPr="005C38FC" w:rsidRDefault="00BB653A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C919E5" w:rsidRPr="009350B9" w:rsidTr="002E60AF">
        <w:tc>
          <w:tcPr>
            <w:tcW w:w="576" w:type="dxa"/>
          </w:tcPr>
          <w:p w:rsidR="00C919E5" w:rsidRPr="005C38FC" w:rsidRDefault="00A828E1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919E5" w:rsidRPr="005C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C919E5" w:rsidRPr="005C38FC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Русский язык 9 класс</w:t>
            </w:r>
          </w:p>
        </w:tc>
        <w:tc>
          <w:tcPr>
            <w:tcW w:w="2561" w:type="dxa"/>
          </w:tcPr>
          <w:p w:rsidR="00C919E5" w:rsidRPr="005C38FC" w:rsidRDefault="00C919E5" w:rsidP="002E6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8FC">
              <w:rPr>
                <w:rFonts w:ascii="Times New Roman" w:hAnsi="Times New Roman"/>
                <w:bCs/>
                <w:sz w:val="24"/>
                <w:szCs w:val="24"/>
              </w:rPr>
              <w:t>Тростенцова Л.А., Ладыженская Т. А. и др.</w:t>
            </w:r>
          </w:p>
        </w:tc>
        <w:tc>
          <w:tcPr>
            <w:tcW w:w="3251" w:type="dxa"/>
          </w:tcPr>
          <w:p w:rsidR="00C919E5" w:rsidRPr="005C38FC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C919E5" w:rsidRPr="005C38FC" w:rsidRDefault="00BB653A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80179" w:rsidRPr="009350B9" w:rsidTr="002E60AF">
        <w:tc>
          <w:tcPr>
            <w:tcW w:w="576" w:type="dxa"/>
          </w:tcPr>
          <w:p w:rsidR="00F80179" w:rsidRPr="008C76EB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80179" w:rsidRPr="008C76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F80179" w:rsidRPr="008C76EB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1</w:t>
            </w:r>
            <w:r w:rsidRPr="008C76E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61" w:type="dxa"/>
          </w:tcPr>
          <w:p w:rsidR="00F80179" w:rsidRPr="008C76EB" w:rsidRDefault="00F80179" w:rsidP="00F801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Горецкий В.Г, Климанова Л.Ф</w:t>
            </w:r>
          </w:p>
        </w:tc>
        <w:tc>
          <w:tcPr>
            <w:tcW w:w="3251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F80179" w:rsidRPr="008C76EB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80179" w:rsidRPr="009350B9" w:rsidTr="002E60AF">
        <w:tc>
          <w:tcPr>
            <w:tcW w:w="576" w:type="dxa"/>
          </w:tcPr>
          <w:p w:rsidR="00F80179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86" w:type="dxa"/>
          </w:tcPr>
          <w:p w:rsidR="00F80179" w:rsidRPr="008C76EB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2 класс</w:t>
            </w:r>
          </w:p>
        </w:tc>
        <w:tc>
          <w:tcPr>
            <w:tcW w:w="2561" w:type="dxa"/>
          </w:tcPr>
          <w:p w:rsidR="00F80179" w:rsidRPr="008C76EB" w:rsidRDefault="00A828E1" w:rsidP="00F801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Горецкий В.Г, Климанова Л.Ф</w:t>
            </w:r>
          </w:p>
        </w:tc>
        <w:tc>
          <w:tcPr>
            <w:tcW w:w="3251" w:type="dxa"/>
          </w:tcPr>
          <w:p w:rsidR="00F80179" w:rsidRPr="00D87935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F80179" w:rsidRPr="008C76EB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80179" w:rsidRPr="009350B9" w:rsidTr="002E60AF">
        <w:tc>
          <w:tcPr>
            <w:tcW w:w="576" w:type="dxa"/>
          </w:tcPr>
          <w:p w:rsidR="00F80179" w:rsidRPr="008C76EB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80179" w:rsidRPr="008C76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F80179" w:rsidRPr="008C76EB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6EB">
              <w:rPr>
                <w:rFonts w:ascii="Times New Roman" w:hAnsi="Times New Roman"/>
                <w:sz w:val="24"/>
                <w:szCs w:val="24"/>
              </w:rPr>
              <w:t>Литературное чтение 3 класс</w:t>
            </w:r>
          </w:p>
        </w:tc>
        <w:tc>
          <w:tcPr>
            <w:tcW w:w="2561" w:type="dxa"/>
          </w:tcPr>
          <w:p w:rsidR="00F80179" w:rsidRPr="008C76EB" w:rsidRDefault="00A828E1" w:rsidP="00F801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Горецкий В.Г, Климанова Л.Ф</w:t>
            </w:r>
          </w:p>
        </w:tc>
        <w:tc>
          <w:tcPr>
            <w:tcW w:w="3251" w:type="dxa"/>
          </w:tcPr>
          <w:p w:rsidR="00F80179" w:rsidRPr="008C76EB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</w:t>
            </w:r>
          </w:p>
        </w:tc>
        <w:tc>
          <w:tcPr>
            <w:tcW w:w="1116" w:type="dxa"/>
          </w:tcPr>
          <w:p w:rsidR="00F80179" w:rsidRPr="008C76EB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80179" w:rsidRPr="009350B9" w:rsidTr="002E60AF">
        <w:tc>
          <w:tcPr>
            <w:tcW w:w="576" w:type="dxa"/>
          </w:tcPr>
          <w:p w:rsidR="00F80179" w:rsidRPr="009350B9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801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F80179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4 класс</w:t>
            </w:r>
          </w:p>
        </w:tc>
        <w:tc>
          <w:tcPr>
            <w:tcW w:w="2561" w:type="dxa"/>
          </w:tcPr>
          <w:p w:rsidR="00F80179" w:rsidRPr="00D87935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Чуракова Н.А.</w:t>
            </w:r>
          </w:p>
        </w:tc>
        <w:tc>
          <w:tcPr>
            <w:tcW w:w="3251" w:type="dxa"/>
          </w:tcPr>
          <w:p w:rsidR="00F80179" w:rsidRPr="00D87935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Академкнига/Учебник</w:t>
            </w:r>
          </w:p>
        </w:tc>
        <w:tc>
          <w:tcPr>
            <w:tcW w:w="1116" w:type="dxa"/>
          </w:tcPr>
          <w:p w:rsidR="00F80179" w:rsidRPr="00D87935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80179" w:rsidRPr="009350B9" w:rsidTr="002E60AF">
        <w:tc>
          <w:tcPr>
            <w:tcW w:w="576" w:type="dxa"/>
          </w:tcPr>
          <w:p w:rsidR="00F80179" w:rsidRPr="009350B9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801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F80179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5 класс</w:t>
            </w:r>
          </w:p>
        </w:tc>
        <w:tc>
          <w:tcPr>
            <w:tcW w:w="2561" w:type="dxa"/>
          </w:tcPr>
          <w:p w:rsidR="00F80179" w:rsidRPr="000934A1" w:rsidRDefault="004A3D34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  <w:tc>
          <w:tcPr>
            <w:tcW w:w="3251" w:type="dxa"/>
          </w:tcPr>
          <w:p w:rsidR="00F80179" w:rsidRDefault="004A3D34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116" w:type="dxa"/>
          </w:tcPr>
          <w:p w:rsidR="00F80179" w:rsidRDefault="004A3D34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80179" w:rsidRPr="009350B9" w:rsidTr="002E60AF">
        <w:tc>
          <w:tcPr>
            <w:tcW w:w="576" w:type="dxa"/>
          </w:tcPr>
          <w:p w:rsidR="00F80179" w:rsidRPr="009350B9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801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F80179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6 класс</w:t>
            </w:r>
          </w:p>
        </w:tc>
        <w:tc>
          <w:tcPr>
            <w:tcW w:w="2561" w:type="dxa"/>
          </w:tcPr>
          <w:p w:rsidR="00F80179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  <w:tc>
          <w:tcPr>
            <w:tcW w:w="3251" w:type="dxa"/>
          </w:tcPr>
          <w:p w:rsidR="00F80179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F80179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80179" w:rsidRPr="009350B9" w:rsidTr="002E60AF">
        <w:tc>
          <w:tcPr>
            <w:tcW w:w="576" w:type="dxa"/>
          </w:tcPr>
          <w:p w:rsidR="00F80179" w:rsidRPr="009350B9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801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Литература 7 класс</w:t>
            </w:r>
          </w:p>
        </w:tc>
        <w:tc>
          <w:tcPr>
            <w:tcW w:w="2561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  <w:tc>
          <w:tcPr>
            <w:tcW w:w="3251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F80179" w:rsidRPr="009350B9" w:rsidTr="002E60AF">
        <w:tc>
          <w:tcPr>
            <w:tcW w:w="576" w:type="dxa"/>
          </w:tcPr>
          <w:p w:rsidR="00F80179" w:rsidRPr="009350B9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 w:rsidR="00F801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Литература 8 класс</w:t>
            </w:r>
          </w:p>
        </w:tc>
        <w:tc>
          <w:tcPr>
            <w:tcW w:w="2561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  <w:tc>
          <w:tcPr>
            <w:tcW w:w="3251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F80179" w:rsidRPr="005C38FC" w:rsidRDefault="00BB653A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80179" w:rsidRPr="009350B9" w:rsidTr="002E60AF">
        <w:tc>
          <w:tcPr>
            <w:tcW w:w="576" w:type="dxa"/>
          </w:tcPr>
          <w:p w:rsidR="00F80179" w:rsidRPr="009350B9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801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Литература 9 класс</w:t>
            </w:r>
          </w:p>
        </w:tc>
        <w:tc>
          <w:tcPr>
            <w:tcW w:w="2561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Курдюмова Т.Ф.</w:t>
            </w:r>
          </w:p>
        </w:tc>
        <w:tc>
          <w:tcPr>
            <w:tcW w:w="3251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38FC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F80179" w:rsidRPr="005C38FC" w:rsidRDefault="00BB653A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80179" w:rsidRPr="009350B9" w:rsidTr="002E60AF">
        <w:tc>
          <w:tcPr>
            <w:tcW w:w="576" w:type="dxa"/>
          </w:tcPr>
          <w:p w:rsidR="00F80179" w:rsidRDefault="00A828E1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86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1 класс</w:t>
            </w:r>
          </w:p>
        </w:tc>
        <w:tc>
          <w:tcPr>
            <w:tcW w:w="2561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М.И., Волкова С.И., Степанова С.В</w:t>
            </w:r>
          </w:p>
        </w:tc>
        <w:tc>
          <w:tcPr>
            <w:tcW w:w="3251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16" w:type="dxa"/>
          </w:tcPr>
          <w:p w:rsidR="00F80179" w:rsidRPr="005C38FC" w:rsidRDefault="00F80179" w:rsidP="00F80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2 класс</w:t>
            </w:r>
          </w:p>
        </w:tc>
        <w:tc>
          <w:tcPr>
            <w:tcW w:w="2561" w:type="dxa"/>
          </w:tcPr>
          <w:p w:rsidR="00A828E1" w:rsidRPr="005C38FC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 М.И., Волкова С.И., Степанова С.В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3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Мороз М.И., Волкова С.И., Степанова С.В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Чекин А.Л.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Академкнига/Учебник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71">
              <w:rPr>
                <w:rFonts w:ascii="Times New Roman" w:hAnsi="Times New Roman"/>
                <w:sz w:val="24"/>
                <w:szCs w:val="24"/>
              </w:rPr>
              <w:t>Математика. Арифметика. Геометрия. 5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Бунимович Е.А.,Кузнецова Л.В.,Минаева С.С.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986" w:type="dxa"/>
          </w:tcPr>
          <w:p w:rsidR="00A828E1" w:rsidRPr="0014377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71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матика. Арифметика. Геометрия. 6</w:t>
            </w:r>
            <w:r w:rsidRPr="0014377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Бунимович Е.А.,Кузнецова Л.В.,Минаева С.С.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986" w:type="dxa"/>
          </w:tcPr>
          <w:p w:rsidR="00A828E1" w:rsidRPr="0014377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7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Дорофеев Г.В.,Суворова С.Б.,</w:t>
            </w:r>
          </w:p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Е.А.Бунимович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986" w:type="dxa"/>
          </w:tcPr>
          <w:p w:rsidR="00A828E1" w:rsidRPr="0014377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8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Дорофеев Г.В.,Суворова С.Б.,</w:t>
            </w:r>
          </w:p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Е.А.Бунимович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986" w:type="dxa"/>
          </w:tcPr>
          <w:p w:rsidR="00A828E1" w:rsidRPr="0014377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9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Дорофеев Г.В.,Суворова С.Б.,</w:t>
            </w:r>
          </w:p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Е.А.Бунимович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986" w:type="dxa"/>
          </w:tcPr>
          <w:p w:rsidR="00A828E1" w:rsidRPr="0014377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4A1">
              <w:rPr>
                <w:rFonts w:ascii="Times New Roman" w:hAnsi="Times New Roman"/>
                <w:sz w:val="24"/>
                <w:szCs w:val="24"/>
              </w:rPr>
              <w:t>Геометрия 7-9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986" w:type="dxa"/>
          </w:tcPr>
          <w:p w:rsidR="00A828E1" w:rsidRPr="0014377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4A1">
              <w:rPr>
                <w:rFonts w:ascii="Times New Roman" w:hAnsi="Times New Roman"/>
                <w:sz w:val="24"/>
                <w:szCs w:val="24"/>
              </w:rPr>
              <w:t>Физика 7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A828E1" w:rsidRPr="00D87935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986" w:type="dxa"/>
          </w:tcPr>
          <w:p w:rsidR="00A828E1" w:rsidRPr="0014377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8</w:t>
            </w:r>
            <w:r w:rsidRPr="000934A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Перышкин А.В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986" w:type="dxa"/>
          </w:tcPr>
          <w:p w:rsidR="00A828E1" w:rsidRPr="0014377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9</w:t>
            </w:r>
            <w:r w:rsidRPr="000934A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Перышкин А.В.,</w:t>
            </w:r>
          </w:p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Гутник Е.М.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A828E1" w:rsidRPr="00D87935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986" w:type="dxa"/>
          </w:tcPr>
          <w:p w:rsidR="00A828E1" w:rsidRPr="00830023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023">
              <w:rPr>
                <w:rFonts w:ascii="Times New Roman" w:hAnsi="Times New Roman"/>
                <w:sz w:val="24"/>
                <w:szCs w:val="24"/>
              </w:rPr>
              <w:t>История древнего ми</w:t>
            </w:r>
            <w:r>
              <w:rPr>
                <w:rFonts w:ascii="Times New Roman" w:hAnsi="Times New Roman"/>
                <w:sz w:val="24"/>
                <w:szCs w:val="24"/>
              </w:rPr>
              <w:t>ра 5 класс</w:t>
            </w:r>
          </w:p>
        </w:tc>
        <w:tc>
          <w:tcPr>
            <w:tcW w:w="2561" w:type="dxa"/>
          </w:tcPr>
          <w:p w:rsidR="00A828E1" w:rsidRPr="000025B0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Вигасин А.А.</w:t>
            </w:r>
          </w:p>
        </w:tc>
        <w:tc>
          <w:tcPr>
            <w:tcW w:w="325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Default="00BB653A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986" w:type="dxa"/>
          </w:tcPr>
          <w:p w:rsidR="00A828E1" w:rsidRPr="00830023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0023">
              <w:rPr>
                <w:rFonts w:ascii="Times New Roman" w:hAnsi="Times New Roman"/>
                <w:sz w:val="24"/>
                <w:szCs w:val="24"/>
              </w:rPr>
              <w:t>История средних ве</w:t>
            </w:r>
            <w:r>
              <w:rPr>
                <w:rFonts w:ascii="Times New Roman" w:hAnsi="Times New Roman"/>
                <w:sz w:val="24"/>
                <w:szCs w:val="24"/>
              </w:rPr>
              <w:t>ков 6 класс</w:t>
            </w:r>
          </w:p>
        </w:tc>
        <w:tc>
          <w:tcPr>
            <w:tcW w:w="256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Агибалова Е.В., </w:t>
            </w:r>
          </w:p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Донской Г.М.</w:t>
            </w:r>
          </w:p>
        </w:tc>
        <w:tc>
          <w:tcPr>
            <w:tcW w:w="325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986" w:type="dxa"/>
          </w:tcPr>
          <w:p w:rsidR="00A828E1" w:rsidRPr="00F27B5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B55">
              <w:rPr>
                <w:rFonts w:ascii="Times New Roman" w:hAnsi="Times New Roman"/>
                <w:sz w:val="24"/>
                <w:szCs w:val="24"/>
              </w:rPr>
              <w:t>История нового време</w:t>
            </w:r>
            <w:r>
              <w:rPr>
                <w:rFonts w:ascii="Times New Roman" w:hAnsi="Times New Roman"/>
                <w:sz w:val="24"/>
                <w:szCs w:val="24"/>
              </w:rPr>
              <w:t>ни 7 класс</w:t>
            </w:r>
          </w:p>
        </w:tc>
        <w:tc>
          <w:tcPr>
            <w:tcW w:w="256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Юдовская А.Я., Баранов П.А.</w:t>
            </w:r>
          </w:p>
        </w:tc>
        <w:tc>
          <w:tcPr>
            <w:tcW w:w="325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Default="00BB653A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986" w:type="dxa"/>
          </w:tcPr>
          <w:p w:rsidR="00A828E1" w:rsidRPr="00F27B5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B55">
              <w:rPr>
                <w:rFonts w:ascii="Times New Roman" w:hAnsi="Times New Roman"/>
                <w:sz w:val="24"/>
                <w:szCs w:val="24"/>
              </w:rPr>
              <w:t>История нового времени 8 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256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B55">
              <w:rPr>
                <w:rFonts w:ascii="Times New Roman" w:hAnsi="Times New Roman"/>
                <w:sz w:val="24"/>
                <w:szCs w:val="24"/>
              </w:rPr>
              <w:t>Юдовская А.Я.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28E1" w:rsidRPr="00F27B5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325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Default="00BB653A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986" w:type="dxa"/>
          </w:tcPr>
          <w:p w:rsidR="00A828E1" w:rsidRPr="00F27B5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561" w:type="dxa"/>
          </w:tcPr>
          <w:p w:rsidR="00A828E1" w:rsidRPr="00F27B5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Алексашкина Л.Н.</w:t>
            </w:r>
          </w:p>
        </w:tc>
        <w:tc>
          <w:tcPr>
            <w:tcW w:w="325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Мнемозина</w:t>
            </w:r>
          </w:p>
        </w:tc>
        <w:tc>
          <w:tcPr>
            <w:tcW w:w="1116" w:type="dxa"/>
          </w:tcPr>
          <w:p w:rsidR="00A828E1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986" w:type="dxa"/>
          </w:tcPr>
          <w:p w:rsidR="00A828E1" w:rsidRPr="00F27B5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6 класс</w:t>
            </w:r>
          </w:p>
        </w:tc>
        <w:tc>
          <w:tcPr>
            <w:tcW w:w="2561" w:type="dxa"/>
          </w:tcPr>
          <w:p w:rsidR="00A828E1" w:rsidRDefault="00BB653A" w:rsidP="004A3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Арсентьев </w:t>
            </w:r>
            <w:r w:rsidR="004A3D34">
              <w:rPr>
                <w:rFonts w:ascii="Times New Roman" w:hAnsi="Times New Roman"/>
                <w:sz w:val="24"/>
                <w:szCs w:val="24"/>
              </w:rPr>
              <w:t xml:space="preserve">Н.М.,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3D34">
              <w:rPr>
                <w:rFonts w:ascii="Times New Roman" w:hAnsi="Times New Roman"/>
                <w:sz w:val="24"/>
                <w:szCs w:val="24"/>
              </w:rPr>
              <w:t>А.А.Д</w:t>
            </w:r>
            <w:r>
              <w:rPr>
                <w:rFonts w:ascii="Times New Roman" w:hAnsi="Times New Roman"/>
                <w:sz w:val="24"/>
                <w:szCs w:val="24"/>
              </w:rPr>
              <w:t>анилов</w:t>
            </w:r>
            <w:r w:rsidR="004A3D3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D34">
              <w:rPr>
                <w:rFonts w:ascii="Times New Roman" w:hAnsi="Times New Roman"/>
                <w:sz w:val="24"/>
                <w:szCs w:val="24"/>
              </w:rPr>
              <w:t>П.Ф С</w:t>
            </w:r>
            <w:r>
              <w:rPr>
                <w:rFonts w:ascii="Times New Roman" w:hAnsi="Times New Roman"/>
                <w:sz w:val="24"/>
                <w:szCs w:val="24"/>
              </w:rPr>
              <w:t>тефанович</w:t>
            </w:r>
            <w:r w:rsidR="004A3D3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D34">
              <w:rPr>
                <w:rFonts w:ascii="Times New Roman" w:hAnsi="Times New Roman"/>
                <w:sz w:val="24"/>
                <w:szCs w:val="24"/>
              </w:rPr>
              <w:t>А.Я. Т</w:t>
            </w:r>
            <w:r>
              <w:rPr>
                <w:rFonts w:ascii="Times New Roman" w:hAnsi="Times New Roman"/>
                <w:sz w:val="24"/>
                <w:szCs w:val="24"/>
              </w:rPr>
              <w:t>окарева</w:t>
            </w:r>
          </w:p>
        </w:tc>
        <w:tc>
          <w:tcPr>
            <w:tcW w:w="3251" w:type="dxa"/>
          </w:tcPr>
          <w:p w:rsidR="00A828E1" w:rsidRDefault="00BB653A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16" w:type="dxa"/>
          </w:tcPr>
          <w:p w:rsidR="00A828E1" w:rsidRDefault="00BB653A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986" w:type="dxa"/>
          </w:tcPr>
          <w:p w:rsidR="00A828E1" w:rsidRPr="00F27B5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7 класс</w:t>
            </w:r>
          </w:p>
        </w:tc>
        <w:tc>
          <w:tcPr>
            <w:tcW w:w="256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Пчелов Е.В.</w:t>
            </w:r>
          </w:p>
        </w:tc>
        <w:tc>
          <w:tcPr>
            <w:tcW w:w="325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</w:tc>
        <w:tc>
          <w:tcPr>
            <w:tcW w:w="1116" w:type="dxa"/>
          </w:tcPr>
          <w:p w:rsidR="00A828E1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986" w:type="dxa"/>
          </w:tcPr>
          <w:p w:rsidR="00A828E1" w:rsidRPr="00F27B5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8 класс</w:t>
            </w:r>
          </w:p>
        </w:tc>
        <w:tc>
          <w:tcPr>
            <w:tcW w:w="256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А.А.,</w:t>
            </w:r>
          </w:p>
          <w:p w:rsidR="00A828E1" w:rsidRDefault="00BB653A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Курукин </w:t>
            </w:r>
          </w:p>
        </w:tc>
        <w:tc>
          <w:tcPr>
            <w:tcW w:w="325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Default="00BB653A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986" w:type="dxa"/>
          </w:tcPr>
          <w:p w:rsidR="00A828E1" w:rsidRPr="00F27B5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9 класс</w:t>
            </w:r>
          </w:p>
        </w:tc>
        <w:tc>
          <w:tcPr>
            <w:tcW w:w="256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А.А.,</w:t>
            </w:r>
          </w:p>
          <w:p w:rsidR="00A828E1" w:rsidRDefault="00BB653A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Левандовский а.а</w:t>
            </w:r>
          </w:p>
        </w:tc>
        <w:tc>
          <w:tcPr>
            <w:tcW w:w="325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Default="00BB653A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986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Обществознание 5 класс</w:t>
            </w:r>
          </w:p>
        </w:tc>
        <w:tc>
          <w:tcPr>
            <w:tcW w:w="2561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3251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5378F4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986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Обществознание 6 класс</w:t>
            </w:r>
          </w:p>
        </w:tc>
        <w:tc>
          <w:tcPr>
            <w:tcW w:w="2561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3251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986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Обществознание 7 класс</w:t>
            </w:r>
          </w:p>
        </w:tc>
        <w:tc>
          <w:tcPr>
            <w:tcW w:w="2561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3251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16" w:type="dxa"/>
          </w:tcPr>
          <w:p w:rsidR="00A828E1" w:rsidRPr="005378F4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986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Обществознание 8 класс</w:t>
            </w:r>
          </w:p>
        </w:tc>
        <w:tc>
          <w:tcPr>
            <w:tcW w:w="2561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3251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16" w:type="dxa"/>
          </w:tcPr>
          <w:p w:rsidR="00A828E1" w:rsidRPr="005378F4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986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Обществознание 9 класс</w:t>
            </w:r>
          </w:p>
        </w:tc>
        <w:tc>
          <w:tcPr>
            <w:tcW w:w="2561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Боголюбов Л.Н</w:t>
            </w:r>
          </w:p>
        </w:tc>
        <w:tc>
          <w:tcPr>
            <w:tcW w:w="3251" w:type="dxa"/>
          </w:tcPr>
          <w:p w:rsidR="00A828E1" w:rsidRPr="005378F4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8F4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5378F4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1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Неменская Л.А.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D87935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2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Неменская Л.А.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3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Неменская Л.А.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4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Неменская Л.А.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D87935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841C7D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986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C7D">
              <w:rPr>
                <w:rFonts w:ascii="Times New Roman" w:hAnsi="Times New Roman"/>
                <w:sz w:val="24"/>
                <w:szCs w:val="24"/>
              </w:rPr>
              <w:t>Изобразительное искус-ство 5 класс</w:t>
            </w:r>
          </w:p>
        </w:tc>
        <w:tc>
          <w:tcPr>
            <w:tcW w:w="2561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C7D">
              <w:rPr>
                <w:rFonts w:ascii="Times New Roman" w:hAnsi="Times New Roman"/>
                <w:bCs/>
                <w:sz w:val="24"/>
                <w:szCs w:val="24"/>
              </w:rPr>
              <w:t>Горяева Н.А., Островская О.В.</w:t>
            </w:r>
          </w:p>
        </w:tc>
        <w:tc>
          <w:tcPr>
            <w:tcW w:w="3251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C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C7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841C7D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986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C7D">
              <w:rPr>
                <w:rFonts w:ascii="Times New Roman" w:hAnsi="Times New Roman"/>
                <w:sz w:val="24"/>
                <w:szCs w:val="24"/>
              </w:rPr>
              <w:t>Изобразительное искус-ство 6 класс</w:t>
            </w:r>
          </w:p>
        </w:tc>
        <w:tc>
          <w:tcPr>
            <w:tcW w:w="2561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Л.А. Неменская</w:t>
            </w:r>
          </w:p>
        </w:tc>
        <w:tc>
          <w:tcPr>
            <w:tcW w:w="3251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986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C7D">
              <w:rPr>
                <w:rFonts w:ascii="Times New Roman" w:hAnsi="Times New Roman"/>
                <w:sz w:val="24"/>
                <w:szCs w:val="24"/>
              </w:rPr>
              <w:t>Изобразительное искус</w:t>
            </w:r>
            <w:r>
              <w:rPr>
                <w:rFonts w:ascii="Times New Roman" w:hAnsi="Times New Roman"/>
                <w:sz w:val="24"/>
                <w:szCs w:val="24"/>
              </w:rPr>
              <w:t>ство 7-</w:t>
            </w:r>
            <w:r w:rsidRPr="00841C7D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561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1C7D">
              <w:rPr>
                <w:rFonts w:ascii="Times New Roman" w:hAnsi="Times New Roman"/>
                <w:bCs/>
                <w:sz w:val="24"/>
                <w:szCs w:val="24"/>
              </w:rPr>
              <w:t xml:space="preserve">А.С. Питерских, </w:t>
            </w:r>
          </w:p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41C7D">
              <w:rPr>
                <w:rFonts w:ascii="Times New Roman" w:hAnsi="Times New Roman"/>
                <w:bCs/>
                <w:sz w:val="24"/>
                <w:szCs w:val="24"/>
              </w:rPr>
              <w:t>Г.Е. Гуров</w:t>
            </w:r>
          </w:p>
        </w:tc>
        <w:tc>
          <w:tcPr>
            <w:tcW w:w="3251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C7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841C7D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986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Немецкий язык 2 класс</w:t>
            </w:r>
          </w:p>
        </w:tc>
        <w:tc>
          <w:tcPr>
            <w:tcW w:w="256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И.Л. Бим, Л.И. Рыжова</w:t>
            </w:r>
          </w:p>
        </w:tc>
        <w:tc>
          <w:tcPr>
            <w:tcW w:w="325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986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Немецкий язык 3 класс</w:t>
            </w:r>
          </w:p>
        </w:tc>
        <w:tc>
          <w:tcPr>
            <w:tcW w:w="256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И.Л. Бим, Л.И. Рыжо-ва, Л.М. Фомичева</w:t>
            </w:r>
          </w:p>
        </w:tc>
        <w:tc>
          <w:tcPr>
            <w:tcW w:w="325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717ABF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986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Немецкий язык 4 класс</w:t>
            </w:r>
          </w:p>
        </w:tc>
        <w:tc>
          <w:tcPr>
            <w:tcW w:w="256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И.Л. Бим, Л.И. Рыжо-ва</w:t>
            </w:r>
          </w:p>
        </w:tc>
        <w:tc>
          <w:tcPr>
            <w:tcW w:w="325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986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Немецкий язык 5 класс</w:t>
            </w:r>
          </w:p>
        </w:tc>
        <w:tc>
          <w:tcPr>
            <w:tcW w:w="256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И.Л. Бим, Л.И. Рыжо-ва</w:t>
            </w:r>
          </w:p>
        </w:tc>
        <w:tc>
          <w:tcPr>
            <w:tcW w:w="325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717ABF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986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Немецкий язык 6 класс</w:t>
            </w:r>
          </w:p>
        </w:tc>
        <w:tc>
          <w:tcPr>
            <w:tcW w:w="256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И.Л. Бим, Л.В. Садомова, Л.М. Санникова</w:t>
            </w:r>
          </w:p>
        </w:tc>
        <w:tc>
          <w:tcPr>
            <w:tcW w:w="325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20</w:t>
            </w:r>
            <w:r w:rsidR="004A3D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986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 7</w:t>
            </w:r>
            <w:r w:rsidRPr="00717AB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6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И.Л. Бим, Л.В. Садомова,</w:t>
            </w:r>
          </w:p>
        </w:tc>
        <w:tc>
          <w:tcPr>
            <w:tcW w:w="3251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717ABF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86" w:type="dxa"/>
          </w:tcPr>
          <w:p w:rsidR="00A828E1" w:rsidRPr="00717ABF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ABF">
              <w:rPr>
                <w:rFonts w:ascii="Times New Roman" w:hAnsi="Times New Roman"/>
                <w:sz w:val="24"/>
                <w:szCs w:val="24"/>
              </w:rPr>
              <w:t>Немецкий язык 8 класс</w:t>
            </w:r>
          </w:p>
        </w:tc>
        <w:tc>
          <w:tcPr>
            <w:tcW w:w="2561" w:type="dxa"/>
          </w:tcPr>
          <w:p w:rsidR="00A828E1" w:rsidRPr="002E69AE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E">
              <w:rPr>
                <w:rFonts w:ascii="Times New Roman" w:hAnsi="Times New Roman"/>
                <w:sz w:val="24"/>
                <w:szCs w:val="24"/>
              </w:rPr>
              <w:t>И.Л. Бим, Л.В. Садомова, Л.М. Санникова</w:t>
            </w:r>
          </w:p>
        </w:tc>
        <w:tc>
          <w:tcPr>
            <w:tcW w:w="3251" w:type="dxa"/>
          </w:tcPr>
          <w:p w:rsidR="00A828E1" w:rsidRPr="002E69AE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2E69AE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986" w:type="dxa"/>
          </w:tcPr>
          <w:p w:rsidR="00A828E1" w:rsidRPr="002E69AE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E">
              <w:rPr>
                <w:rFonts w:ascii="Times New Roman" w:hAnsi="Times New Roman"/>
                <w:sz w:val="24"/>
                <w:szCs w:val="24"/>
              </w:rPr>
              <w:t>Немецкий язык 9 класс</w:t>
            </w:r>
          </w:p>
        </w:tc>
        <w:tc>
          <w:tcPr>
            <w:tcW w:w="2561" w:type="dxa"/>
          </w:tcPr>
          <w:p w:rsidR="00A828E1" w:rsidRPr="002E69AE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E">
              <w:rPr>
                <w:rFonts w:ascii="Times New Roman" w:hAnsi="Times New Roman"/>
                <w:sz w:val="24"/>
                <w:szCs w:val="24"/>
              </w:rPr>
              <w:t>И.Л. Бим, Л.В. Садомова</w:t>
            </w:r>
          </w:p>
        </w:tc>
        <w:tc>
          <w:tcPr>
            <w:tcW w:w="3251" w:type="dxa"/>
          </w:tcPr>
          <w:p w:rsidR="00A828E1" w:rsidRPr="002E69AE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E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2E69AE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1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Роговцева Н.И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2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Роговцева Н.И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3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Роговцева Н.И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 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828E1" w:rsidRPr="009350B9" w:rsidTr="002E60AF">
        <w:trPr>
          <w:trHeight w:val="420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4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Рагозина Т.М., Гринёва А.А.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Академкнига/Учебник</w:t>
            </w:r>
          </w:p>
        </w:tc>
        <w:tc>
          <w:tcPr>
            <w:tcW w:w="1116" w:type="dxa"/>
          </w:tcPr>
          <w:p w:rsidR="00A828E1" w:rsidRPr="00D87935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rPr>
          <w:trHeight w:val="568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2986" w:type="dxa"/>
          </w:tcPr>
          <w:p w:rsidR="00A828E1" w:rsidRPr="00D107E7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E7">
              <w:rPr>
                <w:rFonts w:ascii="Times New Roman" w:hAnsi="Times New Roman"/>
                <w:sz w:val="24"/>
                <w:szCs w:val="24"/>
              </w:rPr>
              <w:t>Технология 5 класс. Технологии ведения дома</w:t>
            </w:r>
          </w:p>
        </w:tc>
        <w:tc>
          <w:tcPr>
            <w:tcW w:w="2561" w:type="dxa"/>
          </w:tcPr>
          <w:p w:rsidR="00A828E1" w:rsidRPr="00D107E7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7E7">
              <w:rPr>
                <w:rFonts w:ascii="Times New Roman" w:hAnsi="Times New Roman"/>
                <w:sz w:val="24"/>
                <w:szCs w:val="24"/>
              </w:rPr>
              <w:t>Н.В. Синица В.Д. Симоненко</w:t>
            </w:r>
          </w:p>
        </w:tc>
        <w:tc>
          <w:tcPr>
            <w:tcW w:w="3251" w:type="dxa"/>
          </w:tcPr>
          <w:p w:rsidR="00A828E1" w:rsidRPr="00D107E7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7E7">
              <w:rPr>
                <w:rFonts w:ascii="Times New Roman" w:hAnsi="Times New Roman"/>
                <w:bCs/>
                <w:sz w:val="24"/>
                <w:szCs w:val="24"/>
              </w:rPr>
              <w:t>Вентана – Граф</w:t>
            </w:r>
          </w:p>
        </w:tc>
        <w:tc>
          <w:tcPr>
            <w:tcW w:w="1116" w:type="dxa"/>
          </w:tcPr>
          <w:p w:rsidR="00A828E1" w:rsidRPr="00D107E7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rPr>
          <w:trHeight w:val="568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2986" w:type="dxa"/>
          </w:tcPr>
          <w:p w:rsidR="00A828E1" w:rsidRPr="00D107E7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5 класс. Обслуживающий труд</w:t>
            </w:r>
          </w:p>
        </w:tc>
        <w:tc>
          <w:tcPr>
            <w:tcW w:w="2561" w:type="dxa"/>
          </w:tcPr>
          <w:p w:rsidR="00A828E1" w:rsidRPr="00D107E7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Ю.В.Крупская. Н.И. Лебедева</w:t>
            </w:r>
          </w:p>
        </w:tc>
        <w:tc>
          <w:tcPr>
            <w:tcW w:w="3251" w:type="dxa"/>
          </w:tcPr>
          <w:p w:rsidR="00A828E1" w:rsidRPr="00D107E7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7E7">
              <w:rPr>
                <w:rFonts w:ascii="Times New Roman" w:hAnsi="Times New Roman"/>
                <w:bCs/>
                <w:sz w:val="24"/>
                <w:szCs w:val="24"/>
              </w:rPr>
              <w:t>Вентана – Граф</w:t>
            </w:r>
          </w:p>
        </w:tc>
        <w:tc>
          <w:tcPr>
            <w:tcW w:w="1116" w:type="dxa"/>
          </w:tcPr>
          <w:p w:rsidR="00A828E1" w:rsidRPr="00D107E7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rPr>
          <w:trHeight w:val="568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6 класс. Обслуживающий труд.</w:t>
            </w:r>
          </w:p>
        </w:tc>
        <w:tc>
          <w:tcPr>
            <w:tcW w:w="256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В.Д. Симоненко</w:t>
            </w:r>
          </w:p>
        </w:tc>
        <w:tc>
          <w:tcPr>
            <w:tcW w:w="3251" w:type="dxa"/>
          </w:tcPr>
          <w:p w:rsidR="00A828E1" w:rsidRPr="005F0154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154">
              <w:rPr>
                <w:rFonts w:ascii="Times New Roman" w:hAnsi="Times New Roman"/>
                <w:bCs/>
                <w:sz w:val="24"/>
                <w:szCs w:val="24"/>
              </w:rPr>
              <w:t>Вентана – Граф</w:t>
            </w:r>
          </w:p>
        </w:tc>
        <w:tc>
          <w:tcPr>
            <w:tcW w:w="1116" w:type="dxa"/>
          </w:tcPr>
          <w:p w:rsidR="00A828E1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9350B9" w:rsidTr="002E60AF">
        <w:trPr>
          <w:trHeight w:val="568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7 класс. Обслуживающий труд</w:t>
            </w:r>
          </w:p>
        </w:tc>
        <w:tc>
          <w:tcPr>
            <w:tcW w:w="2561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Синица. В.Д. Симоненко</w:t>
            </w:r>
          </w:p>
        </w:tc>
        <w:tc>
          <w:tcPr>
            <w:tcW w:w="3251" w:type="dxa"/>
          </w:tcPr>
          <w:p w:rsidR="00A828E1" w:rsidRPr="005F0154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0154">
              <w:rPr>
                <w:rFonts w:ascii="Times New Roman" w:hAnsi="Times New Roman"/>
                <w:bCs/>
                <w:sz w:val="24"/>
                <w:szCs w:val="24"/>
              </w:rPr>
              <w:t>Вентана – Граф</w:t>
            </w:r>
          </w:p>
        </w:tc>
        <w:tc>
          <w:tcPr>
            <w:tcW w:w="1116" w:type="dxa"/>
          </w:tcPr>
          <w:p w:rsidR="00A828E1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134800" w:rsidTr="002E60AF">
        <w:trPr>
          <w:trHeight w:val="568"/>
        </w:trPr>
        <w:tc>
          <w:tcPr>
            <w:tcW w:w="576" w:type="dxa"/>
          </w:tcPr>
          <w:p w:rsidR="00A828E1" w:rsidRPr="009350B9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2986" w:type="dxa"/>
          </w:tcPr>
          <w:p w:rsidR="00A828E1" w:rsidRPr="00134800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800">
              <w:rPr>
                <w:rFonts w:ascii="Times New Roman" w:hAnsi="Times New Roman"/>
                <w:sz w:val="24"/>
                <w:szCs w:val="24"/>
              </w:rPr>
              <w:t>Технология. Черчение и графика</w:t>
            </w:r>
          </w:p>
        </w:tc>
        <w:tc>
          <w:tcPr>
            <w:tcW w:w="2561" w:type="dxa"/>
          </w:tcPr>
          <w:p w:rsidR="00A828E1" w:rsidRPr="00134800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800">
              <w:rPr>
                <w:rFonts w:ascii="Times New Roman" w:hAnsi="Times New Roman"/>
                <w:sz w:val="24"/>
                <w:szCs w:val="24"/>
              </w:rPr>
              <w:t>А.А. Павлова, Е.И. Корзинова</w:t>
            </w:r>
          </w:p>
        </w:tc>
        <w:tc>
          <w:tcPr>
            <w:tcW w:w="3251" w:type="dxa"/>
          </w:tcPr>
          <w:p w:rsidR="00A828E1" w:rsidRPr="00134800" w:rsidRDefault="00A828E1" w:rsidP="00A828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800">
              <w:rPr>
                <w:rFonts w:ascii="Times New Roman" w:hAnsi="Times New Roman"/>
                <w:bCs/>
                <w:sz w:val="24"/>
                <w:szCs w:val="24"/>
              </w:rPr>
              <w:t>Мнемозина</w:t>
            </w:r>
          </w:p>
        </w:tc>
        <w:tc>
          <w:tcPr>
            <w:tcW w:w="1116" w:type="dxa"/>
          </w:tcPr>
          <w:p w:rsidR="00A828E1" w:rsidRPr="00134800" w:rsidRDefault="004A3D34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A828E1" w:rsidRPr="00134800" w:rsidTr="002E60AF">
        <w:trPr>
          <w:trHeight w:val="568"/>
        </w:trPr>
        <w:tc>
          <w:tcPr>
            <w:tcW w:w="57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1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А.А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828E1" w:rsidRPr="00134800" w:rsidTr="002E60AF">
        <w:trPr>
          <w:trHeight w:val="568"/>
        </w:trPr>
        <w:tc>
          <w:tcPr>
            <w:tcW w:w="57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2986" w:type="dxa"/>
          </w:tcPr>
          <w:p w:rsidR="00A828E1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2 класс</w:t>
            </w:r>
          </w:p>
        </w:tc>
        <w:tc>
          <w:tcPr>
            <w:tcW w:w="256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</w:t>
            </w:r>
            <w:r w:rsidRPr="00D87935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3251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A828E1" w:rsidRPr="00D87935" w:rsidRDefault="00A828E1" w:rsidP="00A8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E454E" w:rsidRPr="00134800" w:rsidTr="002E60AF">
        <w:trPr>
          <w:trHeight w:val="568"/>
        </w:trPr>
        <w:tc>
          <w:tcPr>
            <w:tcW w:w="57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8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3 класс</w:t>
            </w:r>
          </w:p>
        </w:tc>
        <w:tc>
          <w:tcPr>
            <w:tcW w:w="256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Плешаков А</w:t>
            </w:r>
            <w:r w:rsidRPr="00D87935">
              <w:rPr>
                <w:rFonts w:ascii="Times New Roman" w:hAnsi="Times New Roman"/>
                <w:sz w:val="24"/>
                <w:szCs w:val="24"/>
              </w:rPr>
              <w:t>.А.</w:t>
            </w:r>
          </w:p>
        </w:tc>
        <w:tc>
          <w:tcPr>
            <w:tcW w:w="325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E454E" w:rsidRPr="00134800" w:rsidTr="002E60AF">
        <w:trPr>
          <w:trHeight w:val="568"/>
        </w:trPr>
        <w:tc>
          <w:tcPr>
            <w:tcW w:w="57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298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 4 класс</w:t>
            </w:r>
          </w:p>
        </w:tc>
        <w:tc>
          <w:tcPr>
            <w:tcW w:w="256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Федотова О.Н., Трафимова Г.В., Трафимов С.А.</w:t>
            </w:r>
          </w:p>
        </w:tc>
        <w:tc>
          <w:tcPr>
            <w:tcW w:w="325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Академкнига/Учебник</w:t>
            </w:r>
          </w:p>
        </w:tc>
        <w:tc>
          <w:tcPr>
            <w:tcW w:w="1116" w:type="dxa"/>
          </w:tcPr>
          <w:p w:rsidR="009E454E" w:rsidRPr="00D87935" w:rsidRDefault="004A3D34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522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2986" w:type="dxa"/>
          </w:tcPr>
          <w:p w:rsidR="009E454E" w:rsidRPr="002E69A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E"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D34" w:rsidRPr="002E69AE">
              <w:rPr>
                <w:rFonts w:ascii="Times New Roman" w:hAnsi="Times New Roman"/>
                <w:sz w:val="24"/>
                <w:szCs w:val="24"/>
              </w:rPr>
              <w:t>Введение в биологию.</w:t>
            </w:r>
            <w:r w:rsidR="004A3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561" w:type="dxa"/>
          </w:tcPr>
          <w:p w:rsidR="009E454E" w:rsidRPr="002E69AE" w:rsidRDefault="004A3D34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9AE">
              <w:rPr>
                <w:rFonts w:ascii="Times New Roman" w:hAnsi="Times New Roman"/>
                <w:sz w:val="24"/>
                <w:szCs w:val="24"/>
              </w:rPr>
              <w:t>Н.И. Сонин, А.А. Плешаков</w:t>
            </w:r>
          </w:p>
        </w:tc>
        <w:tc>
          <w:tcPr>
            <w:tcW w:w="3251" w:type="dxa"/>
          </w:tcPr>
          <w:p w:rsidR="009E454E" w:rsidRPr="002E69AE" w:rsidRDefault="004A3D34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9E454E" w:rsidRPr="002E69AE" w:rsidRDefault="004A3D34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522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2986" w:type="dxa"/>
          </w:tcPr>
          <w:p w:rsidR="009E454E" w:rsidRPr="002E69A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E">
              <w:rPr>
                <w:rFonts w:ascii="Times New Roman" w:hAnsi="Times New Roman"/>
                <w:sz w:val="24"/>
                <w:szCs w:val="24"/>
              </w:rPr>
              <w:t>Биология. Живой организм</w:t>
            </w:r>
            <w:r>
              <w:rPr>
                <w:rFonts w:ascii="Times New Roman" w:hAnsi="Times New Roman"/>
                <w:sz w:val="24"/>
                <w:szCs w:val="24"/>
              </w:rPr>
              <w:t>. 6 класс</w:t>
            </w:r>
          </w:p>
        </w:tc>
        <w:tc>
          <w:tcPr>
            <w:tcW w:w="2561" w:type="dxa"/>
          </w:tcPr>
          <w:p w:rsidR="009E454E" w:rsidRPr="002E69A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E">
              <w:rPr>
                <w:rFonts w:ascii="Times New Roman" w:hAnsi="Times New Roman"/>
                <w:sz w:val="24"/>
                <w:szCs w:val="24"/>
              </w:rPr>
              <w:t>Н.И. Сонин, В.И. Сонина</w:t>
            </w:r>
          </w:p>
        </w:tc>
        <w:tc>
          <w:tcPr>
            <w:tcW w:w="3251" w:type="dxa"/>
          </w:tcPr>
          <w:p w:rsidR="009E454E" w:rsidRPr="002E69A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E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9E454E" w:rsidRPr="002E69AE" w:rsidRDefault="004A3D34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522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2986" w:type="dxa"/>
          </w:tcPr>
          <w:p w:rsidR="009E454E" w:rsidRPr="002E69A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E">
              <w:rPr>
                <w:rFonts w:ascii="Times New Roman" w:hAnsi="Times New Roman"/>
                <w:sz w:val="24"/>
                <w:szCs w:val="24"/>
              </w:rPr>
              <w:t>Биология. Многообразие живых организмов</w:t>
            </w:r>
            <w:r>
              <w:rPr>
                <w:rFonts w:ascii="Times New Roman" w:hAnsi="Times New Roman"/>
                <w:sz w:val="24"/>
                <w:szCs w:val="24"/>
              </w:rPr>
              <w:t>. 7 класс</w:t>
            </w:r>
          </w:p>
        </w:tc>
        <w:tc>
          <w:tcPr>
            <w:tcW w:w="2561" w:type="dxa"/>
          </w:tcPr>
          <w:p w:rsidR="009E454E" w:rsidRPr="002E69A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9AE">
              <w:rPr>
                <w:rFonts w:ascii="Times New Roman" w:hAnsi="Times New Roman"/>
                <w:sz w:val="24"/>
                <w:szCs w:val="24"/>
              </w:rPr>
              <w:t>В.Б. Захаров, Н.И. Сонин</w:t>
            </w:r>
          </w:p>
        </w:tc>
        <w:tc>
          <w:tcPr>
            <w:tcW w:w="3251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9E454E" w:rsidRPr="002E69A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E454E" w:rsidRPr="009350B9" w:rsidTr="002E60AF">
        <w:trPr>
          <w:trHeight w:val="522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2986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Биология. Человек</w:t>
            </w:r>
            <w:r>
              <w:rPr>
                <w:rFonts w:ascii="Times New Roman" w:hAnsi="Times New Roman"/>
                <w:sz w:val="24"/>
                <w:szCs w:val="24"/>
              </w:rPr>
              <w:t>. 8 класс</w:t>
            </w:r>
          </w:p>
        </w:tc>
        <w:tc>
          <w:tcPr>
            <w:tcW w:w="2561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Н.И. Сонин, М.Р. Сапин</w:t>
            </w:r>
          </w:p>
        </w:tc>
        <w:tc>
          <w:tcPr>
            <w:tcW w:w="3251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9E454E" w:rsidRPr="00C44DC0" w:rsidRDefault="004A3D34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E454E" w:rsidRPr="009350B9" w:rsidTr="002E60AF">
        <w:trPr>
          <w:trHeight w:val="522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2986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Биология. Общие 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>. 9 класс</w:t>
            </w:r>
          </w:p>
        </w:tc>
        <w:tc>
          <w:tcPr>
            <w:tcW w:w="2561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С.Г. Мамонтов, В.Б. Захаров</w:t>
            </w:r>
          </w:p>
        </w:tc>
        <w:tc>
          <w:tcPr>
            <w:tcW w:w="3251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9E454E" w:rsidRPr="00DD0603" w:rsidRDefault="004A3D34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E454E" w:rsidRPr="009350B9" w:rsidTr="002E60AF">
        <w:trPr>
          <w:trHeight w:val="578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2986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 xml:space="preserve">География 5-6 класс </w:t>
            </w:r>
          </w:p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Землеведение</w:t>
            </w:r>
          </w:p>
        </w:tc>
        <w:tc>
          <w:tcPr>
            <w:tcW w:w="2561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О.А. Климанова, В.В. Климанов, Э.В. Ким</w:t>
            </w:r>
          </w:p>
        </w:tc>
        <w:tc>
          <w:tcPr>
            <w:tcW w:w="3251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9E454E" w:rsidRPr="00CC7E15" w:rsidRDefault="004A3D34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E454E" w:rsidRPr="009350B9" w:rsidTr="002E60AF">
        <w:trPr>
          <w:trHeight w:val="579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2986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География 7 класс</w:t>
            </w:r>
          </w:p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Страноведение</w:t>
            </w:r>
          </w:p>
        </w:tc>
        <w:tc>
          <w:tcPr>
            <w:tcW w:w="2561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О.А. Климанова, В.В. Климанов, Э.В. Ким</w:t>
            </w:r>
          </w:p>
        </w:tc>
        <w:tc>
          <w:tcPr>
            <w:tcW w:w="3251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9E454E" w:rsidRPr="00CC7E15" w:rsidRDefault="004A3D34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522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2986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География 8 класс География России. Природа и население</w:t>
            </w:r>
          </w:p>
        </w:tc>
        <w:tc>
          <w:tcPr>
            <w:tcW w:w="2561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А.И. Алексеев</w:t>
            </w:r>
          </w:p>
        </w:tc>
        <w:tc>
          <w:tcPr>
            <w:tcW w:w="3251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9E454E" w:rsidRPr="00CC7E15" w:rsidRDefault="00BB653A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E454E" w:rsidRPr="009350B9" w:rsidTr="002E60AF">
        <w:trPr>
          <w:trHeight w:val="545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2986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 xml:space="preserve">География 9 класс. География России. Хозяйство и географические районы. </w:t>
            </w:r>
          </w:p>
        </w:tc>
        <w:tc>
          <w:tcPr>
            <w:tcW w:w="2561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А.И. Алексеев</w:t>
            </w:r>
          </w:p>
        </w:tc>
        <w:tc>
          <w:tcPr>
            <w:tcW w:w="3251" w:type="dxa"/>
          </w:tcPr>
          <w:p w:rsidR="009E454E" w:rsidRPr="00CC7E1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E15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9E454E" w:rsidRPr="00CC7E15" w:rsidRDefault="004A3D34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9E454E" w:rsidRPr="00DD0603" w:rsidTr="002E60AF">
        <w:trPr>
          <w:trHeight w:val="465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2986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Химия. 8 класс</w:t>
            </w:r>
          </w:p>
        </w:tc>
        <w:tc>
          <w:tcPr>
            <w:tcW w:w="2561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603">
              <w:rPr>
                <w:rFonts w:ascii="Times New Roman" w:hAnsi="Times New Roman"/>
                <w:sz w:val="24"/>
                <w:szCs w:val="24"/>
              </w:rPr>
              <w:t>Габриелян</w:t>
            </w:r>
          </w:p>
        </w:tc>
        <w:tc>
          <w:tcPr>
            <w:tcW w:w="3251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9E454E" w:rsidRPr="00DD0603" w:rsidRDefault="00BB653A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E454E" w:rsidRPr="00DD0603" w:rsidTr="002E60AF">
        <w:trPr>
          <w:trHeight w:val="465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2986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Химия 9 класс</w:t>
            </w:r>
          </w:p>
        </w:tc>
        <w:tc>
          <w:tcPr>
            <w:tcW w:w="2561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О.С.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603">
              <w:rPr>
                <w:rFonts w:ascii="Times New Roman" w:hAnsi="Times New Roman"/>
                <w:sz w:val="24"/>
                <w:szCs w:val="24"/>
              </w:rPr>
              <w:t>Габриелян</w:t>
            </w:r>
          </w:p>
        </w:tc>
        <w:tc>
          <w:tcPr>
            <w:tcW w:w="3251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603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  <w:tc>
          <w:tcPr>
            <w:tcW w:w="1116" w:type="dxa"/>
          </w:tcPr>
          <w:p w:rsidR="009E454E" w:rsidRPr="00DD0603" w:rsidRDefault="004A3D34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9E454E" w:rsidRPr="00DD0603" w:rsidTr="002E60AF">
        <w:trPr>
          <w:trHeight w:val="465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2986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61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Смирнов, Б.О. Хренников</w:t>
            </w:r>
          </w:p>
        </w:tc>
        <w:tc>
          <w:tcPr>
            <w:tcW w:w="3251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9E454E" w:rsidRPr="00DD0603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DD0603" w:rsidTr="002E60AF">
        <w:trPr>
          <w:trHeight w:val="465"/>
        </w:trPr>
        <w:tc>
          <w:tcPr>
            <w:tcW w:w="57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298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1 класс</w:t>
            </w:r>
          </w:p>
        </w:tc>
        <w:tc>
          <w:tcPr>
            <w:tcW w:w="2561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 Критская</w:t>
            </w:r>
          </w:p>
        </w:tc>
        <w:tc>
          <w:tcPr>
            <w:tcW w:w="3251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DD0603" w:rsidTr="002E60AF">
        <w:trPr>
          <w:trHeight w:val="465"/>
        </w:trPr>
        <w:tc>
          <w:tcPr>
            <w:tcW w:w="57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8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2 класс</w:t>
            </w:r>
          </w:p>
        </w:tc>
        <w:tc>
          <w:tcPr>
            <w:tcW w:w="2561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Е.Д.Критская</w:t>
            </w:r>
          </w:p>
        </w:tc>
        <w:tc>
          <w:tcPr>
            <w:tcW w:w="3251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11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DD0603" w:rsidTr="002E60AF">
        <w:trPr>
          <w:trHeight w:val="465"/>
        </w:trPr>
        <w:tc>
          <w:tcPr>
            <w:tcW w:w="57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298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3 класс</w:t>
            </w:r>
          </w:p>
        </w:tc>
        <w:tc>
          <w:tcPr>
            <w:tcW w:w="2561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 Критская</w:t>
            </w:r>
          </w:p>
        </w:tc>
        <w:tc>
          <w:tcPr>
            <w:tcW w:w="3251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DD0603" w:rsidTr="002E60AF">
        <w:trPr>
          <w:trHeight w:val="465"/>
        </w:trPr>
        <w:tc>
          <w:tcPr>
            <w:tcW w:w="57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298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4 класс</w:t>
            </w:r>
          </w:p>
        </w:tc>
        <w:tc>
          <w:tcPr>
            <w:tcW w:w="2561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 Критская</w:t>
            </w:r>
          </w:p>
        </w:tc>
        <w:tc>
          <w:tcPr>
            <w:tcW w:w="3251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363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2986" w:type="dxa"/>
          </w:tcPr>
          <w:p w:rsidR="009E454E" w:rsidRPr="003024EB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 5 класс</w:t>
            </w:r>
          </w:p>
        </w:tc>
        <w:tc>
          <w:tcPr>
            <w:tcW w:w="2561" w:type="dxa"/>
          </w:tcPr>
          <w:p w:rsidR="009E454E" w:rsidRPr="003024EB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3251" w:type="dxa"/>
          </w:tcPr>
          <w:p w:rsidR="009E454E" w:rsidRPr="003024EB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</w:t>
            </w:r>
            <w:r w:rsidRPr="003024EB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1116" w:type="dxa"/>
          </w:tcPr>
          <w:p w:rsidR="009E454E" w:rsidRPr="003024EB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E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318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2986" w:type="dxa"/>
          </w:tcPr>
          <w:p w:rsidR="009E454E" w:rsidRPr="003024EB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EB">
              <w:rPr>
                <w:rFonts w:ascii="Times New Roman" w:hAnsi="Times New Roman"/>
                <w:sz w:val="24"/>
                <w:szCs w:val="24"/>
              </w:rPr>
              <w:t>Музыка 6 класс</w:t>
            </w:r>
          </w:p>
        </w:tc>
        <w:tc>
          <w:tcPr>
            <w:tcW w:w="2561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3251" w:type="dxa"/>
          </w:tcPr>
          <w:p w:rsidR="009E454E" w:rsidRPr="003024EB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4EB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9E454E" w:rsidRPr="003024EB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477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2986" w:type="dxa"/>
          </w:tcPr>
          <w:p w:rsidR="009E454E" w:rsidRPr="00DE689D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89D">
              <w:rPr>
                <w:rFonts w:ascii="Times New Roman" w:hAnsi="Times New Roman"/>
                <w:sz w:val="24"/>
                <w:szCs w:val="24"/>
              </w:rPr>
              <w:t>Музыка 7 класс</w:t>
            </w:r>
          </w:p>
        </w:tc>
        <w:tc>
          <w:tcPr>
            <w:tcW w:w="2561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3251" w:type="dxa"/>
          </w:tcPr>
          <w:p w:rsidR="009E454E" w:rsidRPr="00DE689D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8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9E454E" w:rsidRPr="00DE689D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477"/>
        </w:trPr>
        <w:tc>
          <w:tcPr>
            <w:tcW w:w="57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2986" w:type="dxa"/>
          </w:tcPr>
          <w:p w:rsidR="009E454E" w:rsidRPr="00F075D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5D9">
              <w:rPr>
                <w:rFonts w:ascii="Times New Roman" w:hAnsi="Times New Roman"/>
                <w:sz w:val="24"/>
                <w:szCs w:val="24"/>
              </w:rPr>
              <w:t>Музыка 8 класс</w:t>
            </w:r>
          </w:p>
        </w:tc>
        <w:tc>
          <w:tcPr>
            <w:tcW w:w="2561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3251" w:type="dxa"/>
          </w:tcPr>
          <w:p w:rsidR="009E454E" w:rsidRPr="00DE689D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8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9E454E" w:rsidRPr="00DE689D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477"/>
        </w:trPr>
        <w:tc>
          <w:tcPr>
            <w:tcW w:w="57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2986" w:type="dxa"/>
          </w:tcPr>
          <w:p w:rsidR="009E454E" w:rsidRPr="00F075D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5D9">
              <w:rPr>
                <w:rFonts w:ascii="Times New Roman" w:hAnsi="Times New Roman"/>
                <w:sz w:val="24"/>
                <w:szCs w:val="24"/>
              </w:rPr>
              <w:t>Музыка 9 класс</w:t>
            </w:r>
          </w:p>
        </w:tc>
        <w:tc>
          <w:tcPr>
            <w:tcW w:w="2561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Сергеева, Е.Д. Критская</w:t>
            </w:r>
          </w:p>
        </w:tc>
        <w:tc>
          <w:tcPr>
            <w:tcW w:w="3251" w:type="dxa"/>
          </w:tcPr>
          <w:p w:rsidR="009E454E" w:rsidRPr="00DE689D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89D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9E454E" w:rsidRPr="00DE689D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364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2986" w:type="dxa"/>
          </w:tcPr>
          <w:p w:rsidR="009E454E" w:rsidRPr="005F0154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54">
              <w:rPr>
                <w:rFonts w:ascii="Times New Roman" w:hAnsi="Times New Roman"/>
                <w:sz w:val="24"/>
                <w:szCs w:val="24"/>
              </w:rPr>
              <w:t>Физическая культура 1-4 классы</w:t>
            </w:r>
          </w:p>
        </w:tc>
        <w:tc>
          <w:tcPr>
            <w:tcW w:w="2561" w:type="dxa"/>
          </w:tcPr>
          <w:p w:rsidR="009E454E" w:rsidRPr="005F0154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154">
              <w:rPr>
                <w:rFonts w:ascii="Times New Roman" w:hAnsi="Times New Roman"/>
                <w:sz w:val="24"/>
                <w:szCs w:val="24"/>
              </w:rPr>
              <w:t>В.Н. Шаулин</w:t>
            </w:r>
          </w:p>
        </w:tc>
        <w:tc>
          <w:tcPr>
            <w:tcW w:w="3251" w:type="dxa"/>
          </w:tcPr>
          <w:p w:rsidR="009E454E" w:rsidRPr="00F76CF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F5">
              <w:rPr>
                <w:rFonts w:ascii="Times New Roman" w:hAnsi="Times New Roman"/>
                <w:sz w:val="24"/>
                <w:szCs w:val="24"/>
              </w:rPr>
              <w:t>Учебная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CF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16" w:type="dxa"/>
          </w:tcPr>
          <w:p w:rsidR="009E454E" w:rsidRPr="00F76CF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E454E" w:rsidRPr="009350B9" w:rsidTr="002E60AF">
        <w:trPr>
          <w:trHeight w:val="454"/>
        </w:trPr>
        <w:tc>
          <w:tcPr>
            <w:tcW w:w="576" w:type="dxa"/>
          </w:tcPr>
          <w:p w:rsidR="009E454E" w:rsidRPr="009350B9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2986" w:type="dxa"/>
          </w:tcPr>
          <w:p w:rsidR="009E454E" w:rsidRPr="00F76CF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CF5">
              <w:rPr>
                <w:rFonts w:ascii="Times New Roman" w:hAnsi="Times New Roman"/>
                <w:sz w:val="24"/>
                <w:szCs w:val="24"/>
              </w:rPr>
              <w:t>Физическая культура 5-7 классы</w:t>
            </w:r>
          </w:p>
        </w:tc>
        <w:tc>
          <w:tcPr>
            <w:tcW w:w="2561" w:type="dxa"/>
          </w:tcPr>
          <w:p w:rsidR="009E454E" w:rsidRPr="00F76CF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М.Я. Виленский</w:t>
            </w:r>
          </w:p>
        </w:tc>
        <w:tc>
          <w:tcPr>
            <w:tcW w:w="3251" w:type="dxa"/>
          </w:tcPr>
          <w:p w:rsidR="009E454E" w:rsidRPr="00F76CF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</w:t>
            </w:r>
            <w:r w:rsidRPr="00F76CF5"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1116" w:type="dxa"/>
          </w:tcPr>
          <w:p w:rsidR="009E454E" w:rsidRPr="00F76CF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E454E" w:rsidRPr="009350B9" w:rsidTr="002E60AF">
        <w:trPr>
          <w:trHeight w:val="454"/>
        </w:trPr>
        <w:tc>
          <w:tcPr>
            <w:tcW w:w="576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2986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Физическая Культура 8-9 классы</w:t>
            </w:r>
          </w:p>
        </w:tc>
        <w:tc>
          <w:tcPr>
            <w:tcW w:w="256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М.Я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87935">
              <w:rPr>
                <w:rFonts w:ascii="Times New Roman" w:hAnsi="Times New Roman"/>
                <w:sz w:val="24"/>
                <w:szCs w:val="24"/>
              </w:rPr>
              <w:t xml:space="preserve"> Виленский</w:t>
            </w:r>
          </w:p>
        </w:tc>
        <w:tc>
          <w:tcPr>
            <w:tcW w:w="325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793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116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E454E" w:rsidRPr="009350B9" w:rsidTr="002E60AF">
        <w:trPr>
          <w:trHeight w:val="454"/>
        </w:trPr>
        <w:tc>
          <w:tcPr>
            <w:tcW w:w="57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2986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7 класс</w:t>
            </w:r>
          </w:p>
        </w:tc>
        <w:tc>
          <w:tcPr>
            <w:tcW w:w="256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0F">
              <w:rPr>
                <w:rFonts w:ascii="Times New Roman" w:hAnsi="Times New Roman"/>
                <w:sz w:val="24"/>
                <w:szCs w:val="24"/>
              </w:rPr>
              <w:t>Н.Д. Угринович</w:t>
            </w:r>
          </w:p>
        </w:tc>
        <w:tc>
          <w:tcPr>
            <w:tcW w:w="325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0F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116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454"/>
        </w:trPr>
        <w:tc>
          <w:tcPr>
            <w:tcW w:w="57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2986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8</w:t>
            </w:r>
            <w:r w:rsidRPr="00DA670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6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0F">
              <w:rPr>
                <w:rFonts w:ascii="Times New Roman" w:hAnsi="Times New Roman"/>
                <w:sz w:val="24"/>
                <w:szCs w:val="24"/>
              </w:rPr>
              <w:t>Н.Д. Угринович</w:t>
            </w:r>
          </w:p>
        </w:tc>
        <w:tc>
          <w:tcPr>
            <w:tcW w:w="325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0F"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116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E454E" w:rsidRPr="009350B9" w:rsidTr="002E60AF">
        <w:trPr>
          <w:trHeight w:val="454"/>
        </w:trPr>
        <w:tc>
          <w:tcPr>
            <w:tcW w:w="576" w:type="dxa"/>
          </w:tcPr>
          <w:p w:rsidR="009E454E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2986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70F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ИКТ 9</w:t>
            </w:r>
            <w:r w:rsidRPr="00DA670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6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Н.Д. Угринович</w:t>
            </w:r>
          </w:p>
        </w:tc>
        <w:tc>
          <w:tcPr>
            <w:tcW w:w="3251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</w:t>
            </w:r>
          </w:p>
        </w:tc>
        <w:tc>
          <w:tcPr>
            <w:tcW w:w="1116" w:type="dxa"/>
          </w:tcPr>
          <w:p w:rsidR="009E454E" w:rsidRPr="00D87935" w:rsidRDefault="009E454E" w:rsidP="009E4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</w:tbl>
    <w:p w:rsidR="00C919E5" w:rsidRPr="0090094A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E5" w:rsidRDefault="00C919E5" w:rsidP="00C919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</w:t>
      </w:r>
      <w:r w:rsidRPr="0090094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094A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библиотечно-информационного оснащения образовательного процесса</w:t>
      </w:r>
    </w:p>
    <w:p w:rsidR="00C919E5" w:rsidRPr="0090094A" w:rsidRDefault="00C919E5" w:rsidP="00C919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19E5" w:rsidRPr="0090094A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0094A">
        <w:rPr>
          <w:rFonts w:ascii="Times New Roman" w:hAnsi="Times New Roman"/>
          <w:sz w:val="24"/>
          <w:szCs w:val="24"/>
        </w:rPr>
        <w:t>Библиотека образовательно</w:t>
      </w:r>
      <w:r>
        <w:rPr>
          <w:rFonts w:ascii="Times New Roman" w:hAnsi="Times New Roman"/>
          <w:sz w:val="24"/>
          <w:szCs w:val="24"/>
        </w:rPr>
        <w:t xml:space="preserve">го учреждения занимает часть помещения площадью 8 кв.м. </w:t>
      </w:r>
    </w:p>
    <w:p w:rsidR="00C919E5" w:rsidRPr="0090094A" w:rsidRDefault="00C919E5" w:rsidP="00C9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19E5" w:rsidRPr="0090094A" w:rsidRDefault="00C919E5" w:rsidP="00C9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94A">
        <w:rPr>
          <w:rFonts w:ascii="Times New Roman" w:hAnsi="Times New Roman"/>
          <w:b/>
          <w:sz w:val="24"/>
          <w:szCs w:val="24"/>
        </w:rPr>
        <w:t>Книжный фонд</w:t>
      </w:r>
    </w:p>
    <w:tbl>
      <w:tblPr>
        <w:tblW w:w="56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5"/>
        <w:gridCol w:w="3674"/>
        <w:gridCol w:w="1578"/>
      </w:tblGrid>
      <w:tr w:rsidR="00C919E5" w:rsidRPr="0090094A" w:rsidTr="002E60AF">
        <w:trPr>
          <w:trHeight w:val="517"/>
          <w:jc w:val="center"/>
        </w:trPr>
        <w:tc>
          <w:tcPr>
            <w:tcW w:w="3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350B9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6" w:space="0" w:color="000001"/>
              <w:left w:val="single" w:sz="2" w:space="0" w:color="000000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Книжный фонд (всего)</w:t>
            </w:r>
          </w:p>
        </w:tc>
        <w:tc>
          <w:tcPr>
            <w:tcW w:w="1578" w:type="dxa"/>
            <w:vMerge w:val="restart"/>
            <w:tcBorders>
              <w:top w:val="single" w:sz="6" w:space="0" w:color="000001"/>
              <w:left w:val="single" w:sz="2" w:space="0" w:color="000000"/>
              <w:bottom w:val="single" w:sz="6" w:space="0" w:color="000001"/>
              <w:right w:val="single" w:sz="6" w:space="0" w:color="000001"/>
            </w:tcBorders>
            <w:shd w:val="clear" w:color="000000" w:fill="FFFFFF"/>
            <w:vAlign w:val="center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 xml:space="preserve">экз. </w:t>
            </w:r>
          </w:p>
        </w:tc>
      </w:tr>
      <w:tr w:rsidR="00C919E5" w:rsidRPr="0090094A" w:rsidTr="002E60AF">
        <w:tblPrEx>
          <w:tblCellMar>
            <w:left w:w="14" w:type="dxa"/>
            <w:right w:w="14" w:type="dxa"/>
          </w:tblCellMar>
        </w:tblPrEx>
        <w:trPr>
          <w:trHeight w:val="537"/>
          <w:jc w:val="center"/>
        </w:trPr>
        <w:tc>
          <w:tcPr>
            <w:tcW w:w="37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9" w:type="dxa"/>
            <w:gridSpan w:val="2"/>
            <w:vMerge/>
            <w:tcBorders>
              <w:top w:val="single" w:sz="6" w:space="0" w:color="000001"/>
              <w:left w:val="single" w:sz="2" w:space="0" w:color="000000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6" w:space="0" w:color="000001"/>
              <w:left w:val="single" w:sz="2" w:space="0" w:color="000000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9E5" w:rsidRPr="0090094A" w:rsidTr="002E60AF">
        <w:tblPrEx>
          <w:tblCellMar>
            <w:left w:w="14" w:type="dxa"/>
            <w:right w:w="14" w:type="dxa"/>
          </w:tblCellMar>
        </w:tblPrEx>
        <w:trPr>
          <w:trHeight w:val="240"/>
          <w:jc w:val="center"/>
        </w:trPr>
        <w:tc>
          <w:tcPr>
            <w:tcW w:w="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1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796EFB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B"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</w:tr>
      <w:tr w:rsidR="00C919E5" w:rsidRPr="0090094A" w:rsidTr="002E60AF">
        <w:tblPrEx>
          <w:tblCellMar>
            <w:left w:w="14" w:type="dxa"/>
            <w:right w:w="14" w:type="dxa"/>
          </w:tblCellMar>
        </w:tblPrEx>
        <w:trPr>
          <w:trHeight w:val="240"/>
          <w:jc w:val="center"/>
        </w:trPr>
        <w:tc>
          <w:tcPr>
            <w:tcW w:w="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  <w:r w:rsidRPr="009009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796EFB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B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C919E5" w:rsidRPr="0090094A" w:rsidTr="002E60AF">
        <w:tblPrEx>
          <w:tblCellMar>
            <w:left w:w="14" w:type="dxa"/>
            <w:right w:w="14" w:type="dxa"/>
          </w:tblCellMar>
        </w:tblPrEx>
        <w:trPr>
          <w:trHeight w:val="240"/>
          <w:jc w:val="center"/>
        </w:trPr>
        <w:tc>
          <w:tcPr>
            <w:tcW w:w="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1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796EFB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B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C919E5" w:rsidRPr="0090094A" w:rsidTr="002E60AF">
        <w:tblPrEx>
          <w:tblCellMar>
            <w:left w:w="14" w:type="dxa"/>
            <w:right w:w="14" w:type="dxa"/>
          </w:tblCellMar>
        </w:tblPrEx>
        <w:trPr>
          <w:trHeight w:val="240"/>
          <w:jc w:val="center"/>
        </w:trPr>
        <w:tc>
          <w:tcPr>
            <w:tcW w:w="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Справочная литература</w:t>
            </w:r>
          </w:p>
        </w:tc>
        <w:tc>
          <w:tcPr>
            <w:tcW w:w="1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796EFB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919E5" w:rsidRPr="0090094A" w:rsidTr="002E60AF">
        <w:tblPrEx>
          <w:tblCellMar>
            <w:left w:w="14" w:type="dxa"/>
            <w:right w:w="14" w:type="dxa"/>
          </w:tblCellMar>
        </w:tblPrEx>
        <w:trPr>
          <w:trHeight w:val="240"/>
          <w:jc w:val="center"/>
        </w:trPr>
        <w:tc>
          <w:tcPr>
            <w:tcW w:w="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796EFB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919E5" w:rsidRPr="0090094A" w:rsidTr="002E60AF">
        <w:tblPrEx>
          <w:tblCellMar>
            <w:left w:w="14" w:type="dxa"/>
            <w:right w:w="14" w:type="dxa"/>
          </w:tblCellMar>
        </w:tblPrEx>
        <w:trPr>
          <w:trHeight w:val="240"/>
          <w:jc w:val="center"/>
        </w:trPr>
        <w:tc>
          <w:tcPr>
            <w:tcW w:w="4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90094A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5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C919E5" w:rsidRPr="00796EFB" w:rsidRDefault="00C919E5" w:rsidP="002E6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C919E5" w:rsidRPr="0090094A" w:rsidRDefault="00C919E5" w:rsidP="00C9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94A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90094A">
        <w:rPr>
          <w:rFonts w:ascii="Times New Roman" w:hAnsi="Times New Roman"/>
          <w:b/>
          <w:sz w:val="24"/>
          <w:szCs w:val="24"/>
        </w:rPr>
        <w:t>Уровень состояния фонда</w:t>
      </w:r>
    </w:p>
    <w:p w:rsidR="00C919E5" w:rsidRPr="009350B9" w:rsidRDefault="00C919E5" w:rsidP="00C91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919E5" w:rsidRPr="0090094A" w:rsidRDefault="00C919E5" w:rsidP="00C919E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Обеспеченность учебниками в 2018 году</w:t>
      </w:r>
    </w:p>
    <w:tbl>
      <w:tblPr>
        <w:tblW w:w="6639" w:type="dxa"/>
        <w:jc w:val="center"/>
        <w:tblLook w:val="04A0" w:firstRow="1" w:lastRow="0" w:firstColumn="1" w:lastColumn="0" w:noHBand="0" w:noVBand="1"/>
      </w:tblPr>
      <w:tblGrid>
        <w:gridCol w:w="2771"/>
        <w:gridCol w:w="842"/>
        <w:gridCol w:w="3026"/>
      </w:tblGrid>
      <w:tr w:rsidR="00C919E5" w:rsidRPr="0090094A" w:rsidTr="002E60AF">
        <w:trPr>
          <w:trHeight w:val="1009"/>
          <w:jc w:val="center"/>
        </w:trPr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Ступень образования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Обеспеченность учебниками</w:t>
            </w:r>
          </w:p>
        </w:tc>
      </w:tr>
      <w:tr w:rsidR="00C919E5" w:rsidRPr="0090094A" w:rsidTr="002E60AF">
        <w:trPr>
          <w:trHeight w:val="513"/>
          <w:jc w:val="center"/>
        </w:trPr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919E5" w:rsidRPr="0090094A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Из них из фонда школьной библиотеки</w:t>
            </w:r>
          </w:p>
        </w:tc>
      </w:tr>
      <w:tr w:rsidR="00C919E5" w:rsidRPr="0090094A" w:rsidTr="002E60AF">
        <w:trPr>
          <w:trHeight w:val="458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19E5" w:rsidRPr="0090094A" w:rsidTr="002E60AF">
        <w:trPr>
          <w:trHeight w:val="458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C919E5" w:rsidRPr="0090094A" w:rsidTr="002E60AF">
        <w:trPr>
          <w:trHeight w:val="458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Итого по школе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9E5" w:rsidRPr="0090094A" w:rsidRDefault="00C919E5" w:rsidP="002E6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94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C919E5" w:rsidRPr="0090094A" w:rsidRDefault="00C919E5" w:rsidP="00C919E5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C919E5" w:rsidRPr="0090094A" w:rsidRDefault="00C919E5" w:rsidP="00C9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094A">
        <w:rPr>
          <w:rFonts w:ascii="Times New Roman" w:hAnsi="Times New Roman"/>
          <w:b/>
          <w:sz w:val="24"/>
          <w:szCs w:val="24"/>
        </w:rPr>
        <w:t>Работа с библиотечным фондом</w:t>
      </w:r>
      <w:r>
        <w:rPr>
          <w:rFonts w:ascii="Times New Roman" w:hAnsi="Times New Roman"/>
          <w:sz w:val="24"/>
          <w:szCs w:val="24"/>
        </w:rPr>
        <w:t xml:space="preserve"> ведё</w:t>
      </w:r>
      <w:r w:rsidRPr="0090094A">
        <w:rPr>
          <w:rFonts w:ascii="Times New Roman" w:hAnsi="Times New Roman"/>
          <w:sz w:val="24"/>
          <w:szCs w:val="24"/>
        </w:rPr>
        <w:t>тся в течение все</w:t>
      </w:r>
      <w:r>
        <w:rPr>
          <w:rFonts w:ascii="Times New Roman" w:hAnsi="Times New Roman"/>
          <w:sz w:val="24"/>
          <w:szCs w:val="24"/>
        </w:rPr>
        <w:t>го</w:t>
      </w:r>
      <w:r w:rsidRPr="0090094A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C919E5" w:rsidRPr="00796EFB" w:rsidRDefault="00C919E5" w:rsidP="00C9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EFB">
        <w:rPr>
          <w:rFonts w:ascii="Times New Roman" w:hAnsi="Times New Roman"/>
          <w:sz w:val="24"/>
          <w:szCs w:val="24"/>
        </w:rPr>
        <w:t>Для обеспечения учёта при работе с фондом ведётся следующая документация:</w:t>
      </w:r>
    </w:p>
    <w:p w:rsidR="00C919E5" w:rsidRPr="00796EFB" w:rsidRDefault="00C919E5" w:rsidP="00C9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EFB">
        <w:rPr>
          <w:rFonts w:ascii="Times New Roman" w:hAnsi="Times New Roman"/>
          <w:sz w:val="24"/>
          <w:szCs w:val="24"/>
        </w:rPr>
        <w:t>- книга суммарного учёта фонда библиотеки;</w:t>
      </w:r>
    </w:p>
    <w:p w:rsidR="00C919E5" w:rsidRPr="00796EFB" w:rsidRDefault="00C919E5" w:rsidP="00C9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50B9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796EFB">
        <w:rPr>
          <w:rFonts w:ascii="Times New Roman" w:hAnsi="Times New Roman"/>
          <w:sz w:val="24"/>
          <w:szCs w:val="24"/>
        </w:rPr>
        <w:t>книга суммарного учёта учебного фонда;</w:t>
      </w:r>
    </w:p>
    <w:p w:rsidR="00C919E5" w:rsidRPr="00796EFB" w:rsidRDefault="00C919E5" w:rsidP="00C9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EFB">
        <w:rPr>
          <w:rFonts w:ascii="Times New Roman" w:hAnsi="Times New Roman"/>
          <w:sz w:val="24"/>
          <w:szCs w:val="24"/>
        </w:rPr>
        <w:t>- инвентарные книги;</w:t>
      </w:r>
    </w:p>
    <w:p w:rsidR="00C919E5" w:rsidRPr="00796EFB" w:rsidRDefault="00C919E5" w:rsidP="00C9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6EFB">
        <w:rPr>
          <w:rFonts w:ascii="Times New Roman" w:hAnsi="Times New Roman"/>
          <w:sz w:val="24"/>
          <w:szCs w:val="24"/>
        </w:rPr>
        <w:t>- карточки учёта выдачи учебников по классам.</w:t>
      </w:r>
    </w:p>
    <w:p w:rsidR="00C919E5" w:rsidRPr="0090094A" w:rsidRDefault="00C919E5" w:rsidP="00C9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Выдача книг </w:t>
      </w:r>
      <w:r w:rsidRPr="0090094A">
        <w:rPr>
          <w:rFonts w:ascii="Times New Roman" w:hAnsi="Times New Roman"/>
          <w:sz w:val="24"/>
          <w:szCs w:val="24"/>
        </w:rPr>
        <w:t>фиксиру</w:t>
      </w:r>
      <w:r>
        <w:rPr>
          <w:rFonts w:ascii="Times New Roman" w:hAnsi="Times New Roman"/>
          <w:sz w:val="24"/>
          <w:szCs w:val="24"/>
        </w:rPr>
        <w:t>ется – с 1-го по 9-й класс – в карточках</w:t>
      </w:r>
      <w:r w:rsidRPr="0090094A">
        <w:rPr>
          <w:rFonts w:ascii="Times New Roman" w:hAnsi="Times New Roman"/>
          <w:sz w:val="24"/>
          <w:szCs w:val="24"/>
        </w:rPr>
        <w:t xml:space="preserve"> выдачи книг. Записи в документах производятся своевременно и аккуратно.</w:t>
      </w:r>
    </w:p>
    <w:p w:rsidR="00C919E5" w:rsidRPr="0090094A" w:rsidRDefault="00C919E5" w:rsidP="00C9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094A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Pr="0090094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094A">
        <w:rPr>
          <w:rFonts w:ascii="Times New Roman" w:hAnsi="Times New Roman"/>
          <w:b/>
          <w:sz w:val="24"/>
          <w:szCs w:val="24"/>
        </w:rPr>
        <w:t>Фонд художественной литературы</w:t>
      </w:r>
      <w:r w:rsidRPr="0090094A">
        <w:rPr>
          <w:rFonts w:ascii="Times New Roman" w:hAnsi="Times New Roman"/>
          <w:sz w:val="24"/>
          <w:szCs w:val="24"/>
        </w:rPr>
        <w:t xml:space="preserve"> находится в открытом доступе читателей. Библиотека укомплектована научно-попу</w:t>
      </w:r>
      <w:r>
        <w:rPr>
          <w:rFonts w:ascii="Times New Roman" w:hAnsi="Times New Roman"/>
          <w:sz w:val="24"/>
          <w:szCs w:val="24"/>
        </w:rPr>
        <w:t xml:space="preserve">лярной, справочной, </w:t>
      </w:r>
      <w:r w:rsidRPr="0090094A">
        <w:rPr>
          <w:rFonts w:ascii="Times New Roman" w:hAnsi="Times New Roman"/>
          <w:sz w:val="24"/>
          <w:szCs w:val="24"/>
        </w:rPr>
        <w:t>художественной литературой для детей:</w:t>
      </w:r>
    </w:p>
    <w:p w:rsidR="00C919E5" w:rsidRPr="0090094A" w:rsidRDefault="00C919E5" w:rsidP="00C9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094A">
        <w:rPr>
          <w:rFonts w:ascii="Times New Roman" w:hAnsi="Times New Roman"/>
          <w:sz w:val="24"/>
          <w:szCs w:val="24"/>
        </w:rPr>
        <w:t>• младшего школьного возраста (1-4 классы);</w:t>
      </w:r>
      <w:r w:rsidRPr="0090094A">
        <w:rPr>
          <w:rFonts w:ascii="Times New Roman" w:hAnsi="Times New Roman"/>
          <w:sz w:val="24"/>
          <w:szCs w:val="24"/>
        </w:rPr>
        <w:br/>
        <w:t>• среднего школьного возраста (5 - 8 классы);</w:t>
      </w:r>
      <w:r w:rsidRPr="0090094A">
        <w:rPr>
          <w:rFonts w:ascii="Times New Roman" w:hAnsi="Times New Roman"/>
          <w:sz w:val="24"/>
          <w:szCs w:val="24"/>
        </w:rPr>
        <w:br/>
        <w:t>• старшего школьного возраста (9 класс);</w:t>
      </w:r>
      <w:r w:rsidRPr="0090094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• периодическими изданиями с учё</w:t>
      </w:r>
      <w:r w:rsidRPr="0090094A">
        <w:rPr>
          <w:rFonts w:ascii="Times New Roman" w:hAnsi="Times New Roman"/>
          <w:sz w:val="24"/>
          <w:szCs w:val="24"/>
        </w:rPr>
        <w:t>том современных задач учебно-воспитательного процесса, а также учебниками и учебными пособиями.</w:t>
      </w:r>
    </w:p>
    <w:p w:rsidR="00C919E5" w:rsidRPr="0090094A" w:rsidRDefault="00C919E5" w:rsidP="00C9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094A">
        <w:rPr>
          <w:rFonts w:ascii="Times New Roman" w:hAnsi="Times New Roman"/>
          <w:sz w:val="24"/>
          <w:szCs w:val="24"/>
        </w:rPr>
        <w:t>Энциклопедии, книги, имеющиеся в единственном экземпляре, расставлены на отдельном стел</w:t>
      </w:r>
      <w:r>
        <w:rPr>
          <w:rFonts w:ascii="Times New Roman" w:hAnsi="Times New Roman"/>
          <w:sz w:val="24"/>
          <w:szCs w:val="24"/>
        </w:rPr>
        <w:t>лаже.</w:t>
      </w:r>
    </w:p>
    <w:p w:rsidR="00C919E5" w:rsidRPr="0090094A" w:rsidRDefault="00C919E5" w:rsidP="00C919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094A">
        <w:rPr>
          <w:rFonts w:ascii="Times New Roman" w:hAnsi="Times New Roman"/>
          <w:sz w:val="24"/>
          <w:szCs w:val="24"/>
        </w:rPr>
        <w:t xml:space="preserve">Все обучающиеся обеспечены бесплатными учебниками в полном объёме. Учебники школьной библиотеки соответствуют федеральному перечню учебников, рекомендуемых или допускаемых к использованию в образовательном процессе в образовательных учреждениях, и утверждённому Минобрнауки России. При комплектовании фонда художественной, справочной и другой литературой учитывается разновозрастной состав пользователей библиотеки, информационные и образовательные потребности школьников и учителей. </w:t>
      </w:r>
    </w:p>
    <w:p w:rsidR="00C919E5" w:rsidRPr="0090094A" w:rsidRDefault="00C919E5" w:rsidP="00C919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094A">
        <w:rPr>
          <w:rFonts w:ascii="Times New Roman" w:hAnsi="Times New Roman"/>
          <w:b/>
          <w:sz w:val="24"/>
          <w:szCs w:val="24"/>
        </w:rPr>
        <w:t>Общие выводы и предложения</w:t>
      </w:r>
      <w:r w:rsidRPr="0090094A">
        <w:rPr>
          <w:rFonts w:ascii="Times New Roman" w:hAnsi="Times New Roman"/>
          <w:sz w:val="24"/>
          <w:szCs w:val="24"/>
        </w:rPr>
        <w:t>:</w:t>
      </w:r>
    </w:p>
    <w:p w:rsidR="00C919E5" w:rsidRPr="0090094A" w:rsidRDefault="00C919E5" w:rsidP="00DB36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Школьная библиотека предоставляет</w:t>
      </w:r>
      <w:r w:rsidRPr="0090094A">
        <w:rPr>
          <w:rFonts w:ascii="Times New Roman" w:hAnsi="Times New Roman"/>
          <w:sz w:val="24"/>
          <w:szCs w:val="24"/>
        </w:rPr>
        <w:t xml:space="preserve"> пользова</w:t>
      </w:r>
      <w:r>
        <w:rPr>
          <w:rFonts w:ascii="Times New Roman" w:hAnsi="Times New Roman"/>
          <w:sz w:val="24"/>
          <w:szCs w:val="24"/>
        </w:rPr>
        <w:t>телям необходимый информационный материал</w:t>
      </w:r>
      <w:r w:rsidRPr="0090094A">
        <w:rPr>
          <w:rFonts w:ascii="Times New Roman" w:hAnsi="Times New Roman"/>
          <w:sz w:val="24"/>
          <w:szCs w:val="24"/>
        </w:rPr>
        <w:t xml:space="preserve">. </w:t>
      </w:r>
    </w:p>
    <w:p w:rsidR="00C919E5" w:rsidRPr="009350B9" w:rsidRDefault="00C919E5" w:rsidP="00DB364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94A">
        <w:rPr>
          <w:rFonts w:ascii="Times New Roman" w:hAnsi="Times New Roman"/>
          <w:sz w:val="24"/>
          <w:szCs w:val="24"/>
        </w:rPr>
        <w:t>Библиотека нуждается в пополнении фонда художественной, справочной, научно-популярной литературой.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Оценка материально-технического оснащения образовательного процесса</w:t>
      </w:r>
    </w:p>
    <w:p w:rsidR="00C919E5" w:rsidRPr="00891ED8" w:rsidRDefault="00C919E5" w:rsidP="00C919E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891ED8">
        <w:rPr>
          <w:rFonts w:ascii="Times New Roman" w:hAnsi="Times New Roman"/>
          <w:b/>
          <w:iCs/>
          <w:sz w:val="24"/>
          <w:szCs w:val="24"/>
        </w:rPr>
        <w:t>Требования к зданию общеобразовательного учреждения</w:t>
      </w:r>
    </w:p>
    <w:p w:rsidR="00C919E5" w:rsidRPr="00891ED8" w:rsidRDefault="00C919E5" w:rsidP="00C919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Год ввода в эксплуатацию</w:t>
      </w:r>
      <w:r>
        <w:rPr>
          <w:rFonts w:ascii="Times New Roman" w:hAnsi="Times New Roman"/>
          <w:sz w:val="24"/>
          <w:szCs w:val="24"/>
        </w:rPr>
        <w:t xml:space="preserve"> здания школы</w:t>
      </w:r>
      <w:r w:rsidRPr="00891ED8">
        <w:rPr>
          <w:rFonts w:ascii="Times New Roman" w:hAnsi="Times New Roman"/>
          <w:sz w:val="24"/>
          <w:szCs w:val="24"/>
        </w:rPr>
        <w:t xml:space="preserve"> - 19</w:t>
      </w:r>
      <w:r>
        <w:rPr>
          <w:rFonts w:ascii="Times New Roman" w:hAnsi="Times New Roman"/>
          <w:sz w:val="24"/>
          <w:szCs w:val="24"/>
        </w:rPr>
        <w:t>86</w:t>
      </w:r>
      <w:r w:rsidRPr="00891ED8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, капитальный ремонт – 2007 г.</w:t>
      </w:r>
    </w:p>
    <w:p w:rsidR="00C919E5" w:rsidRPr="00891ED8" w:rsidRDefault="00C919E5" w:rsidP="00C91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Проектная наполняемость – </w:t>
      </w:r>
      <w:r>
        <w:rPr>
          <w:rFonts w:ascii="Times New Roman" w:hAnsi="Times New Roman"/>
          <w:sz w:val="24"/>
          <w:szCs w:val="24"/>
        </w:rPr>
        <w:t>50</w:t>
      </w:r>
      <w:r w:rsidRPr="00891ED8">
        <w:rPr>
          <w:rFonts w:ascii="Times New Roman" w:hAnsi="Times New Roman"/>
          <w:sz w:val="24"/>
          <w:szCs w:val="24"/>
        </w:rPr>
        <w:t xml:space="preserve"> обучающихся.</w:t>
      </w:r>
    </w:p>
    <w:p w:rsidR="00C919E5" w:rsidRPr="00891ED8" w:rsidRDefault="00C919E5" w:rsidP="00C91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Фактическая наполняемость – </w:t>
      </w:r>
      <w:r w:rsidR="004A3D34">
        <w:rPr>
          <w:rFonts w:ascii="Times New Roman" w:hAnsi="Times New Roman"/>
          <w:sz w:val="24"/>
          <w:szCs w:val="24"/>
        </w:rPr>
        <w:t>21 обучающий</w:t>
      </w:r>
      <w:r w:rsidRPr="00891ED8">
        <w:rPr>
          <w:rFonts w:ascii="Times New Roman" w:hAnsi="Times New Roman"/>
          <w:sz w:val="24"/>
          <w:szCs w:val="24"/>
        </w:rPr>
        <w:t>ся.</w:t>
      </w:r>
    </w:p>
    <w:p w:rsidR="00C919E5" w:rsidRPr="00891ED8" w:rsidRDefault="00C919E5" w:rsidP="00C919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Общая площадь здания – </w:t>
      </w:r>
      <w:r>
        <w:rPr>
          <w:rFonts w:ascii="Times New Roman" w:hAnsi="Times New Roman"/>
          <w:sz w:val="24"/>
          <w:szCs w:val="24"/>
        </w:rPr>
        <w:t xml:space="preserve">317,2 </w:t>
      </w:r>
      <w:r w:rsidRPr="00891ED8">
        <w:rPr>
          <w:rFonts w:ascii="Times New Roman" w:hAnsi="Times New Roman"/>
          <w:sz w:val="24"/>
          <w:szCs w:val="24"/>
        </w:rPr>
        <w:t>кв.м.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Имеющиеся площади позволяют осуществлять учебный процесс в одну смену. 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материально-</w:t>
      </w:r>
      <w:r w:rsidRPr="00891ED8">
        <w:rPr>
          <w:rFonts w:ascii="Times New Roman" w:hAnsi="Times New Roman"/>
          <w:sz w:val="24"/>
          <w:szCs w:val="24"/>
        </w:rPr>
        <w:t>технического оснащения образовательной организации соответств</w:t>
      </w:r>
      <w:r w:rsidR="00DB364D">
        <w:rPr>
          <w:rFonts w:ascii="Times New Roman" w:hAnsi="Times New Roman"/>
          <w:sz w:val="24"/>
          <w:szCs w:val="24"/>
        </w:rPr>
        <w:t>уют требованиям СанПин</w:t>
      </w:r>
      <w:r>
        <w:rPr>
          <w:rFonts w:ascii="Times New Roman" w:hAnsi="Times New Roman"/>
          <w:sz w:val="24"/>
          <w:szCs w:val="24"/>
        </w:rPr>
        <w:t>а. Здание оборудовано охранно-</w:t>
      </w:r>
      <w:r w:rsidRPr="00891ED8">
        <w:rPr>
          <w:rFonts w:ascii="Times New Roman" w:hAnsi="Times New Roman"/>
          <w:sz w:val="24"/>
          <w:szCs w:val="24"/>
        </w:rPr>
        <w:t>пожарной сигнализацией, системой видеонаблюдения, имеется тревожная кнопка. Организована круглосуточная охрана территории школы. Имеется приш</w:t>
      </w:r>
      <w:r>
        <w:rPr>
          <w:rFonts w:ascii="Times New Roman" w:hAnsi="Times New Roman"/>
          <w:sz w:val="24"/>
          <w:szCs w:val="24"/>
        </w:rPr>
        <w:t>кольный участок</w:t>
      </w:r>
      <w:r w:rsidRPr="00891ED8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овощными грядками, </w:t>
      </w:r>
      <w:r w:rsidRPr="00891ED8">
        <w:rPr>
          <w:rFonts w:ascii="Times New Roman" w:hAnsi="Times New Roman"/>
          <w:sz w:val="24"/>
          <w:szCs w:val="24"/>
        </w:rPr>
        <w:t xml:space="preserve">декоративными насаждениями и цветниками. 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Образовательная организация</w:t>
      </w:r>
      <w:r>
        <w:rPr>
          <w:rFonts w:ascii="Times New Roman" w:hAnsi="Times New Roman"/>
          <w:sz w:val="24"/>
          <w:szCs w:val="24"/>
        </w:rPr>
        <w:t xml:space="preserve"> располагает 5</w:t>
      </w:r>
      <w:r w:rsidRPr="00891ED8">
        <w:rPr>
          <w:rFonts w:ascii="Times New Roman" w:hAnsi="Times New Roman"/>
          <w:sz w:val="24"/>
          <w:szCs w:val="24"/>
        </w:rPr>
        <w:t xml:space="preserve"> уч</w:t>
      </w:r>
      <w:r>
        <w:rPr>
          <w:rFonts w:ascii="Times New Roman" w:hAnsi="Times New Roman"/>
          <w:sz w:val="24"/>
          <w:szCs w:val="24"/>
        </w:rPr>
        <w:t>ебными кабинетами.</w:t>
      </w:r>
      <w:r w:rsidRPr="00891ED8">
        <w:rPr>
          <w:rFonts w:ascii="Times New Roman" w:hAnsi="Times New Roman"/>
          <w:sz w:val="24"/>
          <w:szCs w:val="24"/>
        </w:rPr>
        <w:t xml:space="preserve"> </w:t>
      </w:r>
    </w:p>
    <w:p w:rsidR="00C919E5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Столовая состоит </w:t>
      </w:r>
      <w:r>
        <w:rPr>
          <w:rFonts w:ascii="Times New Roman" w:hAnsi="Times New Roman"/>
          <w:sz w:val="24"/>
          <w:szCs w:val="24"/>
        </w:rPr>
        <w:t>из обеденного зала, пищеблока.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Обеденный зал школьной столовой рас</w:t>
      </w:r>
      <w:r>
        <w:rPr>
          <w:rFonts w:ascii="Times New Roman" w:hAnsi="Times New Roman"/>
          <w:sz w:val="24"/>
          <w:szCs w:val="24"/>
        </w:rPr>
        <w:t>считан на 24</w:t>
      </w:r>
      <w:r w:rsidRPr="00891ED8">
        <w:rPr>
          <w:rFonts w:ascii="Times New Roman" w:hAnsi="Times New Roman"/>
          <w:sz w:val="24"/>
          <w:szCs w:val="24"/>
        </w:rPr>
        <w:t xml:space="preserve"> посадочных мест</w:t>
      </w:r>
      <w:r>
        <w:rPr>
          <w:rFonts w:ascii="Times New Roman" w:hAnsi="Times New Roman"/>
          <w:sz w:val="24"/>
          <w:szCs w:val="24"/>
        </w:rPr>
        <w:t>а.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E5" w:rsidRDefault="00C919E5" w:rsidP="00C919E5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891ED8">
        <w:rPr>
          <w:rFonts w:ascii="Times New Roman" w:hAnsi="Times New Roman"/>
          <w:b/>
          <w:iCs/>
          <w:sz w:val="24"/>
          <w:szCs w:val="24"/>
        </w:rPr>
        <w:t>Материально-техническая база</w:t>
      </w:r>
    </w:p>
    <w:p w:rsidR="00C919E5" w:rsidRPr="00891ED8" w:rsidRDefault="00C919E5" w:rsidP="00C919E5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919E5" w:rsidRPr="00891ED8" w:rsidRDefault="00C919E5" w:rsidP="00C919E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b/>
          <w:iCs/>
          <w:sz w:val="24"/>
          <w:szCs w:val="24"/>
        </w:rPr>
        <w:t> </w:t>
      </w:r>
      <w:r w:rsidRPr="00891ED8">
        <w:rPr>
          <w:rFonts w:ascii="Times New Roman" w:hAnsi="Times New Roman"/>
          <w:b/>
          <w:iCs/>
          <w:sz w:val="24"/>
          <w:szCs w:val="24"/>
        </w:rPr>
        <w:tab/>
      </w:r>
      <w:r w:rsidRPr="00891ED8">
        <w:rPr>
          <w:rFonts w:ascii="Times New Roman" w:hAnsi="Times New Roman"/>
          <w:sz w:val="24"/>
          <w:szCs w:val="24"/>
        </w:rPr>
        <w:t>Усилия администрации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91ED8">
        <w:rPr>
          <w:rFonts w:ascii="Times New Roman" w:hAnsi="Times New Roman"/>
          <w:sz w:val="24"/>
          <w:szCs w:val="24"/>
        </w:rPr>
        <w:t xml:space="preserve"> педагогического коллектива направлены на создание комфортной образовательной среды, совершенствование материально-технической базы. Для обеспечения бесперебойной жизнедеятельности заключены договоры с обслуживающими организациями.</w:t>
      </w:r>
    </w:p>
    <w:p w:rsidR="00C919E5" w:rsidRPr="00891ED8" w:rsidRDefault="00C919E5" w:rsidP="00C9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Учебные кабинеты оснащены наглядными дидактическими пособиями, справочной литературой, демонстрационным</w:t>
      </w:r>
      <w:r>
        <w:rPr>
          <w:rFonts w:ascii="Times New Roman" w:hAnsi="Times New Roman"/>
          <w:sz w:val="24"/>
          <w:szCs w:val="24"/>
        </w:rPr>
        <w:t xml:space="preserve"> и лабораторным оборудованием, </w:t>
      </w:r>
      <w:r w:rsidRPr="00891ED8">
        <w:rPr>
          <w:rFonts w:ascii="Times New Roman" w:hAnsi="Times New Roman"/>
          <w:sz w:val="24"/>
          <w:szCs w:val="24"/>
        </w:rPr>
        <w:t xml:space="preserve">техническими средствами обучения. Во всех учебных кабинетах установлена новая мебель, новые классные доски. </w:t>
      </w:r>
    </w:p>
    <w:p w:rsidR="00C919E5" w:rsidRPr="00891ED8" w:rsidRDefault="00C919E5" w:rsidP="00C9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Учебно-</w:t>
      </w:r>
      <w:r w:rsidRPr="00891ED8">
        <w:rPr>
          <w:rFonts w:ascii="Times New Roman" w:hAnsi="Times New Roman"/>
          <w:sz w:val="24"/>
          <w:szCs w:val="24"/>
        </w:rPr>
        <w:t xml:space="preserve">материальная база учреждения позволяет на современном уровне проводить учебно-воспитательную работу с обучающимися. Для учебного процесса используется </w:t>
      </w:r>
      <w:r>
        <w:rPr>
          <w:rFonts w:ascii="Times New Roman" w:hAnsi="Times New Roman"/>
          <w:sz w:val="24"/>
          <w:szCs w:val="24"/>
        </w:rPr>
        <w:t>21</w:t>
      </w:r>
      <w:r w:rsidRPr="00891ED8">
        <w:rPr>
          <w:rFonts w:ascii="Times New Roman" w:hAnsi="Times New Roman"/>
          <w:sz w:val="24"/>
          <w:szCs w:val="24"/>
        </w:rPr>
        <w:t xml:space="preserve"> компьютер. В учебном процессе задействова</w:t>
      </w:r>
      <w:r>
        <w:rPr>
          <w:rFonts w:ascii="Times New Roman" w:hAnsi="Times New Roman"/>
          <w:sz w:val="24"/>
          <w:szCs w:val="24"/>
        </w:rPr>
        <w:t>ны 2 интерактивные доски, 2</w:t>
      </w:r>
      <w:r w:rsidRPr="00891ED8">
        <w:rPr>
          <w:rFonts w:ascii="Times New Roman" w:hAnsi="Times New Roman"/>
          <w:sz w:val="24"/>
          <w:szCs w:val="24"/>
        </w:rPr>
        <w:t xml:space="preserve"> системы голосования</w:t>
      </w:r>
      <w:r>
        <w:rPr>
          <w:rFonts w:ascii="Times New Roman" w:hAnsi="Times New Roman"/>
          <w:sz w:val="24"/>
          <w:szCs w:val="24"/>
        </w:rPr>
        <w:t>, 2 документ-камеры</w:t>
      </w:r>
      <w:r w:rsidRPr="00891ED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Приобретё</w:t>
      </w:r>
      <w:r w:rsidRPr="00891ED8">
        <w:rPr>
          <w:rFonts w:ascii="Times New Roman" w:hAnsi="Times New Roman"/>
          <w:sz w:val="24"/>
          <w:szCs w:val="24"/>
        </w:rPr>
        <w:t xml:space="preserve">нная аппаратура позволяет проводить </w:t>
      </w:r>
      <w:r>
        <w:rPr>
          <w:rFonts w:ascii="Times New Roman" w:hAnsi="Times New Roman"/>
          <w:sz w:val="24"/>
          <w:szCs w:val="24"/>
        </w:rPr>
        <w:t xml:space="preserve">уроки, </w:t>
      </w:r>
      <w:r w:rsidRPr="00891ED8">
        <w:rPr>
          <w:rFonts w:ascii="Times New Roman" w:hAnsi="Times New Roman"/>
          <w:sz w:val="24"/>
          <w:szCs w:val="24"/>
        </w:rPr>
        <w:t xml:space="preserve">внеклассные мероприятия, педсоветы, семинары, совещания на высоком техническом уровне. </w:t>
      </w:r>
    </w:p>
    <w:p w:rsidR="00C919E5" w:rsidRPr="00891ED8" w:rsidRDefault="00C919E5" w:rsidP="00C919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 и регулярно </w:t>
      </w:r>
      <w:r w:rsidRPr="00891ED8">
        <w:rPr>
          <w:rFonts w:ascii="Times New Roman" w:hAnsi="Times New Roman"/>
          <w:sz w:val="24"/>
          <w:szCs w:val="24"/>
        </w:rPr>
        <w:t>обновляется школьный сайт, постоянно функционирует электронная почта.</w:t>
      </w:r>
    </w:p>
    <w:p w:rsidR="00C919E5" w:rsidRPr="00891ED8" w:rsidRDefault="00C919E5" w:rsidP="00C91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МОУ Спас-Ильдинской ООШ</w:t>
      </w:r>
      <w:r w:rsidRPr="00891ED8">
        <w:rPr>
          <w:rFonts w:ascii="Times New Roman" w:hAnsi="Times New Roman"/>
          <w:sz w:val="24"/>
          <w:szCs w:val="24"/>
        </w:rPr>
        <w:t xml:space="preserve"> проводится большая работа по сохранению материально-технической базы:</w:t>
      </w:r>
    </w:p>
    <w:p w:rsidR="00C919E5" w:rsidRPr="00891ED8" w:rsidRDefault="00C919E5" w:rsidP="00DB364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в целях обеспечения сохранности материальных ценностей </w:t>
      </w:r>
      <w:r>
        <w:rPr>
          <w:rFonts w:ascii="Times New Roman" w:hAnsi="Times New Roman"/>
          <w:sz w:val="24"/>
          <w:szCs w:val="24"/>
        </w:rPr>
        <w:t xml:space="preserve">с работниками </w:t>
      </w:r>
      <w:r w:rsidRPr="00891ED8">
        <w:rPr>
          <w:rFonts w:ascii="Times New Roman" w:hAnsi="Times New Roman"/>
          <w:sz w:val="24"/>
          <w:szCs w:val="24"/>
        </w:rPr>
        <w:t>заключены договоры о полной материальной ответственности;</w:t>
      </w:r>
    </w:p>
    <w:p w:rsidR="00C919E5" w:rsidRPr="00891ED8" w:rsidRDefault="00C919E5" w:rsidP="00DB364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осуществляется деятельность по поддержанию санитарно-гигиенического режима: дежурство, ежедневная влажная уборка, ремонт санитарного оборудования в санитарных комнатах, проветривание, своевременная подг</w:t>
      </w:r>
      <w:r>
        <w:rPr>
          <w:rFonts w:ascii="Times New Roman" w:hAnsi="Times New Roman"/>
          <w:sz w:val="24"/>
          <w:szCs w:val="24"/>
        </w:rPr>
        <w:t>отовка здания к зимнему периоду.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91ED8">
        <w:rPr>
          <w:rFonts w:ascii="Times New Roman" w:hAnsi="Times New Roman"/>
          <w:b/>
          <w:i/>
          <w:sz w:val="24"/>
          <w:szCs w:val="24"/>
        </w:rPr>
        <w:t>Вывод:</w:t>
      </w:r>
      <w:r w:rsidRPr="00891ED8">
        <w:rPr>
          <w:rFonts w:ascii="Times New Roman" w:hAnsi="Times New Roman"/>
          <w:sz w:val="24"/>
          <w:szCs w:val="24"/>
        </w:rPr>
        <w:t xml:space="preserve"> материальная база и ресурсы образовательной организации отвечают современным требованиям и потребностям обеспечения учебного плана, требованиям нормативной документации. </w:t>
      </w:r>
    </w:p>
    <w:p w:rsidR="00C919E5" w:rsidRDefault="00C919E5" w:rsidP="00C919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C919E5" w:rsidRDefault="00C919E5" w:rsidP="00C919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43B6">
        <w:rPr>
          <w:rFonts w:ascii="Times New Roman" w:hAnsi="Times New Roman"/>
          <w:b/>
          <w:sz w:val="24"/>
          <w:szCs w:val="24"/>
        </w:rPr>
        <w:t>Раздел №10.</w:t>
      </w:r>
      <w:r w:rsidRPr="001643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3B6">
        <w:rPr>
          <w:rFonts w:ascii="Times New Roman" w:hAnsi="Times New Roman"/>
          <w:b/>
          <w:sz w:val="24"/>
          <w:szCs w:val="24"/>
        </w:rPr>
        <w:t>Оценка охвата обучающихся системой дополнительного образования</w:t>
      </w:r>
    </w:p>
    <w:p w:rsidR="00C919E5" w:rsidRPr="001643B6" w:rsidRDefault="00C919E5" w:rsidP="00C919E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9E5" w:rsidRPr="001643B6" w:rsidRDefault="00C919E5" w:rsidP="00C919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643B6">
        <w:rPr>
          <w:rFonts w:ascii="Times New Roman" w:hAnsi="Times New Roman"/>
          <w:sz w:val="24"/>
          <w:szCs w:val="24"/>
        </w:rPr>
        <w:t xml:space="preserve">Учебно-воспитательный процесс осуществляется не только через учебную деятельность, но также через систему </w:t>
      </w:r>
      <w:r>
        <w:rPr>
          <w:rFonts w:ascii="Times New Roman" w:hAnsi="Times New Roman"/>
          <w:sz w:val="24"/>
          <w:szCs w:val="24"/>
        </w:rPr>
        <w:t>воспитательной работы</w:t>
      </w:r>
      <w:r w:rsidRPr="001643B6">
        <w:rPr>
          <w:rFonts w:ascii="Times New Roman" w:hAnsi="Times New Roman"/>
          <w:sz w:val="24"/>
          <w:szCs w:val="24"/>
        </w:rPr>
        <w:t xml:space="preserve"> и внеурочную деятельность образовательного учреждения.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 w:rsidRPr="001643B6">
        <w:t xml:space="preserve">Воспитательная </w:t>
      </w:r>
      <w:r>
        <w:t>работа школы строится с учётом ключевых дел. Приоритетные</w:t>
      </w:r>
      <w:r w:rsidRPr="001643B6">
        <w:t xml:space="preserve"> направления</w:t>
      </w:r>
      <w:r>
        <w:t xml:space="preserve"> работы: работа с родителями и гражданско-патриотическое. </w:t>
      </w:r>
      <w:r w:rsidRPr="001643B6">
        <w:t xml:space="preserve">Традиционными делами являются: 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День знаний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День учителя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День матери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Новогодний праздник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День защитника Отечества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8 Марта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Масленица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День Победы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Последний звонок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День здоровья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Кросс нации</w:t>
      </w:r>
    </w:p>
    <w:p w:rsidR="00C919E5" w:rsidRDefault="00C919E5" w:rsidP="00C919E5">
      <w:pPr>
        <w:pStyle w:val="ab"/>
        <w:spacing w:before="0" w:beforeAutospacing="0" w:after="0" w:afterAutospacing="0" w:line="276" w:lineRule="auto"/>
        <w:ind w:firstLine="567"/>
        <w:jc w:val="both"/>
      </w:pPr>
      <w:r>
        <w:t>Школьная лыжня</w:t>
      </w:r>
    </w:p>
    <w:p w:rsidR="00C919E5" w:rsidRDefault="00C919E5" w:rsidP="00C919E5">
      <w:pPr>
        <w:jc w:val="both"/>
        <w:rPr>
          <w:rFonts w:ascii="Times New Roman" w:hAnsi="Times New Roman"/>
          <w:sz w:val="24"/>
          <w:szCs w:val="24"/>
        </w:rPr>
      </w:pPr>
      <w:r w:rsidRPr="005F29BD">
        <w:rPr>
          <w:rFonts w:ascii="Times New Roman" w:hAnsi="Times New Roman"/>
          <w:sz w:val="24"/>
          <w:szCs w:val="24"/>
        </w:rPr>
        <w:t>Воспи</w:t>
      </w:r>
      <w:r w:rsidR="004A3D34">
        <w:rPr>
          <w:rFonts w:ascii="Times New Roman" w:hAnsi="Times New Roman"/>
          <w:sz w:val="24"/>
          <w:szCs w:val="24"/>
        </w:rPr>
        <w:t>тательная работа в школе в 2018</w:t>
      </w:r>
      <w:r w:rsidRPr="005F29BD">
        <w:rPr>
          <w:rFonts w:ascii="Times New Roman" w:hAnsi="Times New Roman"/>
          <w:sz w:val="24"/>
          <w:szCs w:val="24"/>
        </w:rPr>
        <w:t>-</w:t>
      </w:r>
      <w:r w:rsidR="004A3D34">
        <w:rPr>
          <w:rFonts w:ascii="Times New Roman" w:hAnsi="Times New Roman"/>
          <w:sz w:val="24"/>
          <w:szCs w:val="24"/>
        </w:rPr>
        <w:t>2019</w:t>
      </w:r>
      <w:r w:rsidRPr="005F29BD">
        <w:rPr>
          <w:rFonts w:ascii="Times New Roman" w:hAnsi="Times New Roman"/>
          <w:sz w:val="24"/>
          <w:szCs w:val="24"/>
        </w:rPr>
        <w:t xml:space="preserve"> учебном году о</w:t>
      </w:r>
      <w:r>
        <w:rPr>
          <w:rFonts w:ascii="Times New Roman" w:hAnsi="Times New Roman"/>
          <w:sz w:val="24"/>
          <w:szCs w:val="24"/>
        </w:rPr>
        <w:t>существлялась в соответствии с</w:t>
      </w:r>
      <w:r w:rsidRPr="005F29BD">
        <w:rPr>
          <w:rFonts w:ascii="Times New Roman" w:hAnsi="Times New Roman"/>
          <w:sz w:val="24"/>
          <w:szCs w:val="24"/>
        </w:rPr>
        <w:t xml:space="preserve"> планом работы. При планировании работы были определены следующие воспитательные задачи:</w:t>
      </w:r>
    </w:p>
    <w:p w:rsidR="00C919E5" w:rsidRPr="00F6635B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t>1. продолжить работу по созданию условий для физического, интеллектуального, нравственного и духовного развития детей на основе изучения личности обучающихся, их интересов, стремлений и желаний (создание портфолио обучающихся);</w:t>
      </w:r>
    </w:p>
    <w:p w:rsidR="00C919E5" w:rsidRPr="00F6635B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t xml:space="preserve">2. продолжать работать над </w:t>
      </w:r>
    </w:p>
    <w:p w:rsidR="00C919E5" w:rsidRPr="00F6635B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lastRenderedPageBreak/>
        <w:t xml:space="preserve">- поддержкой и укреплением школьных традиций, способствующих созданию общешкольного творческого коллектива; </w:t>
      </w:r>
    </w:p>
    <w:p w:rsidR="00C919E5" w:rsidRPr="00F6635B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t xml:space="preserve">- активизацией творческого потенциала обучающихся школы; </w:t>
      </w:r>
    </w:p>
    <w:p w:rsidR="00C919E5" w:rsidRPr="00F6635B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t xml:space="preserve"> - совершенствованием системы воспитательной работы в классных коллективах; </w:t>
      </w:r>
    </w:p>
    <w:p w:rsidR="00C919E5" w:rsidRPr="00F6635B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t xml:space="preserve">-совершенствованием системы семейного воспитания, усилением роли семьи в воспитании детей и привлечением семьи к организации учебно-воспитательного процесса в школе; </w:t>
      </w:r>
    </w:p>
    <w:p w:rsidR="00C919E5" w:rsidRPr="00F6635B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t>- воспитанием патриотизма, любви к малой родине, гражданственности;</w:t>
      </w:r>
    </w:p>
    <w:p w:rsidR="00C919E5" w:rsidRPr="00F6635B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t>3. активизировать обучающихся к участию в школьных, муниципальных, региональных, общероссийских конкурсах, мероприятиях;</w:t>
      </w:r>
    </w:p>
    <w:p w:rsidR="00C919E5" w:rsidRPr="00F6635B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t>4. поддерживать творческую активность обучающихся во всех сферах деятельности, создавать условия для развития общешкольного коллектива через систему КТД;</w:t>
      </w:r>
    </w:p>
    <w:p w:rsidR="00C919E5" w:rsidRPr="00F6635B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t>5. способствовать формированию здорового образа жизни обучающихся школы;</w:t>
      </w:r>
    </w:p>
    <w:p w:rsidR="00C919E5" w:rsidRDefault="00C919E5" w:rsidP="00C919E5">
      <w:pPr>
        <w:spacing w:after="0"/>
        <w:jc w:val="both"/>
        <w:rPr>
          <w:rFonts w:ascii="Times New Roman" w:hAnsi="Times New Roman"/>
        </w:rPr>
      </w:pPr>
      <w:r w:rsidRPr="00F6635B">
        <w:rPr>
          <w:rFonts w:ascii="Times New Roman" w:hAnsi="Times New Roman"/>
          <w:sz w:val="24"/>
          <w:szCs w:val="24"/>
        </w:rPr>
        <w:t>6. привлекать обучающихся</w:t>
      </w:r>
      <w:r w:rsidRPr="00B7366C">
        <w:rPr>
          <w:rFonts w:ascii="Times New Roman" w:hAnsi="Times New Roman"/>
        </w:rPr>
        <w:t>, классных руководителей к участию в проектной деятельности по воспитательной работе.</w:t>
      </w:r>
    </w:p>
    <w:p w:rsidR="00C919E5" w:rsidRDefault="00C919E5" w:rsidP="00C919E5">
      <w:pPr>
        <w:spacing w:after="0"/>
        <w:ind w:right="106"/>
        <w:jc w:val="both"/>
      </w:pPr>
      <w:r w:rsidRPr="00E1599D">
        <w:rPr>
          <w:rFonts w:ascii="Times New Roman" w:hAnsi="Times New Roman"/>
          <w:sz w:val="24"/>
          <w:szCs w:val="24"/>
        </w:rPr>
        <w:t xml:space="preserve">По результатам работы </w:t>
      </w:r>
      <w:r>
        <w:rPr>
          <w:rFonts w:ascii="Times New Roman" w:hAnsi="Times New Roman"/>
          <w:sz w:val="24"/>
          <w:szCs w:val="24"/>
        </w:rPr>
        <w:t>за учебный год задачи воспитательной работы</w:t>
      </w:r>
      <w:r w:rsidRPr="00E1599D">
        <w:rPr>
          <w:rFonts w:ascii="Times New Roman" w:hAnsi="Times New Roman"/>
          <w:sz w:val="24"/>
          <w:szCs w:val="24"/>
        </w:rPr>
        <w:t xml:space="preserve"> полностью не </w:t>
      </w:r>
      <w:r>
        <w:rPr>
          <w:rFonts w:ascii="Times New Roman" w:hAnsi="Times New Roman"/>
          <w:sz w:val="24"/>
          <w:szCs w:val="24"/>
        </w:rPr>
        <w:t>решены, так как рассчитаны</w:t>
      </w:r>
      <w:r w:rsidRPr="00E1599D">
        <w:rPr>
          <w:rFonts w:ascii="Times New Roman" w:hAnsi="Times New Roman"/>
          <w:sz w:val="24"/>
          <w:szCs w:val="24"/>
        </w:rPr>
        <w:t xml:space="preserve"> на долгосрочную работу, которую необходимо продолжать и в дальнейшем.</w:t>
      </w:r>
      <w:r w:rsidRPr="00E1599D">
        <w:rPr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течение года д</w:t>
      </w:r>
      <w:r w:rsidRPr="00E1599D">
        <w:rPr>
          <w:rFonts w:ascii="Times New Roman" w:hAnsi="Times New Roman"/>
          <w:sz w:val="24"/>
          <w:szCs w:val="24"/>
        </w:rPr>
        <w:t xml:space="preserve">ля решения </w:t>
      </w:r>
      <w:r>
        <w:rPr>
          <w:rFonts w:ascii="Times New Roman" w:hAnsi="Times New Roman"/>
          <w:sz w:val="24"/>
          <w:szCs w:val="24"/>
        </w:rPr>
        <w:t>данных воспитательных</w:t>
      </w:r>
      <w:r w:rsidRPr="00E1599D">
        <w:rPr>
          <w:rFonts w:ascii="Times New Roman" w:hAnsi="Times New Roman"/>
          <w:sz w:val="24"/>
          <w:szCs w:val="24"/>
        </w:rPr>
        <w:t xml:space="preserve"> задач использовались различные формы и ме</w:t>
      </w:r>
      <w:r>
        <w:rPr>
          <w:rFonts w:ascii="Times New Roman" w:hAnsi="Times New Roman"/>
          <w:sz w:val="24"/>
          <w:szCs w:val="24"/>
        </w:rPr>
        <w:t>тоды работы: беседы,</w:t>
      </w:r>
      <w:r w:rsidRPr="00E1599D">
        <w:rPr>
          <w:rFonts w:ascii="Times New Roman" w:hAnsi="Times New Roman"/>
          <w:sz w:val="24"/>
          <w:szCs w:val="24"/>
        </w:rPr>
        <w:t xml:space="preserve"> классные </w:t>
      </w:r>
      <w:r>
        <w:rPr>
          <w:rFonts w:ascii="Times New Roman" w:hAnsi="Times New Roman"/>
          <w:sz w:val="24"/>
          <w:szCs w:val="24"/>
        </w:rPr>
        <w:t>часы, диспуты. Но н</w:t>
      </w:r>
      <w:r w:rsidRPr="00E1599D">
        <w:rPr>
          <w:rFonts w:ascii="Times New Roman" w:hAnsi="Times New Roman"/>
          <w:sz w:val="24"/>
          <w:szCs w:val="24"/>
        </w:rPr>
        <w:t>аибо</w:t>
      </w:r>
      <w:r>
        <w:rPr>
          <w:rFonts w:ascii="Times New Roman" w:hAnsi="Times New Roman"/>
          <w:sz w:val="24"/>
          <w:szCs w:val="24"/>
        </w:rPr>
        <w:t>лее эффективными</w:t>
      </w:r>
      <w:r w:rsidRPr="00E1599D">
        <w:rPr>
          <w:rFonts w:ascii="Times New Roman" w:hAnsi="Times New Roman"/>
          <w:sz w:val="24"/>
          <w:szCs w:val="24"/>
        </w:rPr>
        <w:t xml:space="preserve"> оказались праздничные мероприятия, </w:t>
      </w:r>
      <w:r>
        <w:rPr>
          <w:rFonts w:ascii="Times New Roman" w:hAnsi="Times New Roman"/>
          <w:sz w:val="24"/>
          <w:szCs w:val="24"/>
        </w:rPr>
        <w:t xml:space="preserve">концерты, </w:t>
      </w:r>
      <w:r w:rsidRPr="00E1599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онкурсы, творческие дела, субботники, акции</w:t>
      </w:r>
      <w:r w:rsidRPr="000D62AF">
        <w:rPr>
          <w:rFonts w:ascii="Times New Roman" w:hAnsi="Times New Roman"/>
          <w:sz w:val="24"/>
          <w:szCs w:val="24"/>
        </w:rPr>
        <w:t>. Ребята смогли проявить свои лучшие качества (ответственность, любознательность, творческий подход, забота о младшем поколении), учились бесконфликтному общению, вместе с классными руководителями и родителями устраивали праздники, изготавливали кормушки</w:t>
      </w:r>
      <w:r>
        <w:rPr>
          <w:rFonts w:ascii="Times New Roman" w:hAnsi="Times New Roman"/>
          <w:sz w:val="24"/>
          <w:szCs w:val="24"/>
        </w:rPr>
        <w:t xml:space="preserve"> и скворечники, участвовали в конкурсах</w:t>
      </w:r>
      <w:r w:rsidRPr="000D62AF">
        <w:rPr>
          <w:rFonts w:ascii="Times New Roman" w:hAnsi="Times New Roman"/>
          <w:sz w:val="24"/>
          <w:szCs w:val="24"/>
        </w:rPr>
        <w:t xml:space="preserve">. Главным итогом работы стало включение школьников в социально значимую деятельность. </w:t>
      </w:r>
      <w:r w:rsidRPr="00581D57">
        <w:rPr>
          <w:rFonts w:ascii="Times New Roman" w:hAnsi="Times New Roman"/>
          <w:sz w:val="24"/>
          <w:szCs w:val="24"/>
        </w:rPr>
        <w:t>В воспитательных общешкольных мероприятиях всех направлений (физкультурно</w:t>
      </w:r>
      <w:r>
        <w:rPr>
          <w:rFonts w:ascii="Times New Roman" w:hAnsi="Times New Roman"/>
          <w:sz w:val="24"/>
          <w:szCs w:val="24"/>
        </w:rPr>
        <w:t>-</w:t>
      </w:r>
      <w:r w:rsidRPr="00581D57">
        <w:rPr>
          <w:rFonts w:ascii="Times New Roman" w:hAnsi="Times New Roman"/>
          <w:sz w:val="24"/>
          <w:szCs w:val="24"/>
        </w:rPr>
        <w:t>оздоровительное, духовно-нравственное, общеинтеллектуальное, общекультурное, социальн</w:t>
      </w:r>
      <w:r>
        <w:rPr>
          <w:rFonts w:ascii="Times New Roman" w:hAnsi="Times New Roman"/>
          <w:sz w:val="24"/>
          <w:szCs w:val="24"/>
        </w:rPr>
        <w:t>ое) участвовало 100% школьников.</w:t>
      </w:r>
      <w:r w:rsidRPr="00581D57">
        <w:t xml:space="preserve"> </w:t>
      </w:r>
    </w:p>
    <w:p w:rsidR="00C919E5" w:rsidRPr="00581D57" w:rsidRDefault="00C919E5" w:rsidP="00C919E5">
      <w:pPr>
        <w:spacing w:after="0"/>
        <w:ind w:righ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не имеет возможности обеспечить потребность детей в д</w:t>
      </w:r>
      <w:r w:rsidRPr="00581D57">
        <w:rPr>
          <w:rFonts w:ascii="Times New Roman" w:hAnsi="Times New Roman"/>
          <w:sz w:val="24"/>
          <w:szCs w:val="24"/>
        </w:rPr>
        <w:t>ополнител</w:t>
      </w:r>
      <w:r>
        <w:rPr>
          <w:rFonts w:ascii="Times New Roman" w:hAnsi="Times New Roman"/>
          <w:sz w:val="24"/>
          <w:szCs w:val="24"/>
        </w:rPr>
        <w:t>ьном образовании из-за отсутствия кадрового ресурса и материально-технической базы, поэтому дополнительным образованием охвачено 10% обучающихся, которые посещают Некоузскую музыкальную школу.</w:t>
      </w:r>
    </w:p>
    <w:p w:rsidR="00C919E5" w:rsidRPr="00F6635B" w:rsidRDefault="00C919E5" w:rsidP="00C919E5">
      <w:pPr>
        <w:spacing w:after="0"/>
        <w:ind w:right="106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t>По итогам диагностики воспитательной работы мы имеем рост коллективистских мотивов участия в деятельности, прежде всего таких, как общественно-полезная значимость, значимость для коллектива, интерес к содержанию.</w:t>
      </w:r>
    </w:p>
    <w:p w:rsidR="00C919E5" w:rsidRPr="00F6635B" w:rsidRDefault="00C919E5" w:rsidP="00C919E5">
      <w:pPr>
        <w:spacing w:after="0"/>
        <w:ind w:right="106"/>
        <w:jc w:val="both"/>
        <w:rPr>
          <w:rFonts w:ascii="Times New Roman" w:hAnsi="Times New Roman"/>
          <w:sz w:val="24"/>
          <w:szCs w:val="24"/>
        </w:rPr>
      </w:pPr>
      <w:r w:rsidRPr="00F6635B">
        <w:rPr>
          <w:rFonts w:ascii="Times New Roman" w:hAnsi="Times New Roman"/>
          <w:sz w:val="24"/>
          <w:szCs w:val="24"/>
        </w:rPr>
        <w:t xml:space="preserve">План воспитательной работы на учебный год составляется с учётом диагностики воспитательной работы, мониторинга здоровья обучающихся, поэтому наблюдаются стабильные показатели. Однако, остается и ряд проблем: </w:t>
      </w:r>
    </w:p>
    <w:p w:rsidR="00C919E5" w:rsidRPr="00F6635B" w:rsidRDefault="00C919E5" w:rsidP="00C919E5">
      <w:pPr>
        <w:spacing w:after="0" w:line="270" w:lineRule="auto"/>
        <w:ind w:righ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35B">
        <w:rPr>
          <w:rFonts w:ascii="Times New Roman" w:hAnsi="Times New Roman"/>
          <w:sz w:val="24"/>
          <w:szCs w:val="24"/>
        </w:rPr>
        <w:t>нехватка специалистов дополнительного образования для организации занят</w:t>
      </w:r>
      <w:r>
        <w:rPr>
          <w:rFonts w:ascii="Times New Roman" w:hAnsi="Times New Roman"/>
          <w:sz w:val="24"/>
          <w:szCs w:val="24"/>
        </w:rPr>
        <w:t>ий внеурочной деятельностью</w:t>
      </w:r>
      <w:r w:rsidRPr="00F6635B">
        <w:rPr>
          <w:rFonts w:ascii="Times New Roman" w:hAnsi="Times New Roman"/>
          <w:sz w:val="24"/>
          <w:szCs w:val="24"/>
        </w:rPr>
        <w:t xml:space="preserve">; </w:t>
      </w:r>
    </w:p>
    <w:p w:rsidR="00C919E5" w:rsidRPr="000D62AF" w:rsidRDefault="00C919E5" w:rsidP="00DB364D">
      <w:pPr>
        <w:spacing w:after="0" w:line="270" w:lineRule="auto"/>
        <w:ind w:right="1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635B">
        <w:rPr>
          <w:rFonts w:ascii="Times New Roman" w:hAnsi="Times New Roman"/>
          <w:sz w:val="24"/>
          <w:szCs w:val="24"/>
        </w:rPr>
        <w:t xml:space="preserve">малый охват дополнительным образованием подростков. </w:t>
      </w:r>
    </w:p>
    <w:p w:rsidR="00C919E5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44EC">
        <w:rPr>
          <w:rFonts w:ascii="Times New Roman" w:hAnsi="Times New Roman"/>
          <w:sz w:val="24"/>
          <w:szCs w:val="24"/>
        </w:rPr>
        <w:t xml:space="preserve">Коллектив школы старается тесно сотрудничать с родителями обучающихся. В прошедшем учебном году </w:t>
      </w:r>
      <w:r>
        <w:rPr>
          <w:rFonts w:ascii="Times New Roman" w:hAnsi="Times New Roman"/>
          <w:sz w:val="24"/>
          <w:szCs w:val="24"/>
        </w:rPr>
        <w:t xml:space="preserve">была продолжена </w:t>
      </w:r>
      <w:r w:rsidRPr="007644EC">
        <w:rPr>
          <w:rFonts w:ascii="Times New Roman" w:hAnsi="Times New Roman"/>
          <w:sz w:val="24"/>
          <w:szCs w:val="24"/>
        </w:rPr>
        <w:t>работа по созданию условий для благоприятного вза</w:t>
      </w:r>
      <w:r>
        <w:rPr>
          <w:rFonts w:ascii="Times New Roman" w:hAnsi="Times New Roman"/>
          <w:sz w:val="24"/>
          <w:szCs w:val="24"/>
        </w:rPr>
        <w:t>имодействия с родителями. Коллектив школы использовал</w:t>
      </w:r>
      <w:r w:rsidRPr="007644EC">
        <w:rPr>
          <w:rFonts w:ascii="Times New Roman" w:hAnsi="Times New Roman"/>
          <w:sz w:val="24"/>
          <w:szCs w:val="24"/>
        </w:rPr>
        <w:t xml:space="preserve"> в работе различные формы сотрудничества и общения с родителями: общешкольные и классные родительские собрания, переписка с родителями, индивидуальные встречи, участие родителей в школьных праздниках, т</w:t>
      </w:r>
      <w:r>
        <w:rPr>
          <w:rFonts w:ascii="Times New Roman" w:hAnsi="Times New Roman"/>
          <w:sz w:val="24"/>
          <w:szCs w:val="24"/>
        </w:rPr>
        <w:t>ворческих и спортивных мероприятиях</w:t>
      </w:r>
      <w:r w:rsidRPr="007644EC">
        <w:rPr>
          <w:rFonts w:ascii="Times New Roman" w:hAnsi="Times New Roman"/>
          <w:sz w:val="24"/>
          <w:szCs w:val="24"/>
        </w:rPr>
        <w:t xml:space="preserve"> и др. Работу в этом </w:t>
      </w:r>
      <w:r w:rsidRPr="007644EC">
        <w:rPr>
          <w:rFonts w:ascii="Times New Roman" w:hAnsi="Times New Roman"/>
          <w:sz w:val="24"/>
          <w:szCs w:val="24"/>
        </w:rPr>
        <w:lastRenderedPageBreak/>
        <w:t>направ</w:t>
      </w:r>
      <w:r>
        <w:rPr>
          <w:rFonts w:ascii="Times New Roman" w:hAnsi="Times New Roman"/>
          <w:sz w:val="24"/>
          <w:szCs w:val="24"/>
        </w:rPr>
        <w:t>лении необходимо разнообразить,</w:t>
      </w:r>
      <w:r w:rsidRPr="007644EC">
        <w:rPr>
          <w:rFonts w:ascii="Times New Roman" w:hAnsi="Times New Roman"/>
          <w:sz w:val="24"/>
          <w:szCs w:val="24"/>
        </w:rPr>
        <w:t xml:space="preserve"> применять другие формы сотрудничества, так как воспитание обучающихся в школьном коллективе не отделимо от семейного воспитания.</w:t>
      </w:r>
    </w:p>
    <w:p w:rsidR="00C919E5" w:rsidRPr="00E87F53" w:rsidRDefault="00C919E5" w:rsidP="00C919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891E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результативности участия обучающихся в олимпиадах, конкурсах, соревнованиях различного уровня</w:t>
      </w: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одарё</w:t>
      </w:r>
      <w:r w:rsidRPr="00891ED8">
        <w:rPr>
          <w:rFonts w:ascii="Times New Roman" w:hAnsi="Times New Roman"/>
          <w:sz w:val="24"/>
          <w:szCs w:val="24"/>
        </w:rPr>
        <w:t>нных и мотивированных на обучение детей является приоритетным направлением</w:t>
      </w:r>
      <w:r>
        <w:rPr>
          <w:rFonts w:ascii="Times New Roman" w:hAnsi="Times New Roman"/>
          <w:sz w:val="24"/>
          <w:szCs w:val="24"/>
        </w:rPr>
        <w:t xml:space="preserve"> деятельности МОУ Спас-Ильдинской ООШ</w:t>
      </w:r>
      <w:r w:rsidRPr="00891ED8">
        <w:rPr>
          <w:rFonts w:ascii="Times New Roman" w:hAnsi="Times New Roman"/>
          <w:sz w:val="24"/>
          <w:szCs w:val="24"/>
        </w:rPr>
        <w:t xml:space="preserve">. </w:t>
      </w:r>
    </w:p>
    <w:p w:rsidR="00C919E5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 201</w:t>
      </w:r>
      <w:r w:rsidR="004A3D3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Pr="00891ED8">
        <w:rPr>
          <w:rFonts w:ascii="Times New Roman" w:hAnsi="Times New Roman"/>
          <w:sz w:val="24"/>
          <w:szCs w:val="24"/>
        </w:rPr>
        <w:t>201</w:t>
      </w:r>
      <w:r w:rsidR="004A3D3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учебном году учителя-</w:t>
      </w:r>
      <w:r w:rsidRPr="00891ED8">
        <w:rPr>
          <w:rFonts w:ascii="Times New Roman" w:hAnsi="Times New Roman"/>
          <w:sz w:val="24"/>
          <w:szCs w:val="24"/>
        </w:rPr>
        <w:t>предметники продолжи</w:t>
      </w:r>
      <w:r>
        <w:rPr>
          <w:rFonts w:ascii="Times New Roman" w:hAnsi="Times New Roman"/>
          <w:sz w:val="24"/>
          <w:szCs w:val="24"/>
        </w:rPr>
        <w:t xml:space="preserve">ли работу с одарёнными детьми. </w:t>
      </w:r>
      <w:r w:rsidRPr="00891ED8">
        <w:rPr>
          <w:rFonts w:ascii="Times New Roman" w:hAnsi="Times New Roman"/>
          <w:sz w:val="24"/>
          <w:szCs w:val="24"/>
        </w:rPr>
        <w:t>В школе выстроена система работы с детьми, которая включает в себя</w:t>
      </w:r>
      <w:r>
        <w:rPr>
          <w:rFonts w:ascii="Times New Roman" w:hAnsi="Times New Roman"/>
          <w:sz w:val="24"/>
          <w:szCs w:val="24"/>
        </w:rPr>
        <w:t xml:space="preserve"> подготовку</w:t>
      </w:r>
      <w:r w:rsidRPr="00891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891ED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891ED8">
        <w:rPr>
          <w:rFonts w:ascii="Times New Roman" w:hAnsi="Times New Roman"/>
          <w:sz w:val="24"/>
          <w:szCs w:val="24"/>
        </w:rPr>
        <w:t>щихся к участию в конкурс</w:t>
      </w:r>
      <w:r>
        <w:rPr>
          <w:rFonts w:ascii="Times New Roman" w:hAnsi="Times New Roman"/>
          <w:sz w:val="24"/>
          <w:szCs w:val="24"/>
        </w:rPr>
        <w:t>ах, олимпиадах, в основном дистанционных, в которых обучающиеся школы становились призёрами и победителями:</w:t>
      </w:r>
    </w:p>
    <w:p w:rsidR="00C919E5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дистанционный конкурс по математике «Стар</w:t>
      </w:r>
      <w:r w:rsidR="007E4FA4">
        <w:rPr>
          <w:rFonts w:ascii="Times New Roman" w:hAnsi="Times New Roman"/>
          <w:sz w:val="24"/>
          <w:szCs w:val="24"/>
        </w:rPr>
        <w:t xml:space="preserve">т» (4 человека) – 1 диплом </w:t>
      </w:r>
      <w:r>
        <w:rPr>
          <w:rFonts w:ascii="Times New Roman" w:hAnsi="Times New Roman"/>
          <w:sz w:val="24"/>
          <w:szCs w:val="24"/>
        </w:rPr>
        <w:t>за 1 место.</w:t>
      </w:r>
    </w:p>
    <w:p w:rsidR="00C919E5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Международная </w:t>
      </w:r>
      <w:r w:rsidR="007E4FA4">
        <w:rPr>
          <w:rFonts w:ascii="Times New Roman" w:hAnsi="Times New Roman"/>
          <w:sz w:val="24"/>
          <w:szCs w:val="24"/>
        </w:rPr>
        <w:t>интернет-</w:t>
      </w:r>
      <w:r>
        <w:rPr>
          <w:rFonts w:ascii="Times New Roman" w:hAnsi="Times New Roman"/>
          <w:sz w:val="24"/>
          <w:szCs w:val="24"/>
        </w:rPr>
        <w:t>олимпиада по изобразительному искусству (1 человек) – диплом за 1 место;</w:t>
      </w:r>
    </w:p>
    <w:p w:rsidR="007E4FA4" w:rsidRDefault="007E4FA4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Дистанционная олимпиада по изобразительному искусству (1 человек) –диплом за 1 место.</w:t>
      </w:r>
    </w:p>
    <w:p w:rsidR="007E4FA4" w:rsidRDefault="007E4FA4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муниципальная олимпиада «Эрудит» (4 человека) -2 грамоты за 1 место, 1</w:t>
      </w:r>
      <w:r w:rsidR="00E25C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грамота за 2 место, 1 грамота за 3 место.</w:t>
      </w:r>
    </w:p>
    <w:p w:rsidR="00C919E5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проектов по изобразительному искусству и технологии (2 человека).</w:t>
      </w:r>
    </w:p>
    <w:p w:rsidR="00E25C27" w:rsidRDefault="00E25C27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фотоконкурс «профессия в кадре» (3 участника) – диплом за 1 место, грамота (2) за 2 место.</w:t>
      </w:r>
    </w:p>
    <w:p w:rsidR="00C919E5" w:rsidRDefault="00C919E5" w:rsidP="00C919E5">
      <w:pPr>
        <w:spacing w:after="0"/>
        <w:ind w:right="106"/>
        <w:rPr>
          <w:rFonts w:ascii="Times New Roman" w:hAnsi="Times New Roman"/>
          <w:sz w:val="24"/>
          <w:szCs w:val="24"/>
        </w:rPr>
      </w:pPr>
      <w:r w:rsidRPr="00D2431A">
        <w:rPr>
          <w:rFonts w:ascii="Times New Roman" w:hAnsi="Times New Roman"/>
          <w:sz w:val="24"/>
          <w:szCs w:val="24"/>
        </w:rPr>
        <w:t xml:space="preserve">Задачи: </w:t>
      </w:r>
    </w:p>
    <w:p w:rsidR="00C919E5" w:rsidRDefault="00C919E5" w:rsidP="00C919E5">
      <w:pPr>
        <w:spacing w:after="0"/>
        <w:ind w:righ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431A">
        <w:rPr>
          <w:rFonts w:ascii="Times New Roman" w:hAnsi="Times New Roman"/>
          <w:sz w:val="24"/>
          <w:szCs w:val="24"/>
        </w:rPr>
        <w:t>педагогам расширить сеть мероприятий по подготовке к олимпиадам с использованием информационных ресурсов Яросла</w:t>
      </w:r>
      <w:r>
        <w:rPr>
          <w:rFonts w:ascii="Times New Roman" w:hAnsi="Times New Roman"/>
          <w:sz w:val="24"/>
          <w:szCs w:val="24"/>
        </w:rPr>
        <w:t>вской области;</w:t>
      </w:r>
    </w:p>
    <w:p w:rsidR="00C919E5" w:rsidRPr="00D2431A" w:rsidRDefault="00C919E5" w:rsidP="00C919E5">
      <w:pPr>
        <w:spacing w:after="0"/>
        <w:ind w:righ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школьный этап предметных олимпиад.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№12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востребованности выпускников школы</w:t>
      </w:r>
    </w:p>
    <w:p w:rsidR="00C919E5" w:rsidRPr="00891ED8" w:rsidRDefault="00C919E5" w:rsidP="00C91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hAnsi="Times New Roman"/>
          <w:b/>
          <w:sz w:val="24"/>
          <w:szCs w:val="24"/>
        </w:rPr>
        <w:t xml:space="preserve">Трудоустройство </w:t>
      </w:r>
      <w:r>
        <w:rPr>
          <w:rFonts w:ascii="Times New Roman" w:hAnsi="Times New Roman"/>
          <w:b/>
          <w:sz w:val="24"/>
          <w:szCs w:val="24"/>
        </w:rPr>
        <w:t>об</w:t>
      </w:r>
      <w:r w:rsidRPr="00891ED8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891ED8">
        <w:rPr>
          <w:rFonts w:ascii="Times New Roman" w:hAnsi="Times New Roman"/>
          <w:b/>
          <w:sz w:val="24"/>
          <w:szCs w:val="24"/>
        </w:rPr>
        <w:t>щихся.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769"/>
        <w:gridCol w:w="2693"/>
      </w:tblGrid>
      <w:tr w:rsidR="00C919E5" w:rsidRPr="00891ED8" w:rsidTr="002E60A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E25C27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  <w:r w:rsidR="00C919E5" w:rsidRPr="00891ED8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E25C27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  <w:r w:rsidR="00C919E5" w:rsidRPr="00891ED8">
              <w:rPr>
                <w:rFonts w:ascii="Times New Roman" w:hAnsi="Times New Roman"/>
                <w:b/>
                <w:sz w:val="24"/>
                <w:szCs w:val="24"/>
              </w:rPr>
              <w:t xml:space="preserve"> уч. год</w:t>
            </w:r>
          </w:p>
        </w:tc>
      </w:tr>
      <w:tr w:rsidR="00C919E5" w:rsidRPr="00891ED8" w:rsidTr="002E60A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C919E5" w:rsidRPr="00891ED8" w:rsidTr="002E60A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Всего выпускников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E5" w:rsidRPr="00891ED8" w:rsidRDefault="00E25C27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E5" w:rsidRPr="00891ED8" w:rsidRDefault="00E25C27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919E5" w:rsidRPr="00891ED8" w:rsidTr="002E60A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Продолжают обучение в 10 классе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19E5" w:rsidRPr="00891ED8" w:rsidTr="002E60A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Поступили в ССУЗы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E5" w:rsidRPr="00891ED8" w:rsidRDefault="00E25C27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E5" w:rsidRPr="00891ED8" w:rsidRDefault="00E25C27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919E5" w:rsidRPr="00891ED8" w:rsidTr="002E60A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Поступили в ПУ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E5" w:rsidRPr="00891ED8" w:rsidRDefault="00E25C27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E5" w:rsidRPr="00891ED8" w:rsidRDefault="00E25C27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919E5" w:rsidRPr="00891ED8" w:rsidTr="002E60A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Поступили в 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черние </w:t>
            </w: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919E5" w:rsidRPr="00891ED8" w:rsidTr="002E60AF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Не работают и не учатся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9E5" w:rsidRPr="00891ED8" w:rsidRDefault="00C919E5" w:rsidP="002E6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D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</w:p>
    <w:p w:rsidR="00C919E5" w:rsidRPr="002A452C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выпускников 9 класса</w:t>
      </w:r>
      <w:r w:rsidRPr="002A452C">
        <w:rPr>
          <w:rFonts w:ascii="Times New Roman" w:hAnsi="Times New Roman"/>
          <w:sz w:val="24"/>
          <w:szCs w:val="24"/>
        </w:rPr>
        <w:t xml:space="preserve"> </w:t>
      </w:r>
      <w:r w:rsidR="00E25C27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2A452C">
        <w:rPr>
          <w:rFonts w:ascii="Times New Roman" w:hAnsi="Times New Roman"/>
          <w:sz w:val="24"/>
          <w:szCs w:val="24"/>
        </w:rPr>
        <w:t>успешно прошли государственную ито</w:t>
      </w:r>
      <w:r>
        <w:rPr>
          <w:rFonts w:ascii="Times New Roman" w:hAnsi="Times New Roman"/>
          <w:sz w:val="24"/>
          <w:szCs w:val="24"/>
        </w:rPr>
        <w:t>говую аттестацию и получили аттестаты об основном</w:t>
      </w:r>
      <w:r w:rsidRPr="002A452C">
        <w:rPr>
          <w:rFonts w:ascii="Times New Roman" w:hAnsi="Times New Roman"/>
          <w:sz w:val="24"/>
          <w:szCs w:val="24"/>
        </w:rPr>
        <w:t xml:space="preserve"> общем образовании</w:t>
      </w:r>
      <w:r w:rsidR="00E25C27">
        <w:rPr>
          <w:rFonts w:ascii="Times New Roman" w:hAnsi="Times New Roman"/>
          <w:sz w:val="24"/>
          <w:szCs w:val="24"/>
        </w:rPr>
        <w:t xml:space="preserve"> 3 человека.</w:t>
      </w:r>
    </w:p>
    <w:p w:rsidR="00C919E5" w:rsidRPr="002A452C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Все выпускники </w:t>
      </w:r>
      <w:r w:rsidRPr="002A452C">
        <w:rPr>
          <w:rFonts w:ascii="Times New Roman" w:hAnsi="Times New Roman"/>
          <w:sz w:val="24"/>
          <w:szCs w:val="24"/>
        </w:rPr>
        <w:t>9 кл</w:t>
      </w:r>
      <w:r>
        <w:rPr>
          <w:rFonts w:ascii="Times New Roman" w:hAnsi="Times New Roman"/>
          <w:sz w:val="24"/>
          <w:szCs w:val="24"/>
        </w:rPr>
        <w:t>асса продолжают обучение в образовательных организациях Ярославской области.</w:t>
      </w:r>
    </w:p>
    <w:p w:rsidR="00C919E5" w:rsidRPr="00731DA3" w:rsidRDefault="00C919E5" w:rsidP="00C919E5">
      <w:pPr>
        <w:spacing w:after="0" w:line="240" w:lineRule="auto"/>
        <w:ind w:left="219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919E5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</w:t>
      </w: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>13. Оценка обеспечения безопасности ОУ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Комплексная безопасность образовательного учреждения достигается при совокупности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 Организация комплексной безопасности учреждения представляет собой логически построенную систему, обеспечивающую максимальную эффективность решения этой задачи, которая представлена на схеме «Система комплексной безопасности образовательного учреждения» (см. рисунок 1). 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highlight w:val="red"/>
          <w:u w:val="single"/>
          <w:lang w:eastAsia="ru-RU"/>
        </w:rPr>
      </w:pP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91ED8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86500" cy="4276725"/>
            <wp:effectExtent l="0" t="0" r="0" b="9525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E5" w:rsidRPr="00891ED8" w:rsidRDefault="00C919E5" w:rsidP="00C919E5">
      <w:pPr>
        <w:spacing w:after="0" w:line="240" w:lineRule="auto"/>
        <w:ind w:left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Pr="00891ED8" w:rsidRDefault="00C919E5" w:rsidP="00C91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Основной элемент системы комплексной безопасности учреждения – уровень допустимого минимального риска. Он служит критерием оценки и определения путей и мер совершенствования технических систем, организационной структуры и управления системой комплексной безопасности образовательного учреждения. </w:t>
      </w:r>
    </w:p>
    <w:p w:rsidR="00C919E5" w:rsidRPr="00891ED8" w:rsidRDefault="00C919E5" w:rsidP="00DB364D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Плановая работ</w:t>
      </w:r>
      <w:r>
        <w:rPr>
          <w:rFonts w:ascii="Times New Roman" w:hAnsi="Times New Roman"/>
          <w:sz w:val="24"/>
          <w:szCs w:val="24"/>
        </w:rPr>
        <w:t>а по антитеррористической защищё</w:t>
      </w:r>
      <w:r w:rsidRPr="00891ED8">
        <w:rPr>
          <w:rFonts w:ascii="Times New Roman" w:hAnsi="Times New Roman"/>
          <w:sz w:val="24"/>
          <w:szCs w:val="24"/>
        </w:rPr>
        <w:t>нно</w:t>
      </w:r>
      <w:r w:rsidR="00DB364D">
        <w:rPr>
          <w:rFonts w:ascii="Times New Roman" w:hAnsi="Times New Roman"/>
          <w:sz w:val="24"/>
          <w:szCs w:val="24"/>
        </w:rPr>
        <w:t xml:space="preserve">сти образовательного учреждения </w:t>
      </w:r>
      <w:r w:rsidRPr="00891ED8">
        <w:rPr>
          <w:rFonts w:ascii="Times New Roman" w:hAnsi="Times New Roman"/>
          <w:sz w:val="24"/>
          <w:szCs w:val="24"/>
        </w:rPr>
        <w:t>осуществляется в целях обеспечения режима, исключающего несанкционированное проникновение граждан и техники на территорию образовательного учреждения и в имеющиеся здания и сооружения, защиту персонала и обучающихся от насильственных действий. Включает в себя организацию охранных мероприятий по следующим направлениям:</w:t>
      </w:r>
    </w:p>
    <w:p w:rsidR="00C919E5" w:rsidRPr="00891ED8" w:rsidRDefault="00C919E5" w:rsidP="00C919E5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- периметральное ограждение тер</w:t>
      </w:r>
      <w:r w:rsidR="00DB364D">
        <w:rPr>
          <w:rFonts w:ascii="Times New Roman" w:hAnsi="Times New Roman"/>
          <w:sz w:val="24"/>
          <w:szCs w:val="24"/>
        </w:rPr>
        <w:t>ритории учреждения</w:t>
      </w:r>
      <w:r w:rsidRPr="00891ED8">
        <w:rPr>
          <w:rFonts w:ascii="Times New Roman" w:hAnsi="Times New Roman"/>
          <w:sz w:val="24"/>
          <w:szCs w:val="24"/>
        </w:rPr>
        <w:t>;</w:t>
      </w:r>
    </w:p>
    <w:p w:rsidR="00C919E5" w:rsidRPr="00891ED8" w:rsidRDefault="00C919E5" w:rsidP="00C919E5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- организация круглосуточно</w:t>
      </w:r>
      <w:r>
        <w:rPr>
          <w:rFonts w:ascii="Times New Roman" w:hAnsi="Times New Roman"/>
          <w:sz w:val="24"/>
          <w:szCs w:val="24"/>
        </w:rPr>
        <w:t>й охраны здания и территории: днё</w:t>
      </w:r>
      <w:r w:rsidRPr="00891ED8">
        <w:rPr>
          <w:rFonts w:ascii="Times New Roman" w:hAnsi="Times New Roman"/>
          <w:sz w:val="24"/>
          <w:szCs w:val="24"/>
        </w:rPr>
        <w:t>м – техническими служащими, ночью – сторожем;</w:t>
      </w:r>
    </w:p>
    <w:p w:rsidR="00C919E5" w:rsidRPr="00891ED8" w:rsidRDefault="00C919E5" w:rsidP="00C919E5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lastRenderedPageBreak/>
        <w:t>- организация контро</w:t>
      </w:r>
      <w:r>
        <w:rPr>
          <w:rFonts w:ascii="Times New Roman" w:hAnsi="Times New Roman"/>
          <w:sz w:val="24"/>
          <w:szCs w:val="24"/>
        </w:rPr>
        <w:t>льно-пропускного режима в здании</w:t>
      </w:r>
      <w:r w:rsidRPr="00891ED8">
        <w:rPr>
          <w:rFonts w:ascii="Times New Roman" w:hAnsi="Times New Roman"/>
          <w:sz w:val="24"/>
          <w:szCs w:val="24"/>
        </w:rPr>
        <w:t xml:space="preserve"> школы;</w:t>
      </w:r>
    </w:p>
    <w:p w:rsidR="00C919E5" w:rsidRPr="00891ED8" w:rsidRDefault="00C919E5" w:rsidP="00C919E5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- оснащение учреж</w:t>
      </w:r>
      <w:r>
        <w:rPr>
          <w:rFonts w:ascii="Times New Roman" w:hAnsi="Times New Roman"/>
          <w:sz w:val="24"/>
          <w:szCs w:val="24"/>
        </w:rPr>
        <w:t>дения тревожной кнопкой,</w:t>
      </w:r>
      <w:r w:rsidRPr="00891ED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одключенной</w:t>
      </w:r>
      <w:r w:rsidRPr="00891ED8">
        <w:rPr>
          <w:rFonts w:ascii="Times New Roman" w:hAnsi="Times New Roman"/>
          <w:sz w:val="24"/>
          <w:szCs w:val="24"/>
        </w:rPr>
        <w:t xml:space="preserve"> на пульт централизо</w:t>
      </w:r>
      <w:r>
        <w:rPr>
          <w:rFonts w:ascii="Times New Roman" w:hAnsi="Times New Roman"/>
          <w:sz w:val="24"/>
          <w:szCs w:val="24"/>
        </w:rPr>
        <w:t>ванной охраны г. Углич</w:t>
      </w:r>
      <w:r w:rsidRPr="00891ED8">
        <w:rPr>
          <w:rFonts w:ascii="Times New Roman" w:hAnsi="Times New Roman"/>
          <w:sz w:val="24"/>
          <w:szCs w:val="24"/>
        </w:rPr>
        <w:t>;</w:t>
      </w:r>
    </w:p>
    <w:p w:rsidR="00C919E5" w:rsidRPr="00891ED8" w:rsidRDefault="00C919E5" w:rsidP="00C919E5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- установка системы видеонаблюдения на </w:t>
      </w:r>
      <w:r>
        <w:rPr>
          <w:rFonts w:ascii="Times New Roman" w:hAnsi="Times New Roman"/>
          <w:sz w:val="24"/>
          <w:szCs w:val="24"/>
        </w:rPr>
        <w:t>территории школы и дошкольной группы</w:t>
      </w:r>
      <w:r w:rsidRPr="00891ED8">
        <w:rPr>
          <w:rFonts w:ascii="Times New Roman" w:hAnsi="Times New Roman"/>
          <w:sz w:val="24"/>
          <w:szCs w:val="24"/>
        </w:rPr>
        <w:t>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 учреждении создан пас</w:t>
      </w:r>
      <w:r>
        <w:rPr>
          <w:rFonts w:ascii="Times New Roman" w:hAnsi="Times New Roman"/>
          <w:sz w:val="24"/>
          <w:szCs w:val="24"/>
        </w:rPr>
        <w:t>порт антитеррористической защищё</w:t>
      </w:r>
      <w:r w:rsidRPr="00891ED8">
        <w:rPr>
          <w:rFonts w:ascii="Times New Roman" w:hAnsi="Times New Roman"/>
          <w:sz w:val="24"/>
          <w:szCs w:val="24"/>
        </w:rPr>
        <w:t>нности, который еже</w:t>
      </w:r>
      <w:r>
        <w:rPr>
          <w:rFonts w:ascii="Times New Roman" w:hAnsi="Times New Roman"/>
          <w:sz w:val="24"/>
          <w:szCs w:val="24"/>
        </w:rPr>
        <w:t xml:space="preserve">годно </w:t>
      </w:r>
      <w:r w:rsidRPr="00891ED8">
        <w:rPr>
          <w:rFonts w:ascii="Times New Roman" w:hAnsi="Times New Roman"/>
          <w:sz w:val="24"/>
          <w:szCs w:val="24"/>
        </w:rPr>
        <w:t>корректируется.</w:t>
      </w:r>
    </w:p>
    <w:p w:rsidR="00C919E5" w:rsidRPr="00D46BBD" w:rsidRDefault="00C919E5" w:rsidP="00C919E5">
      <w:pPr>
        <w:spacing w:after="0" w:line="240" w:lineRule="auto"/>
        <w:ind w:left="539"/>
        <w:jc w:val="both"/>
        <w:rPr>
          <w:rFonts w:ascii="Times New Roman" w:hAnsi="Times New Roman"/>
          <w:i/>
          <w:sz w:val="24"/>
          <w:szCs w:val="24"/>
        </w:rPr>
      </w:pPr>
      <w:r w:rsidRPr="00D46BBD">
        <w:rPr>
          <w:rFonts w:ascii="Times New Roman" w:hAnsi="Times New Roman"/>
          <w:i/>
          <w:sz w:val="24"/>
          <w:szCs w:val="24"/>
        </w:rPr>
        <w:t>Плановая работа по гражданской обороне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Организовано обучение обучающихся и сотрудников учреждения по ГОиЧС. Действия обучающихся и сотрудников в чрезвычайных ситуациях регулярно отрабатываются в ходе тренировочных занятий по имеющимся инструкциям. Для обучающихся издаются памятки о действиях при возникновении экстремальных и чрезвычайных ситуаций.</w:t>
      </w:r>
    </w:p>
    <w:p w:rsidR="00C919E5" w:rsidRPr="00891ED8" w:rsidRDefault="00C919E5" w:rsidP="00C919E5">
      <w:pPr>
        <w:spacing w:after="0" w:line="240" w:lineRule="auto"/>
        <w:ind w:left="539"/>
        <w:jc w:val="both"/>
        <w:rPr>
          <w:rFonts w:ascii="Times New Roman" w:hAnsi="Times New Roman"/>
          <w:i/>
          <w:sz w:val="24"/>
          <w:szCs w:val="24"/>
        </w:rPr>
      </w:pPr>
      <w:r w:rsidRPr="00891ED8">
        <w:rPr>
          <w:rFonts w:ascii="Times New Roman" w:hAnsi="Times New Roman"/>
          <w:i/>
          <w:sz w:val="24"/>
          <w:szCs w:val="24"/>
        </w:rPr>
        <w:t>Выполнение норм пожарной безопасности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 учреждении функционирует противо</w:t>
      </w:r>
      <w:r>
        <w:rPr>
          <w:rFonts w:ascii="Times New Roman" w:hAnsi="Times New Roman"/>
          <w:sz w:val="24"/>
          <w:szCs w:val="24"/>
        </w:rPr>
        <w:t>пожарная сигнализация</w:t>
      </w:r>
      <w:r w:rsidRPr="00891ED8">
        <w:rPr>
          <w:rFonts w:ascii="Times New Roman" w:hAnsi="Times New Roman"/>
          <w:sz w:val="24"/>
          <w:szCs w:val="24"/>
        </w:rPr>
        <w:t>. Практическая работа по отработке навыков в случае в</w:t>
      </w:r>
      <w:r>
        <w:rPr>
          <w:rFonts w:ascii="Times New Roman" w:hAnsi="Times New Roman"/>
          <w:sz w:val="24"/>
          <w:szCs w:val="24"/>
        </w:rPr>
        <w:t>озникновения пожара проводится 2</w:t>
      </w:r>
      <w:r w:rsidRPr="00891ED8">
        <w:rPr>
          <w:rFonts w:ascii="Times New Roman" w:hAnsi="Times New Roman"/>
          <w:sz w:val="24"/>
          <w:szCs w:val="24"/>
        </w:rPr>
        <w:t xml:space="preserve"> раза в год совместно с сотрудниками пожарной части. Проводится обучение по электробезопасности, пожарно-техническому минимуму работников учреждения.</w:t>
      </w:r>
    </w:p>
    <w:p w:rsidR="00C919E5" w:rsidRPr="00891ED8" w:rsidRDefault="00C919E5" w:rsidP="00C919E5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i/>
          <w:sz w:val="24"/>
          <w:szCs w:val="24"/>
        </w:rPr>
        <w:t>Соблюдение норм охраны труда и техники безопасности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 учреждении созданы условия для безопасного пребывания обучающихся и сотрудников. Проведена специальная оценка условий труда. С работниками и обучающимися регулярно проводятся инструктажи по охране труда и технике безопасности. Соблюдаются нормы и правил</w:t>
      </w:r>
      <w:r w:rsidR="00DB364D">
        <w:rPr>
          <w:rFonts w:ascii="Times New Roman" w:hAnsi="Times New Roman"/>
          <w:sz w:val="24"/>
          <w:szCs w:val="24"/>
        </w:rPr>
        <w:t>а СанПиН</w:t>
      </w:r>
      <w:r w:rsidR="00E25C27">
        <w:rPr>
          <w:rFonts w:ascii="Times New Roman" w:hAnsi="Times New Roman"/>
          <w:sz w:val="24"/>
          <w:szCs w:val="24"/>
        </w:rPr>
        <w:t>. В 2018-2019</w:t>
      </w:r>
      <w:r>
        <w:rPr>
          <w:rFonts w:ascii="Times New Roman" w:hAnsi="Times New Roman"/>
          <w:sz w:val="24"/>
          <w:szCs w:val="24"/>
        </w:rPr>
        <w:t xml:space="preserve"> учебном году несчастных случаев не зарегистрировано.</w:t>
      </w:r>
    </w:p>
    <w:p w:rsidR="00C919E5" w:rsidRPr="00891ED8" w:rsidRDefault="00C919E5" w:rsidP="00C919E5">
      <w:pPr>
        <w:spacing w:after="0" w:line="240" w:lineRule="auto"/>
        <w:ind w:left="539"/>
        <w:jc w:val="both"/>
        <w:rPr>
          <w:rFonts w:ascii="Times New Roman" w:hAnsi="Times New Roman"/>
          <w:i/>
          <w:sz w:val="24"/>
          <w:szCs w:val="24"/>
        </w:rPr>
      </w:pPr>
      <w:r w:rsidRPr="00891ED8">
        <w:rPr>
          <w:rFonts w:ascii="Times New Roman" w:hAnsi="Times New Roman"/>
          <w:i/>
          <w:sz w:val="24"/>
          <w:szCs w:val="24"/>
        </w:rPr>
        <w:t>Профилактика правонарушений и ПДД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 учреждении проводится регулярное информирование школьников о необходимости соблюдения правил дорожного движения: инструктажи, практические занятия, беседы о правилах безопасного поведения в школе и в общественных местах. До обучающихся доводятс</w:t>
      </w:r>
      <w:r>
        <w:rPr>
          <w:rFonts w:ascii="Times New Roman" w:hAnsi="Times New Roman"/>
          <w:sz w:val="24"/>
          <w:szCs w:val="24"/>
        </w:rPr>
        <w:t>я правила поведения вблизи водоё</w:t>
      </w:r>
      <w:r w:rsidRPr="00891ED8">
        <w:rPr>
          <w:rFonts w:ascii="Times New Roman" w:hAnsi="Times New Roman"/>
          <w:sz w:val="24"/>
          <w:szCs w:val="24"/>
        </w:rPr>
        <w:t>мов, железнодорожного полотна, в бы</w:t>
      </w:r>
      <w:r>
        <w:rPr>
          <w:rFonts w:ascii="Times New Roman" w:hAnsi="Times New Roman"/>
          <w:sz w:val="24"/>
          <w:szCs w:val="24"/>
        </w:rPr>
        <w:t>ту и т.д</w:t>
      </w:r>
      <w:r w:rsidRPr="00891ED8">
        <w:rPr>
          <w:rFonts w:ascii="Times New Roman" w:hAnsi="Times New Roman"/>
          <w:sz w:val="24"/>
          <w:szCs w:val="24"/>
        </w:rPr>
        <w:t xml:space="preserve">. Совместно с </w:t>
      </w:r>
      <w:r>
        <w:rPr>
          <w:rFonts w:ascii="Times New Roman" w:hAnsi="Times New Roman"/>
          <w:sz w:val="24"/>
          <w:szCs w:val="24"/>
        </w:rPr>
        <w:t>сотрудниками Т</w:t>
      </w:r>
      <w:r w:rsidRPr="00891ED8">
        <w:rPr>
          <w:rFonts w:ascii="Times New Roman" w:hAnsi="Times New Roman"/>
          <w:sz w:val="24"/>
          <w:szCs w:val="24"/>
        </w:rPr>
        <w:t xml:space="preserve">КДН и ЗП </w:t>
      </w:r>
      <w:r>
        <w:rPr>
          <w:rFonts w:ascii="Times New Roman" w:hAnsi="Times New Roman"/>
          <w:sz w:val="24"/>
          <w:szCs w:val="24"/>
        </w:rPr>
        <w:t xml:space="preserve">Некоузского района, МО МВД России «Некоузский» </w:t>
      </w:r>
      <w:r w:rsidRPr="00891ED8">
        <w:rPr>
          <w:rFonts w:ascii="Times New Roman" w:hAnsi="Times New Roman"/>
          <w:sz w:val="24"/>
          <w:szCs w:val="24"/>
        </w:rPr>
        <w:t>проводятся мероприятия, направленные на профилактику правонарушений. С нарушителями организуется работа в рамках образовательного учреждения. Данные вопросы обсуждаются на родительских собраниях.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 учреждении создан паспорт дорожн</w:t>
      </w:r>
      <w:r>
        <w:rPr>
          <w:rFonts w:ascii="Times New Roman" w:hAnsi="Times New Roman"/>
          <w:sz w:val="24"/>
          <w:szCs w:val="24"/>
        </w:rPr>
        <w:t>ой безопасности. В коридоре</w:t>
      </w:r>
      <w:r w:rsidRPr="00891ED8">
        <w:rPr>
          <w:rFonts w:ascii="Times New Roman" w:hAnsi="Times New Roman"/>
          <w:sz w:val="24"/>
          <w:szCs w:val="24"/>
        </w:rPr>
        <w:t xml:space="preserve"> и на сайте учреждения размещена схема безопасного маршрута.</w:t>
      </w:r>
    </w:p>
    <w:p w:rsidR="00C919E5" w:rsidRDefault="00C919E5" w:rsidP="00C919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Изучение курса ОБЖ</w:t>
      </w:r>
    </w:p>
    <w:p w:rsidR="00C919E5" w:rsidRPr="00FA3CC0" w:rsidRDefault="00C919E5" w:rsidP="00C919E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Обучение безопасности жизнедеятельности обучающихся осуществляется при изучении курса ОБЖ и в рамках изучения предмета «Окружающий мир» в начальной школе. Изучаемый материал формирует у обучающихся сознательное и ответственное отношение к личной безопасности и безопасности окружающих. Обучающиеся приобретают знания и умения распознавать и оценивать опасные ситуации, определять</w:t>
      </w:r>
      <w:r>
        <w:rPr>
          <w:rFonts w:ascii="Times New Roman" w:hAnsi="Times New Roman"/>
          <w:sz w:val="24"/>
          <w:szCs w:val="24"/>
        </w:rPr>
        <w:t xml:space="preserve"> способы защиты, оказывать само и </w:t>
      </w:r>
      <w:r w:rsidRPr="00891ED8">
        <w:rPr>
          <w:rFonts w:ascii="Times New Roman" w:hAnsi="Times New Roman"/>
          <w:sz w:val="24"/>
          <w:szCs w:val="24"/>
        </w:rPr>
        <w:t xml:space="preserve">взаимопомощь. 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 учреждении имеются стенды и плакаты по пропаганде действий, направленных на обеспечение безопасности на дороге, по предупреждению пожаров и действиям при их возникновении, по действиям при возникновении тер</w:t>
      </w:r>
      <w:r>
        <w:rPr>
          <w:rFonts w:ascii="Times New Roman" w:hAnsi="Times New Roman"/>
          <w:sz w:val="24"/>
          <w:szCs w:val="24"/>
        </w:rPr>
        <w:t>рористической опасности: «Терроризм – угроза обществу»</w:t>
      </w:r>
      <w:r w:rsidRPr="00891ED8">
        <w:rPr>
          <w:rFonts w:ascii="Times New Roman" w:hAnsi="Times New Roman"/>
          <w:sz w:val="24"/>
          <w:szCs w:val="24"/>
        </w:rPr>
        <w:t>, «Пожарная безопасность», «Уголок гражданской защи</w:t>
      </w:r>
      <w:r>
        <w:rPr>
          <w:rFonts w:ascii="Times New Roman" w:hAnsi="Times New Roman"/>
          <w:sz w:val="24"/>
          <w:szCs w:val="24"/>
        </w:rPr>
        <w:t>ты».</w:t>
      </w:r>
    </w:p>
    <w:p w:rsidR="00C919E5" w:rsidRPr="00891ED8" w:rsidRDefault="00C919E5" w:rsidP="00C919E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Вывод: В</w:t>
      </w:r>
      <w:r>
        <w:rPr>
          <w:rFonts w:ascii="Times New Roman" w:hAnsi="Times New Roman"/>
          <w:sz w:val="24"/>
          <w:szCs w:val="24"/>
        </w:rPr>
        <w:t xml:space="preserve"> образовательном учреждении ведё</w:t>
      </w:r>
      <w:r w:rsidRPr="00891ED8">
        <w:rPr>
          <w:rFonts w:ascii="Times New Roman" w:hAnsi="Times New Roman"/>
          <w:sz w:val="24"/>
          <w:szCs w:val="24"/>
        </w:rPr>
        <w:t xml:space="preserve">тся комплексная работа по созданию безопасных условий для участников образовательного процесса. Созданы условия для сохранения жизни и здоровья обучающихся и работников, материальных ценностей учреждения от возможных несчастных случаев, пожаров, аварий, стихийных бедствий и других чрезвычайных ситуаций. В своей работе учреждение взаимодействует с МО МВД России «Некоузский», отделом по делам гражданской обороны, чрезвычайным ситуациям и ликвидации последствий стихийных бедствий, муниципальным органом управления </w:t>
      </w:r>
      <w:r w:rsidRPr="00891ED8">
        <w:rPr>
          <w:rFonts w:ascii="Times New Roman" w:hAnsi="Times New Roman"/>
          <w:sz w:val="24"/>
          <w:szCs w:val="24"/>
        </w:rPr>
        <w:lastRenderedPageBreak/>
        <w:t>образованием, другими органами и организациями, осуществ</w:t>
      </w:r>
      <w:r>
        <w:rPr>
          <w:rFonts w:ascii="Times New Roman" w:hAnsi="Times New Roman"/>
          <w:sz w:val="24"/>
          <w:szCs w:val="24"/>
        </w:rPr>
        <w:t>ляющими</w:t>
      </w:r>
      <w:r w:rsidRPr="00891ED8">
        <w:rPr>
          <w:rFonts w:ascii="Times New Roman" w:hAnsi="Times New Roman"/>
          <w:sz w:val="24"/>
          <w:szCs w:val="24"/>
        </w:rPr>
        <w:t xml:space="preserve"> решение данных вопросов. 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9E5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14. </w:t>
      </w:r>
      <w:r w:rsidRPr="00891ED8">
        <w:rPr>
          <w:rFonts w:ascii="Times New Roman" w:hAnsi="Times New Roman"/>
          <w:b/>
          <w:sz w:val="24"/>
          <w:szCs w:val="24"/>
        </w:rPr>
        <w:t>Приоритетные направления работы школы</w:t>
      </w:r>
    </w:p>
    <w:p w:rsidR="00C919E5" w:rsidRPr="00891ED8" w:rsidRDefault="00C919E5" w:rsidP="00C91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9E5" w:rsidRPr="00891ED8" w:rsidRDefault="00C919E5" w:rsidP="00DB36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Повышение качества образования через эффективное управление ресурсами.</w:t>
      </w:r>
    </w:p>
    <w:p w:rsidR="00C919E5" w:rsidRDefault="00C919E5" w:rsidP="00DB36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3C1">
        <w:rPr>
          <w:rFonts w:ascii="Times New Roman" w:hAnsi="Times New Roman"/>
          <w:sz w:val="24"/>
          <w:szCs w:val="24"/>
        </w:rPr>
        <w:t>Соз</w:t>
      </w:r>
      <w:r>
        <w:rPr>
          <w:rFonts w:ascii="Times New Roman" w:hAnsi="Times New Roman"/>
          <w:sz w:val="24"/>
          <w:szCs w:val="24"/>
        </w:rPr>
        <w:t>дание условий для развития одарё</w:t>
      </w:r>
      <w:r w:rsidRPr="004D73C1">
        <w:rPr>
          <w:rFonts w:ascii="Times New Roman" w:hAnsi="Times New Roman"/>
          <w:sz w:val="24"/>
          <w:szCs w:val="24"/>
        </w:rPr>
        <w:t>нных детей и общей среды для проявления и развития способностей каждог</w:t>
      </w:r>
      <w:r>
        <w:rPr>
          <w:rFonts w:ascii="Times New Roman" w:hAnsi="Times New Roman"/>
          <w:sz w:val="24"/>
          <w:szCs w:val="24"/>
        </w:rPr>
        <w:t>о ребёнка, выявления возможностей одарё</w:t>
      </w:r>
      <w:r w:rsidRPr="004D73C1">
        <w:rPr>
          <w:rFonts w:ascii="Times New Roman" w:hAnsi="Times New Roman"/>
          <w:sz w:val="24"/>
          <w:szCs w:val="24"/>
        </w:rPr>
        <w:t>нных детей</w:t>
      </w:r>
      <w:r>
        <w:rPr>
          <w:rFonts w:ascii="Times New Roman" w:hAnsi="Times New Roman"/>
          <w:sz w:val="24"/>
          <w:szCs w:val="24"/>
        </w:rPr>
        <w:t>.</w:t>
      </w:r>
    </w:p>
    <w:p w:rsidR="00C919E5" w:rsidRPr="004D73C1" w:rsidRDefault="00E25C27" w:rsidP="00DB36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C919E5">
        <w:rPr>
          <w:rFonts w:ascii="Times New Roman" w:hAnsi="Times New Roman"/>
          <w:sz w:val="24"/>
          <w:szCs w:val="24"/>
        </w:rPr>
        <w:t xml:space="preserve"> учебном году необходимо обновление и пополнение нормативной базы по введению </w:t>
      </w:r>
      <w:r w:rsidR="00C919E5" w:rsidRPr="004D73C1">
        <w:rPr>
          <w:rFonts w:ascii="Times New Roman" w:hAnsi="Times New Roman"/>
          <w:sz w:val="24"/>
          <w:szCs w:val="24"/>
        </w:rPr>
        <w:t>ФГОС ООО</w:t>
      </w:r>
      <w:r w:rsidR="00C919E5">
        <w:rPr>
          <w:rFonts w:ascii="Times New Roman" w:hAnsi="Times New Roman"/>
          <w:sz w:val="24"/>
          <w:szCs w:val="24"/>
        </w:rPr>
        <w:t>, внесение изменений и дополнений</w:t>
      </w:r>
      <w:r w:rsidR="00C919E5" w:rsidRPr="004D73C1">
        <w:rPr>
          <w:rFonts w:ascii="Times New Roman" w:hAnsi="Times New Roman"/>
          <w:sz w:val="24"/>
          <w:szCs w:val="24"/>
        </w:rPr>
        <w:t xml:space="preserve"> в ООПООО в соответствии с ФГОС ООО и локальные акты школы в соответствии с требованиями законодательства.</w:t>
      </w:r>
    </w:p>
    <w:p w:rsidR="00C919E5" w:rsidRPr="00891ED8" w:rsidRDefault="00C919E5" w:rsidP="00DB36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Совершенствование системы работы школы, направленной на сохранение и укрепление здоровья обучающихся.</w:t>
      </w:r>
    </w:p>
    <w:p w:rsidR="00C919E5" w:rsidRPr="00891ED8" w:rsidRDefault="00C919E5" w:rsidP="00DB36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Развитие учительского потенциала. Продолж</w:t>
      </w:r>
      <w:r>
        <w:rPr>
          <w:rFonts w:ascii="Times New Roman" w:hAnsi="Times New Roman"/>
          <w:sz w:val="24"/>
          <w:szCs w:val="24"/>
        </w:rPr>
        <w:t>ение практики поддержки</w:t>
      </w:r>
      <w:r w:rsidRPr="00891ED8">
        <w:rPr>
          <w:rFonts w:ascii="Times New Roman" w:hAnsi="Times New Roman"/>
          <w:sz w:val="24"/>
          <w:szCs w:val="24"/>
        </w:rPr>
        <w:t xml:space="preserve"> талантливых учителей. Работа по совершенствованию про</w:t>
      </w:r>
      <w:r>
        <w:rPr>
          <w:rFonts w:ascii="Times New Roman" w:hAnsi="Times New Roman"/>
          <w:sz w:val="24"/>
          <w:szCs w:val="24"/>
        </w:rPr>
        <w:t>фессионального уровня педагогов</w:t>
      </w:r>
      <w:r w:rsidRPr="00891ED8">
        <w:rPr>
          <w:rFonts w:ascii="Times New Roman" w:hAnsi="Times New Roman"/>
          <w:sz w:val="24"/>
          <w:szCs w:val="24"/>
        </w:rPr>
        <w:t xml:space="preserve"> через эффективные методики управления.</w:t>
      </w:r>
    </w:p>
    <w:p w:rsidR="00C919E5" w:rsidRDefault="00C919E5" w:rsidP="00DB36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Укрепление материальной базы учебных кабинетов в соответствии с ФГОС.</w:t>
      </w:r>
    </w:p>
    <w:p w:rsidR="00C919E5" w:rsidRPr="00891ED8" w:rsidRDefault="00C919E5" w:rsidP="00DB3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9E5" w:rsidRDefault="00C919E5" w:rsidP="00C919E5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D8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№15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891ED8">
        <w:rPr>
          <w:rFonts w:ascii="Times New Roman" w:hAnsi="Times New Roman"/>
          <w:b/>
          <w:sz w:val="24"/>
          <w:szCs w:val="24"/>
        </w:rPr>
        <w:t>Общие выводы по итогам самообследования</w:t>
      </w:r>
    </w:p>
    <w:p w:rsidR="00C919E5" w:rsidRPr="00891ED8" w:rsidRDefault="00C919E5" w:rsidP="00C919E5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  <w:tab w:val="num" w:pos="567"/>
          <w:tab w:val="left" w:pos="360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Деятельность образовательной организации строится в соответствии с Уставом учреждения,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91ED8">
          <w:rPr>
            <w:rFonts w:ascii="Times New Roman" w:hAnsi="Times New Roman"/>
            <w:sz w:val="24"/>
            <w:szCs w:val="24"/>
          </w:rPr>
          <w:t>2012 г</w:t>
        </w:r>
      </w:smartTag>
      <w:r w:rsidRPr="00891ED8">
        <w:rPr>
          <w:rFonts w:ascii="Times New Roman" w:hAnsi="Times New Roman"/>
          <w:sz w:val="24"/>
          <w:szCs w:val="24"/>
        </w:rPr>
        <w:t xml:space="preserve"> № 273-ФЗ «Об образовании в РФ», нормативно-правовой базой, п</w:t>
      </w:r>
      <w:r>
        <w:rPr>
          <w:rFonts w:ascii="Times New Roman" w:hAnsi="Times New Roman"/>
          <w:sz w:val="24"/>
          <w:szCs w:val="24"/>
        </w:rPr>
        <w:t xml:space="preserve">рограммно-целевыми установками </w:t>
      </w:r>
      <w:r w:rsidRPr="00891ED8">
        <w:rPr>
          <w:rFonts w:ascii="Times New Roman" w:hAnsi="Times New Roman"/>
          <w:sz w:val="24"/>
          <w:szCs w:val="24"/>
        </w:rPr>
        <w:t>Департамента образования Ярославской области.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Школа стабильно функционирует в ре</w:t>
      </w:r>
      <w:r>
        <w:rPr>
          <w:rFonts w:ascii="Times New Roman" w:hAnsi="Times New Roman"/>
          <w:sz w:val="24"/>
          <w:szCs w:val="24"/>
        </w:rPr>
        <w:t>жиме развития.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Школа предоставляет доступное качественное образование, воспитание и развитие в безопасных, комфортных условиях, адаптирова</w:t>
      </w:r>
      <w:r>
        <w:rPr>
          <w:rFonts w:ascii="Times New Roman" w:hAnsi="Times New Roman"/>
          <w:sz w:val="24"/>
          <w:szCs w:val="24"/>
        </w:rPr>
        <w:t>нных к возможностям каждого ребё</w:t>
      </w:r>
      <w:r w:rsidRPr="00891ED8">
        <w:rPr>
          <w:rFonts w:ascii="Times New Roman" w:hAnsi="Times New Roman"/>
          <w:sz w:val="24"/>
          <w:szCs w:val="24"/>
        </w:rPr>
        <w:t>нка.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Контингент обучающихся стабилен, движение обучающихся происходит по объективным причинам и не вносит дест</w:t>
      </w:r>
      <w:r>
        <w:rPr>
          <w:rFonts w:ascii="Times New Roman" w:hAnsi="Times New Roman"/>
          <w:sz w:val="24"/>
          <w:szCs w:val="24"/>
        </w:rPr>
        <w:t>абилизации в процесс</w:t>
      </w:r>
      <w:r w:rsidRPr="00891ED8">
        <w:rPr>
          <w:rFonts w:ascii="Times New Roman" w:hAnsi="Times New Roman"/>
          <w:sz w:val="24"/>
          <w:szCs w:val="24"/>
        </w:rPr>
        <w:t xml:space="preserve"> развития школы.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Уровень подготовки выпускников по</w:t>
      </w:r>
      <w:r>
        <w:rPr>
          <w:rFonts w:ascii="Times New Roman" w:hAnsi="Times New Roman"/>
          <w:sz w:val="24"/>
          <w:szCs w:val="24"/>
        </w:rPr>
        <w:t xml:space="preserve">зволяет им поступать в </w:t>
      </w:r>
      <w:r w:rsidRPr="00891ED8">
        <w:rPr>
          <w:rFonts w:ascii="Times New Roman" w:hAnsi="Times New Roman"/>
          <w:sz w:val="24"/>
          <w:szCs w:val="24"/>
        </w:rPr>
        <w:t>средние профессиональные учебные заведения.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Здание и территория учреждения поддерживаются в хорошем состоянии.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Работа по внутришкольному контролю организована и проводится в соответствии с планом учреждения</w:t>
      </w:r>
      <w:r>
        <w:rPr>
          <w:rFonts w:ascii="Times New Roman" w:hAnsi="Times New Roman"/>
          <w:sz w:val="24"/>
          <w:szCs w:val="24"/>
        </w:rPr>
        <w:t>,</w:t>
      </w:r>
      <w:r w:rsidRPr="00891ED8">
        <w:rPr>
          <w:rFonts w:ascii="Times New Roman" w:hAnsi="Times New Roman"/>
          <w:sz w:val="24"/>
          <w:szCs w:val="24"/>
        </w:rPr>
        <w:t xml:space="preserve"> составленным по всем направлениям деятельности.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Качество образовательных в</w:t>
      </w:r>
      <w:r>
        <w:rPr>
          <w:rFonts w:ascii="Times New Roman" w:hAnsi="Times New Roman"/>
          <w:sz w:val="24"/>
          <w:szCs w:val="24"/>
        </w:rPr>
        <w:t>оздействий осуществляется за счё</w:t>
      </w:r>
      <w:r w:rsidRPr="00891ED8">
        <w:rPr>
          <w:rFonts w:ascii="Times New Roman" w:hAnsi="Times New Roman"/>
          <w:sz w:val="24"/>
          <w:szCs w:val="24"/>
        </w:rPr>
        <w:t>т эффективного использования современных образовательных технологий, в том числе информационно-коммуникационных.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соуправления школой. 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Школа планомерно работает над проблемой здоровья школьников, не допуская отрицательной динамики состояния здоровья обучающихся.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В школе созданы все</w:t>
      </w:r>
      <w:r>
        <w:rPr>
          <w:rFonts w:ascii="Times New Roman" w:hAnsi="Times New Roman"/>
          <w:sz w:val="24"/>
          <w:szCs w:val="24"/>
        </w:rPr>
        <w:t xml:space="preserve"> условия для самореализации ребё</w:t>
      </w:r>
      <w:r w:rsidRPr="00891ED8">
        <w:rPr>
          <w:rFonts w:ascii="Times New Roman" w:hAnsi="Times New Roman"/>
          <w:sz w:val="24"/>
          <w:szCs w:val="24"/>
        </w:rPr>
        <w:t>нка в урочной и вне</w:t>
      </w:r>
      <w:r>
        <w:rPr>
          <w:rFonts w:ascii="Times New Roman" w:hAnsi="Times New Roman"/>
          <w:sz w:val="24"/>
          <w:szCs w:val="24"/>
        </w:rPr>
        <w:t>урочной деятельности.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Повышается профессиональный уровень педагогического коллектива школы через курсы повышения квалификации, организацию внутрифирменного обучения, семинары, творческие встречи, мастер-классы и т.д.</w:t>
      </w:r>
    </w:p>
    <w:p w:rsidR="00C919E5" w:rsidRPr="00891ED8" w:rsidRDefault="00C919E5" w:rsidP="00DB364D">
      <w:pPr>
        <w:numPr>
          <w:ilvl w:val="1"/>
          <w:numId w:val="8"/>
        </w:numPr>
        <w:tabs>
          <w:tab w:val="clear" w:pos="1440"/>
        </w:tabs>
        <w:suppressAutoHyphens/>
        <w:spacing w:after="0" w:line="240" w:lineRule="auto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891ED8">
        <w:rPr>
          <w:rFonts w:ascii="Times New Roman" w:hAnsi="Times New Roman"/>
          <w:sz w:val="24"/>
          <w:szCs w:val="24"/>
        </w:rPr>
        <w:t>Родители, вып</w:t>
      </w:r>
      <w:r>
        <w:rPr>
          <w:rFonts w:ascii="Times New Roman" w:hAnsi="Times New Roman"/>
          <w:sz w:val="24"/>
          <w:szCs w:val="24"/>
        </w:rPr>
        <w:t>ускники и социум вы</w:t>
      </w:r>
      <w:r w:rsidRPr="00891ED8">
        <w:rPr>
          <w:rFonts w:ascii="Times New Roman" w:hAnsi="Times New Roman"/>
          <w:sz w:val="24"/>
          <w:szCs w:val="24"/>
        </w:rPr>
        <w:t>казывают позитивное отношение к деятельности школы.</w:t>
      </w:r>
    </w:p>
    <w:p w:rsidR="00A33251" w:rsidRPr="00083F52" w:rsidRDefault="00A33251" w:rsidP="00A33251">
      <w:pPr>
        <w:rPr>
          <w:rFonts w:ascii="Times New Roman" w:hAnsi="Times New Roman"/>
          <w:b/>
          <w:sz w:val="24"/>
          <w:szCs w:val="24"/>
        </w:rPr>
      </w:pPr>
      <w:r w:rsidRPr="00083F52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083F52">
        <w:rPr>
          <w:rFonts w:ascii="Times New Roman" w:hAnsi="Times New Roman"/>
          <w:b/>
          <w:sz w:val="24"/>
          <w:szCs w:val="24"/>
        </w:rPr>
        <w:t>. Показатели деятельности общеобразовательной организации, подлежащей самообсл</w:t>
      </w:r>
      <w:r w:rsidRPr="00083F52">
        <w:rPr>
          <w:rFonts w:ascii="Times New Roman" w:hAnsi="Times New Roman"/>
          <w:b/>
          <w:sz w:val="24"/>
          <w:szCs w:val="24"/>
        </w:rPr>
        <w:t>е</w:t>
      </w:r>
      <w:r w:rsidRPr="00083F52">
        <w:rPr>
          <w:rFonts w:ascii="Times New Roman" w:hAnsi="Times New Roman"/>
          <w:b/>
          <w:sz w:val="24"/>
          <w:szCs w:val="24"/>
        </w:rPr>
        <w:t xml:space="preserve">дованию (утверждены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083F52">
          <w:rPr>
            <w:rFonts w:ascii="Times New Roman" w:hAnsi="Times New Roman"/>
            <w:b/>
            <w:sz w:val="24"/>
            <w:szCs w:val="24"/>
          </w:rPr>
          <w:t>2013 г</w:t>
        </w:r>
      </w:smartTag>
      <w:r>
        <w:rPr>
          <w:rFonts w:ascii="Times New Roman" w:hAnsi="Times New Roman"/>
          <w:b/>
          <w:sz w:val="24"/>
          <w:szCs w:val="24"/>
        </w:rPr>
        <w:t>. №</w:t>
      </w:r>
      <w:r w:rsidRPr="00083F52">
        <w:rPr>
          <w:rFonts w:ascii="Times New Roman" w:hAnsi="Times New Roman"/>
          <w:b/>
          <w:sz w:val="24"/>
          <w:szCs w:val="24"/>
        </w:rPr>
        <w:t>1324)</w:t>
      </w:r>
    </w:p>
    <w:p w:rsidR="00A33251" w:rsidRPr="005F0C9D" w:rsidRDefault="00A33251" w:rsidP="00A33251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5F0C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 деятельности МОУ Спас-Ильдинская ООШ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6878"/>
        <w:gridCol w:w="1651"/>
      </w:tblGrid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209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3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86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Численное значение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3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9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E3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86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3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209" w:type="dxa"/>
            <w:shd w:val="clear" w:color="auto" w:fill="auto"/>
          </w:tcPr>
          <w:p w:rsidR="00A33251" w:rsidRPr="00910E3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910E34">
              <w:rPr>
                <w:rFonts w:ascii="Times New Roman" w:hAnsi="Times New Roman"/>
                <w:sz w:val="24"/>
                <w:szCs w:val="24"/>
              </w:rPr>
              <w:t xml:space="preserve">Общая численность учащихся   </w:t>
            </w:r>
          </w:p>
        </w:tc>
        <w:tc>
          <w:tcPr>
            <w:tcW w:w="1686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10E3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3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209" w:type="dxa"/>
            <w:shd w:val="clear" w:color="auto" w:fill="auto"/>
          </w:tcPr>
          <w:p w:rsidR="00A33251" w:rsidRPr="00910E3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910E34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  </w:t>
            </w:r>
          </w:p>
        </w:tc>
        <w:tc>
          <w:tcPr>
            <w:tcW w:w="1686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0E3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3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209" w:type="dxa"/>
            <w:shd w:val="clear" w:color="auto" w:fill="auto"/>
          </w:tcPr>
          <w:p w:rsidR="00A33251" w:rsidRPr="00910E3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910E34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686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0E3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910E3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209" w:type="dxa"/>
            <w:shd w:val="clear" w:color="auto" w:fill="auto"/>
          </w:tcPr>
          <w:p w:rsidR="00A33251" w:rsidRPr="00910E3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910E3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910E34">
                <w:rPr>
                  <w:rFonts w:ascii="Times New Roman" w:hAnsi="Times New Roman"/>
                  <w:sz w:val="24"/>
                  <w:szCs w:val="24"/>
                </w:rPr>
                <w:t>4”</w:t>
              </w:r>
            </w:smartTag>
            <w:r w:rsidRPr="00910E34">
              <w:rPr>
                <w:rFonts w:ascii="Times New Roman" w:hAnsi="Times New Roman"/>
                <w:sz w:val="24"/>
                <w:szCs w:val="24"/>
              </w:rPr>
              <w:t xml:space="preserve"> и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910E34">
                <w:rPr>
                  <w:rFonts w:ascii="Times New Roman" w:hAnsi="Times New Roman"/>
                  <w:sz w:val="24"/>
                  <w:szCs w:val="24"/>
                </w:rPr>
                <w:t>5”</w:t>
              </w:r>
            </w:smartTag>
            <w:r w:rsidRPr="00910E34">
              <w:rPr>
                <w:rFonts w:ascii="Times New Roman" w:hAnsi="Times New Roman"/>
                <w:sz w:val="24"/>
                <w:szCs w:val="24"/>
              </w:rPr>
              <w:t xml:space="preserve"> по результатам промежуточной аттестации, в общей чи</w:t>
            </w:r>
            <w:r w:rsidRPr="00910E34">
              <w:rPr>
                <w:rFonts w:ascii="Times New Roman" w:hAnsi="Times New Roman"/>
                <w:sz w:val="24"/>
                <w:szCs w:val="24"/>
              </w:rPr>
              <w:t>с</w:t>
            </w:r>
            <w:r w:rsidRPr="00910E34">
              <w:rPr>
                <w:rFonts w:ascii="Times New Roman" w:hAnsi="Times New Roman"/>
                <w:sz w:val="24"/>
                <w:szCs w:val="24"/>
              </w:rPr>
              <w:t xml:space="preserve">ленности учащихся  </w:t>
            </w:r>
          </w:p>
        </w:tc>
        <w:tc>
          <w:tcPr>
            <w:tcW w:w="1686" w:type="dxa"/>
            <w:shd w:val="clear" w:color="auto" w:fill="auto"/>
          </w:tcPr>
          <w:p w:rsidR="00A33251" w:rsidRPr="00D85ABF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  <w:r w:rsidRPr="00D85A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AC5F49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209" w:type="dxa"/>
            <w:shd w:val="clear" w:color="auto" w:fill="auto"/>
          </w:tcPr>
          <w:p w:rsidR="00A33251" w:rsidRPr="00AC5F49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AC5F49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86" w:type="dxa"/>
            <w:shd w:val="clear" w:color="auto" w:fill="auto"/>
          </w:tcPr>
          <w:p w:rsidR="00A33251" w:rsidRPr="00D85ABF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3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баллов / оценка 3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AC5F49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09" w:type="dxa"/>
            <w:shd w:val="clear" w:color="auto" w:fill="auto"/>
          </w:tcPr>
          <w:p w:rsidR="00A33251" w:rsidRPr="00AC5F49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AC5F49">
              <w:rPr>
                <w:rFonts w:ascii="Times New Roman" w:hAnsi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 </w:t>
            </w:r>
          </w:p>
        </w:tc>
        <w:tc>
          <w:tcPr>
            <w:tcW w:w="1686" w:type="dxa"/>
            <w:shd w:val="clear" w:color="auto" w:fill="auto"/>
          </w:tcPr>
          <w:p w:rsidR="00A33251" w:rsidRPr="00D85ABF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3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D85ABF">
              <w:rPr>
                <w:rFonts w:ascii="Times New Roman" w:hAnsi="Times New Roman"/>
                <w:sz w:val="24"/>
                <w:szCs w:val="24"/>
              </w:rPr>
              <w:t>баллов / оценк</w:t>
            </w:r>
            <w:r>
              <w:rPr>
                <w:rFonts w:ascii="Times New Roman" w:hAnsi="Times New Roman"/>
                <w:sz w:val="24"/>
                <w:szCs w:val="24"/>
              </w:rPr>
              <w:t>а 3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AC5F49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09" w:type="dxa"/>
            <w:shd w:val="clear" w:color="auto" w:fill="auto"/>
          </w:tcPr>
          <w:p w:rsidR="00A33251" w:rsidRPr="00AC5F49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AC5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</w:t>
            </w:r>
            <w:r w:rsidRPr="00AC5F4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5F49">
              <w:rPr>
                <w:rFonts w:ascii="Times New Roman" w:hAnsi="Times New Roman"/>
                <w:sz w:val="24"/>
                <w:szCs w:val="24"/>
              </w:rPr>
              <w:t>лучивших неудовлетворительные результаты на государственной итоговой аттестации по русскому языку, в общей численности в</w:t>
            </w:r>
            <w:r w:rsidRPr="00AC5F49">
              <w:rPr>
                <w:rFonts w:ascii="Times New Roman" w:hAnsi="Times New Roman"/>
                <w:sz w:val="24"/>
                <w:szCs w:val="24"/>
              </w:rPr>
              <w:t>ы</w:t>
            </w:r>
            <w:r w:rsidRPr="00AC5F49">
              <w:rPr>
                <w:rFonts w:ascii="Times New Roman" w:hAnsi="Times New Roman"/>
                <w:sz w:val="24"/>
                <w:szCs w:val="24"/>
              </w:rPr>
              <w:t>пускников 9 класса</w:t>
            </w:r>
          </w:p>
        </w:tc>
        <w:tc>
          <w:tcPr>
            <w:tcW w:w="1686" w:type="dxa"/>
            <w:shd w:val="clear" w:color="auto" w:fill="auto"/>
          </w:tcPr>
          <w:p w:rsidR="00A33251" w:rsidRPr="00AC5F49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9"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AC5F49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09" w:type="dxa"/>
            <w:shd w:val="clear" w:color="auto" w:fill="auto"/>
          </w:tcPr>
          <w:p w:rsidR="00A33251" w:rsidRPr="00AC5F49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AC5F4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</w:t>
            </w:r>
            <w:r w:rsidRPr="00AC5F49">
              <w:rPr>
                <w:rFonts w:ascii="Times New Roman" w:hAnsi="Times New Roman"/>
                <w:sz w:val="24"/>
                <w:szCs w:val="24"/>
              </w:rPr>
              <w:t>о</w:t>
            </w:r>
            <w:r w:rsidRPr="00AC5F49">
              <w:rPr>
                <w:rFonts w:ascii="Times New Roman" w:hAnsi="Times New Roman"/>
                <w:sz w:val="24"/>
                <w:szCs w:val="24"/>
              </w:rPr>
              <w:t>лучивших неудовлетворительные результаты на государственной итоговой аттестации по математике, в общей численности выпус</w:t>
            </w:r>
            <w:r w:rsidRPr="00AC5F49">
              <w:rPr>
                <w:rFonts w:ascii="Times New Roman" w:hAnsi="Times New Roman"/>
                <w:sz w:val="24"/>
                <w:szCs w:val="24"/>
              </w:rPr>
              <w:t>к</w:t>
            </w:r>
            <w:r w:rsidRPr="00AC5F49">
              <w:rPr>
                <w:rFonts w:ascii="Times New Roman" w:hAnsi="Times New Roman"/>
                <w:sz w:val="24"/>
                <w:szCs w:val="24"/>
              </w:rPr>
              <w:t>ников 9 класса</w:t>
            </w:r>
          </w:p>
        </w:tc>
        <w:tc>
          <w:tcPr>
            <w:tcW w:w="1686" w:type="dxa"/>
            <w:shd w:val="clear" w:color="auto" w:fill="auto"/>
          </w:tcPr>
          <w:p w:rsidR="00A33251" w:rsidRPr="00AC5F49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F49"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85041F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209" w:type="dxa"/>
            <w:shd w:val="clear" w:color="auto" w:fill="auto"/>
          </w:tcPr>
          <w:p w:rsidR="00A33251" w:rsidRPr="0085041F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8504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86" w:type="dxa"/>
            <w:shd w:val="clear" w:color="auto" w:fill="auto"/>
          </w:tcPr>
          <w:p w:rsidR="00A33251" w:rsidRPr="0085041F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1F"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85041F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209" w:type="dxa"/>
            <w:shd w:val="clear" w:color="auto" w:fill="auto"/>
          </w:tcPr>
          <w:p w:rsidR="00A33251" w:rsidRPr="0085041F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8504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</w:t>
            </w:r>
            <w:r w:rsidRPr="0085041F">
              <w:rPr>
                <w:rFonts w:ascii="Times New Roman" w:hAnsi="Times New Roman"/>
                <w:sz w:val="24"/>
                <w:szCs w:val="24"/>
              </w:rPr>
              <w:t>о</w:t>
            </w:r>
            <w:r w:rsidRPr="0085041F">
              <w:rPr>
                <w:rFonts w:ascii="Times New Roman" w:hAnsi="Times New Roman"/>
                <w:sz w:val="24"/>
                <w:szCs w:val="24"/>
              </w:rPr>
              <w:t>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86" w:type="dxa"/>
            <w:shd w:val="clear" w:color="auto" w:fill="auto"/>
          </w:tcPr>
          <w:p w:rsidR="00A33251" w:rsidRPr="0085041F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5041F">
              <w:rPr>
                <w:rFonts w:ascii="Times New Roman" w:hAnsi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504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а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стие в различных олимпиадах, смотрах, конкурсах, в общей чи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с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1686" w:type="dxa"/>
            <w:shd w:val="clear" w:color="auto" w:fill="auto"/>
          </w:tcPr>
          <w:p w:rsidR="00A33251" w:rsidRPr="00FC4131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FC41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</w:t>
            </w:r>
            <w:r>
              <w:rPr>
                <w:rFonts w:ascii="Times New Roman" w:hAnsi="Times New Roman"/>
                <w:sz w:val="24"/>
                <w:szCs w:val="24"/>
              </w:rPr>
              <w:t>сти учащихся-победителей и призё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ров олимпиад, смотров, конкурсов, в общей численности учащихся </w:t>
            </w:r>
          </w:p>
        </w:tc>
        <w:tc>
          <w:tcPr>
            <w:tcW w:w="1686" w:type="dxa"/>
            <w:shd w:val="clear" w:color="auto" w:fill="auto"/>
          </w:tcPr>
          <w:p w:rsidR="00A33251" w:rsidRPr="00FC4131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85041F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209" w:type="dxa"/>
            <w:shd w:val="clear" w:color="auto" w:fill="auto"/>
          </w:tcPr>
          <w:p w:rsidR="00A33251" w:rsidRPr="0085041F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8504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</w:t>
            </w:r>
            <w:r w:rsidRPr="0085041F">
              <w:rPr>
                <w:rFonts w:ascii="Times New Roman" w:hAnsi="Times New Roman"/>
                <w:sz w:val="24"/>
                <w:szCs w:val="24"/>
              </w:rPr>
              <w:t>д</w:t>
            </w:r>
            <w:r w:rsidRPr="0085041F">
              <w:rPr>
                <w:rFonts w:ascii="Times New Roman" w:hAnsi="Times New Roman"/>
                <w:sz w:val="24"/>
                <w:szCs w:val="24"/>
              </w:rPr>
              <w:t xml:space="preserve">метов, в общей численности учащихся </w:t>
            </w:r>
          </w:p>
        </w:tc>
        <w:tc>
          <w:tcPr>
            <w:tcW w:w="1686" w:type="dxa"/>
            <w:shd w:val="clear" w:color="auto" w:fill="auto"/>
          </w:tcPr>
          <w:p w:rsidR="00A33251" w:rsidRPr="0085041F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1F"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85041F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209" w:type="dxa"/>
            <w:shd w:val="clear" w:color="auto" w:fill="auto"/>
          </w:tcPr>
          <w:p w:rsidR="00A33251" w:rsidRPr="0085041F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85041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686" w:type="dxa"/>
            <w:shd w:val="clear" w:color="auto" w:fill="auto"/>
          </w:tcPr>
          <w:p w:rsidR="00A33251" w:rsidRPr="0085041F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41F"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нием дистанционных образовательных технологий, электронного обучения, в общей численности учащихся  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 / 0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о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сти учащихся 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0 человек / 0%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Общая численность педагогич</w:t>
            </w:r>
            <w:r>
              <w:rPr>
                <w:rFonts w:ascii="Times New Roman" w:hAnsi="Times New Roman"/>
                <w:sz w:val="24"/>
                <w:szCs w:val="24"/>
              </w:rPr>
              <w:t>еских работников, в том числе: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ков, имеющих высшее образование, в общей численности педаг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о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гических работников 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2B6195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человек / 86</w:t>
            </w:r>
            <w:r w:rsidR="00A33251" w:rsidRPr="007E0D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ков, имеющих высшее образование педагогической направленн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о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сти (профиля), в общей численности педагогических работников 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2B6195" w:rsidP="002B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33251">
              <w:rPr>
                <w:rFonts w:ascii="Times New Roman" w:hAnsi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A33251" w:rsidRPr="007E0D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2B6195" w:rsidP="002B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3251">
              <w:rPr>
                <w:rFonts w:ascii="Times New Roman" w:hAnsi="Times New Roman"/>
                <w:sz w:val="24"/>
                <w:szCs w:val="24"/>
              </w:rPr>
              <w:t xml:space="preserve"> человека / </w:t>
            </w: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ков, имеющих среднее профессиональное образование педагогич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ской направленности (профиля), в общей численности педагогич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ских работников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2B6195" w:rsidP="002B6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3251">
              <w:rPr>
                <w:rFonts w:ascii="Times New Roman" w:hAnsi="Times New Roman"/>
                <w:sz w:val="24"/>
                <w:szCs w:val="24"/>
              </w:rPr>
              <w:t xml:space="preserve"> человека /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33251" w:rsidRPr="007E0D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ков, которым по результатам аттестации присвоена квалификац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онная категория в общей численности педагогических работников, в том числе: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 / 42,8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1.22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 xml:space="preserve">Высшая  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человека / 42,8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ков в общей численности педагогических работников, педагогич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ский стаж работы которых составляет: 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2B6195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 / 14,3</w:t>
            </w:r>
            <w:r w:rsidR="00A33251" w:rsidRPr="007E0D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2B6195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 / 14,3</w:t>
            </w:r>
            <w:r w:rsidR="00A33251" w:rsidRPr="007E0D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ков в общей численности педагогических работников в возрасте до 30 лет 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2B6195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 / 14,3</w:t>
            </w:r>
            <w:r w:rsidR="00A33251" w:rsidRPr="007E0D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ков в общей численности педагогических работников в возрасте от 55 лет 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2B6195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 / 14,3</w:t>
            </w:r>
            <w:r w:rsidR="00A33251" w:rsidRPr="007E0D6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е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мой в образовательной организации деятельности, в общей числе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ности педагогических и административно-хозяйственных работн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2B6195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3251" w:rsidRPr="007E0D64">
              <w:rPr>
                <w:rFonts w:ascii="Times New Roman" w:hAnsi="Times New Roman"/>
                <w:sz w:val="24"/>
                <w:szCs w:val="24"/>
              </w:rPr>
              <w:t xml:space="preserve"> человек / 100%</w:t>
            </w:r>
          </w:p>
        </w:tc>
      </w:tr>
      <w:tr w:rsidR="00A33251" w:rsidRPr="007E0D64" w:rsidTr="00A33251">
        <w:tc>
          <w:tcPr>
            <w:tcW w:w="816" w:type="dxa"/>
            <w:shd w:val="clear" w:color="auto" w:fill="auto"/>
          </w:tcPr>
          <w:p w:rsidR="00A33251" w:rsidRPr="007E0D64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209" w:type="dxa"/>
            <w:shd w:val="clear" w:color="auto" w:fill="auto"/>
          </w:tcPr>
          <w:p w:rsidR="00A33251" w:rsidRPr="007E0D64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7E0D6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стративно-хозяйственных работников, прошедших повышение кв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а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лификации по применению в образовательном процессе федерал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ь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ных государственных образовательных стандартов в общей чи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с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ленности педагогических и административно-хозяйственных р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а</w:t>
            </w:r>
            <w:r w:rsidRPr="007E0D64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1686" w:type="dxa"/>
            <w:shd w:val="clear" w:color="auto" w:fill="auto"/>
          </w:tcPr>
          <w:p w:rsidR="00A33251" w:rsidRPr="007E0D64" w:rsidRDefault="002B6195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33251" w:rsidRPr="007E0D64">
              <w:rPr>
                <w:rFonts w:ascii="Times New Roman" w:hAnsi="Times New Roman"/>
                <w:sz w:val="24"/>
                <w:szCs w:val="24"/>
              </w:rPr>
              <w:t xml:space="preserve"> человек / 100%</w:t>
            </w:r>
          </w:p>
        </w:tc>
      </w:tr>
      <w:tr w:rsidR="00A33251" w:rsidRPr="00B06101" w:rsidTr="00A33251">
        <w:tc>
          <w:tcPr>
            <w:tcW w:w="816" w:type="dxa"/>
            <w:shd w:val="clear" w:color="auto" w:fill="auto"/>
          </w:tcPr>
          <w:p w:rsidR="00A33251" w:rsidRPr="00B06101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9" w:type="dxa"/>
            <w:shd w:val="clear" w:color="auto" w:fill="auto"/>
          </w:tcPr>
          <w:p w:rsidR="00A33251" w:rsidRPr="00B06101" w:rsidRDefault="00A33251" w:rsidP="00A33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01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686" w:type="dxa"/>
            <w:shd w:val="clear" w:color="auto" w:fill="auto"/>
          </w:tcPr>
          <w:p w:rsidR="00A33251" w:rsidRPr="00B06101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B06101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01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</w:p>
        </w:tc>
        <w:tc>
          <w:tcPr>
            <w:tcW w:w="7209" w:type="dxa"/>
            <w:shd w:val="clear" w:color="auto" w:fill="auto"/>
          </w:tcPr>
          <w:p w:rsidR="00A33251" w:rsidRPr="00B06101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1686" w:type="dxa"/>
            <w:shd w:val="clear" w:color="auto" w:fill="auto"/>
          </w:tcPr>
          <w:p w:rsidR="00A33251" w:rsidRPr="00085FFC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A33251" w:rsidRPr="00B06101" w:rsidTr="00A33251">
        <w:tc>
          <w:tcPr>
            <w:tcW w:w="816" w:type="dxa"/>
            <w:shd w:val="clear" w:color="auto" w:fill="auto"/>
          </w:tcPr>
          <w:p w:rsidR="00A33251" w:rsidRPr="00B06101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101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</w:p>
        </w:tc>
        <w:tc>
          <w:tcPr>
            <w:tcW w:w="7209" w:type="dxa"/>
            <w:shd w:val="clear" w:color="auto" w:fill="auto"/>
          </w:tcPr>
          <w:p w:rsidR="00A33251" w:rsidRPr="00B06101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B06101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</w:t>
            </w:r>
            <w:r w:rsidRPr="00B06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B06101">
              <w:rPr>
                <w:rFonts w:ascii="Times New Roman" w:hAnsi="Times New Roman"/>
                <w:sz w:val="24"/>
                <w:szCs w:val="24"/>
              </w:rPr>
              <w:t>туры из общего количества единиц хранения библи</w:t>
            </w:r>
            <w:r>
              <w:rPr>
                <w:rFonts w:ascii="Times New Roman" w:hAnsi="Times New Roman"/>
                <w:sz w:val="24"/>
                <w:szCs w:val="24"/>
              </w:rPr>
              <w:t>отечного фонда, состоящих на учёте, в расчё</w:t>
            </w:r>
            <w:r w:rsidRPr="00B06101">
              <w:rPr>
                <w:rFonts w:ascii="Times New Roman" w:hAnsi="Times New Roman"/>
                <w:sz w:val="24"/>
                <w:szCs w:val="24"/>
              </w:rPr>
              <w:t>те на одного учащегося</w:t>
            </w:r>
          </w:p>
        </w:tc>
        <w:tc>
          <w:tcPr>
            <w:tcW w:w="1686" w:type="dxa"/>
            <w:shd w:val="clear" w:color="auto" w:fill="auto"/>
          </w:tcPr>
          <w:p w:rsidR="00A33251" w:rsidRPr="00085FFC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FC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  </w:t>
            </w:r>
          </w:p>
        </w:tc>
        <w:tc>
          <w:tcPr>
            <w:tcW w:w="7209" w:type="dxa"/>
            <w:shd w:val="clear" w:color="auto" w:fill="auto"/>
          </w:tcPr>
          <w:p w:rsidR="00A33251" w:rsidRPr="00015AEB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</w:t>
            </w:r>
            <w:r w:rsidRPr="00015AE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5AEB">
              <w:rPr>
                <w:rFonts w:ascii="Times New Roman" w:hAnsi="Times New Roman"/>
                <w:sz w:val="24"/>
                <w:szCs w:val="24"/>
              </w:rPr>
              <w:t xml:space="preserve">кументооборота  </w:t>
            </w:r>
          </w:p>
        </w:tc>
        <w:tc>
          <w:tcPr>
            <w:tcW w:w="168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 xml:space="preserve">2.4  </w:t>
            </w:r>
          </w:p>
        </w:tc>
        <w:tc>
          <w:tcPr>
            <w:tcW w:w="7209" w:type="dxa"/>
            <w:shd w:val="clear" w:color="auto" w:fill="auto"/>
          </w:tcPr>
          <w:p w:rsidR="00A33251" w:rsidRPr="00015AEB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>Наличие читального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зала библиотеки, в том числе:</w:t>
            </w:r>
          </w:p>
        </w:tc>
        <w:tc>
          <w:tcPr>
            <w:tcW w:w="168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 xml:space="preserve">2.4.1  </w:t>
            </w:r>
          </w:p>
        </w:tc>
        <w:tc>
          <w:tcPr>
            <w:tcW w:w="7209" w:type="dxa"/>
            <w:shd w:val="clear" w:color="auto" w:fill="auto"/>
          </w:tcPr>
          <w:p w:rsidR="00A33251" w:rsidRPr="00015AEB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</w:t>
            </w:r>
            <w:r w:rsidRPr="00015AEB">
              <w:rPr>
                <w:rFonts w:ascii="Times New Roman" w:hAnsi="Times New Roman"/>
                <w:sz w:val="24"/>
                <w:szCs w:val="24"/>
              </w:rPr>
              <w:t>е</w:t>
            </w:r>
            <w:r w:rsidRPr="00015AEB">
              <w:rPr>
                <w:rFonts w:ascii="Times New Roman" w:hAnsi="Times New Roman"/>
                <w:sz w:val="24"/>
                <w:szCs w:val="24"/>
              </w:rPr>
              <w:t xml:space="preserve">рах или использования переносных компьютеров </w:t>
            </w:r>
          </w:p>
        </w:tc>
        <w:tc>
          <w:tcPr>
            <w:tcW w:w="168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 xml:space="preserve">2.4.2  </w:t>
            </w:r>
          </w:p>
        </w:tc>
        <w:tc>
          <w:tcPr>
            <w:tcW w:w="7209" w:type="dxa"/>
            <w:shd w:val="clear" w:color="auto" w:fill="auto"/>
          </w:tcPr>
          <w:p w:rsidR="00A33251" w:rsidRPr="00015AEB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68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 xml:space="preserve">2.4.3  </w:t>
            </w:r>
          </w:p>
        </w:tc>
        <w:tc>
          <w:tcPr>
            <w:tcW w:w="7209" w:type="dxa"/>
            <w:shd w:val="clear" w:color="auto" w:fill="auto"/>
          </w:tcPr>
          <w:p w:rsidR="00A33251" w:rsidRPr="00015AEB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Оснащё</w:t>
            </w:r>
            <w:r w:rsidRPr="00015AEB">
              <w:rPr>
                <w:rFonts w:ascii="Times New Roman" w:hAnsi="Times New Roman"/>
                <w:sz w:val="24"/>
                <w:szCs w:val="24"/>
              </w:rPr>
              <w:t xml:space="preserve">нного средствами сканирования и распознавания текстов  </w:t>
            </w:r>
          </w:p>
        </w:tc>
        <w:tc>
          <w:tcPr>
            <w:tcW w:w="168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 xml:space="preserve">2.4.4  </w:t>
            </w:r>
          </w:p>
        </w:tc>
        <w:tc>
          <w:tcPr>
            <w:tcW w:w="7209" w:type="dxa"/>
            <w:shd w:val="clear" w:color="auto" w:fill="auto"/>
          </w:tcPr>
          <w:p w:rsidR="00A33251" w:rsidRPr="00015AEB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</w:t>
            </w:r>
            <w:r>
              <w:rPr>
                <w:rFonts w:ascii="Times New Roman" w:hAnsi="Times New Roman"/>
                <w:sz w:val="24"/>
                <w:szCs w:val="24"/>
              </w:rPr>
              <w:t>оженных в помещ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 библиотеки</w:t>
            </w:r>
          </w:p>
        </w:tc>
        <w:tc>
          <w:tcPr>
            <w:tcW w:w="168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3251" w:rsidRPr="00380548" w:rsidTr="00A33251">
        <w:tc>
          <w:tcPr>
            <w:tcW w:w="81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 xml:space="preserve">2.4.5  </w:t>
            </w:r>
          </w:p>
        </w:tc>
        <w:tc>
          <w:tcPr>
            <w:tcW w:w="7209" w:type="dxa"/>
            <w:shd w:val="clear" w:color="auto" w:fill="auto"/>
          </w:tcPr>
          <w:p w:rsidR="00A33251" w:rsidRPr="00015AEB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 </w:t>
            </w:r>
          </w:p>
        </w:tc>
        <w:tc>
          <w:tcPr>
            <w:tcW w:w="168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3251" w:rsidRPr="00B06101" w:rsidTr="00A33251">
        <w:tc>
          <w:tcPr>
            <w:tcW w:w="816" w:type="dxa"/>
            <w:shd w:val="clear" w:color="auto" w:fill="auto"/>
          </w:tcPr>
          <w:p w:rsidR="00A33251" w:rsidRPr="00B06101" w:rsidRDefault="00A33251" w:rsidP="00A33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101">
              <w:rPr>
                <w:rFonts w:ascii="Times New Roman" w:hAnsi="Times New Roman"/>
                <w:sz w:val="24"/>
                <w:szCs w:val="24"/>
              </w:rPr>
              <w:t xml:space="preserve">2.5  </w:t>
            </w:r>
          </w:p>
        </w:tc>
        <w:tc>
          <w:tcPr>
            <w:tcW w:w="7209" w:type="dxa"/>
            <w:shd w:val="clear" w:color="auto" w:fill="auto"/>
          </w:tcPr>
          <w:p w:rsidR="00A33251" w:rsidRPr="00B06101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B0610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</w:t>
            </w:r>
            <w:r w:rsidRPr="00B06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B06101">
              <w:rPr>
                <w:rFonts w:ascii="Times New Roman" w:hAnsi="Times New Roman"/>
                <w:sz w:val="24"/>
                <w:szCs w:val="24"/>
              </w:rPr>
              <w:t>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86" w:type="dxa"/>
            <w:shd w:val="clear" w:color="auto" w:fill="auto"/>
          </w:tcPr>
          <w:p w:rsidR="00A33251" w:rsidRDefault="002B6195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33251" w:rsidRPr="00B06101">
              <w:rPr>
                <w:rFonts w:ascii="Times New Roman" w:hAnsi="Times New Roman"/>
                <w:sz w:val="24"/>
                <w:szCs w:val="24"/>
              </w:rPr>
              <w:t xml:space="preserve"> человек / </w:t>
            </w:r>
          </w:p>
          <w:p w:rsidR="00A33251" w:rsidRPr="00B06101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33251" w:rsidRPr="00015AEB" w:rsidTr="00A33251">
        <w:tc>
          <w:tcPr>
            <w:tcW w:w="81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209" w:type="dxa"/>
            <w:shd w:val="clear" w:color="auto" w:fill="auto"/>
          </w:tcPr>
          <w:p w:rsidR="00A33251" w:rsidRPr="00015AEB" w:rsidRDefault="00A33251" w:rsidP="00A33251">
            <w:pPr>
              <w:rPr>
                <w:rFonts w:ascii="Times New Roman" w:hAnsi="Times New Roman"/>
                <w:sz w:val="24"/>
                <w:szCs w:val="24"/>
              </w:rPr>
            </w:pPr>
            <w:r w:rsidRPr="00015AEB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</w:t>
            </w:r>
            <w:r w:rsidRPr="00015AE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5A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ельная деятельность, в расчё</w:t>
            </w:r>
            <w:r w:rsidRPr="00015AEB">
              <w:rPr>
                <w:rFonts w:ascii="Times New Roman" w:hAnsi="Times New Roman"/>
                <w:sz w:val="24"/>
                <w:szCs w:val="24"/>
              </w:rPr>
              <w:t>те на одного учащегося</w:t>
            </w:r>
          </w:p>
        </w:tc>
        <w:tc>
          <w:tcPr>
            <w:tcW w:w="1686" w:type="dxa"/>
            <w:shd w:val="clear" w:color="auto" w:fill="auto"/>
          </w:tcPr>
          <w:p w:rsidR="00A33251" w:rsidRPr="00015AEB" w:rsidRDefault="00A33251" w:rsidP="00A332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Pr="00015AEB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</w:tbl>
    <w:p w:rsidR="00A33251" w:rsidRDefault="00A33251" w:rsidP="00A33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3251" w:rsidRPr="007D6C84" w:rsidRDefault="00A33251" w:rsidP="00A332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D6C84">
        <w:rPr>
          <w:rFonts w:ascii="Times New Roman" w:hAnsi="Times New Roman"/>
          <w:b/>
          <w:bCs/>
          <w:sz w:val="24"/>
          <w:szCs w:val="24"/>
        </w:rPr>
        <w:t>Отчёт о результатах самообследования</w:t>
      </w:r>
    </w:p>
    <w:p w:rsidR="00A33251" w:rsidRDefault="00A33251" w:rsidP="00A33251">
      <w:pPr>
        <w:pStyle w:val="ab"/>
        <w:spacing w:before="0" w:beforeAutospacing="0" w:after="0" w:afterAutospacing="0"/>
        <w:jc w:val="center"/>
      </w:pPr>
      <w:r w:rsidRPr="007D6C84">
        <w:t>дошкольной группы МОУ Спас-Ильдинская ООШ</w:t>
      </w:r>
    </w:p>
    <w:p w:rsidR="00A33251" w:rsidRPr="007D6C84" w:rsidRDefault="00A33251" w:rsidP="00A33251">
      <w:pPr>
        <w:pStyle w:val="ab"/>
        <w:spacing w:before="0" w:beforeAutospacing="0" w:after="0" w:afterAutospacing="0"/>
        <w:jc w:val="center"/>
        <w:rPr>
          <w:rStyle w:val="aff3"/>
          <w:b w:val="0"/>
          <w:bCs w:val="0"/>
        </w:rPr>
      </w:pPr>
    </w:p>
    <w:p w:rsidR="00A33251" w:rsidRPr="007D6C84" w:rsidRDefault="00A33251" w:rsidP="00A33251">
      <w:pPr>
        <w:pStyle w:val="ab"/>
        <w:numPr>
          <w:ilvl w:val="0"/>
          <w:numId w:val="14"/>
        </w:numPr>
        <w:spacing w:before="0" w:beforeAutospacing="0" w:after="0" w:afterAutospacing="0"/>
        <w:jc w:val="center"/>
      </w:pPr>
      <w:r w:rsidRPr="007D6C84">
        <w:rPr>
          <w:rStyle w:val="aff3"/>
        </w:rPr>
        <w:t>Аналитическая часть</w:t>
      </w:r>
    </w:p>
    <w:p w:rsidR="00A33251" w:rsidRPr="007D6C84" w:rsidRDefault="00A33251" w:rsidP="00A33251">
      <w:pPr>
        <w:pStyle w:val="ab"/>
        <w:spacing w:before="0" w:beforeAutospacing="0" w:after="0" w:afterAutospacing="0"/>
        <w:jc w:val="both"/>
      </w:pPr>
      <w:r>
        <w:t xml:space="preserve">   </w:t>
      </w:r>
      <w:r w:rsidRPr="007D6C84">
        <w:t>Целями проведения самообследования дошкольной разновозрастной группы являются обе</w:t>
      </w:r>
      <w:r w:rsidRPr="007D6C84">
        <w:t>с</w:t>
      </w:r>
      <w:r w:rsidRPr="007D6C84">
        <w:t>печение доступности и открытости информации о деятельности в ней. В процессе самообслед</w:t>
      </w:r>
      <w:r w:rsidRPr="007D6C84">
        <w:t>о</w:t>
      </w:r>
      <w:r w:rsidRPr="007D6C84">
        <w:t>вания были проведены оценка образовательной деятельности, системы управления дошкольной группы,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анализ показателей деятельности дошкольной группы.</w:t>
      </w:r>
    </w:p>
    <w:p w:rsidR="00A33251" w:rsidRPr="007D6C84" w:rsidRDefault="00A33251" w:rsidP="00A33251">
      <w:pPr>
        <w:pStyle w:val="ab"/>
        <w:spacing w:before="0" w:beforeAutospacing="0" w:after="0" w:afterAutospacing="0"/>
        <w:jc w:val="both"/>
      </w:pPr>
      <w:r w:rsidRPr="007D6C84">
        <w:t>Учреждение расположено по адресу: Ярославская область, Некоузский район, с. Спас-Ильдь, д.16.</w:t>
      </w:r>
    </w:p>
    <w:p w:rsidR="00A33251" w:rsidRPr="007D6C84" w:rsidRDefault="00A33251" w:rsidP="00A33251">
      <w:pPr>
        <w:pStyle w:val="ab"/>
        <w:spacing w:before="0" w:beforeAutospacing="0" w:after="0" w:afterAutospacing="0"/>
      </w:pPr>
      <w:r w:rsidRPr="007D6C84">
        <w:t>Дошкольная группа осуществляет свою деятельность в соответствии с:</w:t>
      </w:r>
    </w:p>
    <w:p w:rsidR="00A33251" w:rsidRPr="007D6C84" w:rsidRDefault="00A33251" w:rsidP="00A33251">
      <w:pPr>
        <w:pStyle w:val="ab"/>
        <w:spacing w:before="0" w:beforeAutospacing="0" w:after="0" w:afterAutospacing="0"/>
      </w:pPr>
      <w:r w:rsidRPr="007D6C84">
        <w:t>– Законом РФ «Об образовании» от 29.12.2012г, № 273-ФЗ; </w:t>
      </w:r>
    </w:p>
    <w:p w:rsidR="00A33251" w:rsidRPr="007D6C84" w:rsidRDefault="00A33251" w:rsidP="00A33251">
      <w:pPr>
        <w:pStyle w:val="ab"/>
        <w:spacing w:before="0" w:beforeAutospacing="0" w:after="0" w:afterAutospacing="0"/>
      </w:pPr>
      <w:r w:rsidRPr="007D6C84">
        <w:t>– Санитарно-эпидемиологическими правилами и нормативами СанПиН 2.4.1.3049-13;</w:t>
      </w:r>
    </w:p>
    <w:p w:rsidR="00A33251" w:rsidRPr="007D6C84" w:rsidRDefault="00A33251" w:rsidP="00A33251">
      <w:pPr>
        <w:pStyle w:val="ab"/>
        <w:spacing w:before="0" w:beforeAutospacing="0" w:after="0" w:afterAutospacing="0"/>
      </w:pPr>
      <w:r w:rsidRPr="007D6C84">
        <w:t xml:space="preserve">– Уставом МОУ Спас-Ильдинская ООШ; </w:t>
      </w:r>
    </w:p>
    <w:p w:rsidR="00A33251" w:rsidRPr="007D6C84" w:rsidRDefault="00A33251" w:rsidP="00A33251">
      <w:pPr>
        <w:pStyle w:val="ab"/>
        <w:spacing w:before="0" w:beforeAutospacing="0" w:after="0" w:afterAutospacing="0"/>
      </w:pPr>
      <w:r w:rsidRPr="007D6C84">
        <w:t>– Федеральным законом «Об основных гарантиях прав ребёнка Российской Федерации»;</w:t>
      </w:r>
    </w:p>
    <w:p w:rsidR="00A33251" w:rsidRPr="007D6C84" w:rsidRDefault="00A33251" w:rsidP="00A33251">
      <w:pPr>
        <w:pStyle w:val="ab"/>
        <w:spacing w:before="0" w:beforeAutospacing="0" w:after="0" w:afterAutospacing="0"/>
      </w:pPr>
      <w:r w:rsidRPr="007D6C84">
        <w:t>– Конвенцией ООН о правах ребёнка.</w:t>
      </w:r>
    </w:p>
    <w:p w:rsidR="00A33251" w:rsidRPr="007D6C84" w:rsidRDefault="002B6195" w:rsidP="00A33251">
      <w:pPr>
        <w:pStyle w:val="ab"/>
        <w:spacing w:before="0" w:beforeAutospacing="0" w:after="0" w:afterAutospacing="0"/>
      </w:pPr>
      <w:r>
        <w:t>В 2018-2019</w:t>
      </w:r>
      <w:r w:rsidR="00A33251" w:rsidRPr="007D6C84">
        <w:t xml:space="preserve"> учебно</w:t>
      </w:r>
      <w:r>
        <w:t>м году (данные на конец мая 2019</w:t>
      </w:r>
      <w:r w:rsidR="00A33251" w:rsidRPr="007D6C84">
        <w:t xml:space="preserve"> года) дошкольную г</w:t>
      </w:r>
      <w:r>
        <w:t>руппу посещали 13</w:t>
      </w:r>
      <w:r w:rsidR="00A33251">
        <w:t xml:space="preserve"> воспитанников </w:t>
      </w:r>
      <w:r w:rsidR="00A33251" w:rsidRPr="007D6C84">
        <w:t>в возрасте от 3 до 7 лет.</w:t>
      </w:r>
      <w:r w:rsidR="00A33251" w:rsidRPr="007D6C84">
        <w:br/>
        <w:t>Количество групп - 1</w:t>
      </w:r>
    </w:p>
    <w:p w:rsidR="00A33251" w:rsidRPr="007D6C84" w:rsidRDefault="00A33251" w:rsidP="00A33251">
      <w:pPr>
        <w:pStyle w:val="ab"/>
        <w:spacing w:before="0" w:beforeAutospacing="0" w:after="0" w:afterAutospacing="0"/>
      </w:pPr>
      <w:r w:rsidRPr="007D6C84">
        <w:t>Режим работы дошкольной группы:</w:t>
      </w:r>
    </w:p>
    <w:p w:rsidR="00A33251" w:rsidRPr="007D6C84" w:rsidRDefault="00A33251" w:rsidP="00A33251">
      <w:pPr>
        <w:pStyle w:val="ab"/>
        <w:spacing w:before="0" w:beforeAutospacing="0" w:after="0" w:afterAutospacing="0"/>
        <w:rPr>
          <w:rStyle w:val="aff3"/>
          <w:b w:val="0"/>
          <w:bCs w:val="0"/>
        </w:rPr>
      </w:pPr>
      <w:r w:rsidRPr="007D6C84">
        <w:t>5-дневная рабочая неделя с выходными днями (суббота, воскресенье) с 5 часовым пребыванием детей с 9.00 до 14.00</w:t>
      </w:r>
    </w:p>
    <w:p w:rsidR="00A33251" w:rsidRPr="007D6C84" w:rsidRDefault="00A33251" w:rsidP="00A33251">
      <w:pPr>
        <w:pStyle w:val="ab"/>
        <w:jc w:val="center"/>
      </w:pPr>
      <w:r w:rsidRPr="007D6C84">
        <w:rPr>
          <w:rStyle w:val="aff3"/>
        </w:rPr>
        <w:lastRenderedPageBreak/>
        <w:t>II. Результаты анализа показателей деятельности</w:t>
      </w:r>
    </w:p>
    <w:p w:rsidR="00A33251" w:rsidRPr="007D6C84" w:rsidRDefault="00A33251" w:rsidP="00A33251">
      <w:pPr>
        <w:pStyle w:val="ab"/>
      </w:pPr>
      <w:r w:rsidRPr="007D6C84">
        <w:rPr>
          <w:rStyle w:val="aff3"/>
        </w:rPr>
        <w:t>2.1. Система управления организации</w:t>
      </w:r>
    </w:p>
    <w:p w:rsidR="00A33251" w:rsidRPr="007D6C84" w:rsidRDefault="00A33251" w:rsidP="00A33251">
      <w:pPr>
        <w:pStyle w:val="ab"/>
        <w:spacing w:before="0" w:beforeAutospacing="0" w:after="0" w:afterAutospacing="0"/>
        <w:jc w:val="both"/>
      </w:pPr>
      <w:r>
        <w:t xml:space="preserve">   </w:t>
      </w:r>
      <w:r w:rsidRPr="007D6C84">
        <w:t>Управление дошкольной разновозрастной группой МОУ Спас-Ильдинская ООШ осуществл</w:t>
      </w:r>
      <w:r w:rsidRPr="007D6C84">
        <w:t>я</w:t>
      </w:r>
      <w:r w:rsidRPr="007D6C84">
        <w:t>ется в соответствии с Уставом МОУ Спас-Ильдинская ООШ и законодательством РФ. В д</w:t>
      </w:r>
      <w:r w:rsidRPr="007D6C84">
        <w:t>о</w:t>
      </w:r>
      <w:r w:rsidRPr="007D6C84">
        <w:t xml:space="preserve">школьной группе реализуется возможность участия в управлении учреждением всех участников образовательного процесса. </w:t>
      </w:r>
    </w:p>
    <w:p w:rsidR="00A33251" w:rsidRPr="007D6C84" w:rsidRDefault="00A33251" w:rsidP="00A33251">
      <w:pPr>
        <w:pStyle w:val="ab"/>
        <w:spacing w:before="0" w:beforeAutospacing="0" w:after="0" w:afterAutospacing="0"/>
        <w:jc w:val="both"/>
      </w:pPr>
      <w:r>
        <w:t xml:space="preserve">  </w:t>
      </w:r>
      <w:r w:rsidRPr="007D6C84">
        <w:t xml:space="preserve"> Отношения дошкольной группы с родителями (законными представителями) воспитанников регулируются в порядке, установленном Законом РФ «Об образовании», договором и Уставом.</w:t>
      </w:r>
    </w:p>
    <w:p w:rsidR="00A33251" w:rsidRPr="007D6C84" w:rsidRDefault="00A33251" w:rsidP="00A33251">
      <w:pPr>
        <w:pStyle w:val="ab"/>
        <w:spacing w:before="0" w:beforeAutospacing="0" w:after="0" w:afterAutospacing="0"/>
        <w:jc w:val="both"/>
      </w:pPr>
      <w:r w:rsidRPr="007D6C84">
        <w:rPr>
          <w:u w:val="single"/>
        </w:rPr>
        <w:t>Вывод:</w:t>
      </w:r>
      <w:r>
        <w:t> д</w:t>
      </w:r>
      <w:r w:rsidRPr="007D6C84">
        <w:t>ошкольная</w:t>
      </w:r>
      <w:r>
        <w:t xml:space="preserve"> группа МОУ Спас-Ильдинская ООШ</w:t>
      </w:r>
      <w:r w:rsidRPr="007D6C84">
        <w:t xml:space="preserve"> функционирует в соответствии с но</w:t>
      </w:r>
      <w:r w:rsidRPr="007D6C84">
        <w:t>р</w:t>
      </w:r>
      <w:r w:rsidRPr="007D6C84">
        <w:t>мативными документами в сфере образования Российской Федерации. Структура и мех</w:t>
      </w:r>
      <w:r w:rsidRPr="007D6C84">
        <w:t>а</w:t>
      </w:r>
      <w:r w:rsidRPr="007D6C84">
        <w:t>низм управления дошкольной группой определяет её стабильное функционирование.</w:t>
      </w:r>
    </w:p>
    <w:p w:rsidR="00A33251" w:rsidRPr="007D6C84" w:rsidRDefault="00A33251" w:rsidP="00A33251">
      <w:pPr>
        <w:pStyle w:val="ab"/>
      </w:pPr>
      <w:r w:rsidRPr="007D6C84">
        <w:rPr>
          <w:rStyle w:val="aff3"/>
        </w:rPr>
        <w:t>2.2.1. Содержание образовательной деятельности</w:t>
      </w:r>
    </w:p>
    <w:p w:rsidR="00A33251" w:rsidRPr="007D6C84" w:rsidRDefault="00A33251" w:rsidP="00A33251">
      <w:pPr>
        <w:pStyle w:val="ab"/>
        <w:spacing w:after="0" w:afterAutospacing="0"/>
        <w:jc w:val="both"/>
      </w:pPr>
      <w:r>
        <w:t xml:space="preserve">  </w:t>
      </w:r>
      <w:r w:rsidRPr="007D6C84">
        <w:t xml:space="preserve"> В дошкольной группе реализуется программа «От рождения до школы» под редакцией Н.Е. Вераксы, используются информационные технологии, создана комплексная система планир</w:t>
      </w:r>
      <w:r w:rsidRPr="007D6C84">
        <w:t>о</w:t>
      </w:r>
      <w:r w:rsidRPr="007D6C84">
        <w:t>вания об</w:t>
      </w:r>
      <w:r>
        <w:t>разовательной деятельности с учё</w:t>
      </w:r>
      <w:r w:rsidRPr="007D6C84">
        <w:t>том направленности реализуемой общеобразовател</w:t>
      </w:r>
      <w:r w:rsidRPr="007D6C84">
        <w:t>ь</w:t>
      </w:r>
      <w:r w:rsidRPr="007D6C84">
        <w:t>ной программы, возрастных особенностей воспитанников, которая позволяет поддерживать к</w:t>
      </w:r>
      <w:r w:rsidRPr="007D6C84">
        <w:t>а</w:t>
      </w:r>
      <w:r w:rsidRPr="007D6C84">
        <w:t>чество подготовки воспитанников к школе на достаточно высоком уровне.</w:t>
      </w:r>
    </w:p>
    <w:p w:rsidR="00A33251" w:rsidRPr="007D6C84" w:rsidRDefault="00A33251" w:rsidP="00A33251">
      <w:pPr>
        <w:pStyle w:val="ab"/>
        <w:spacing w:before="0" w:beforeAutospacing="0" w:after="0" w:afterAutospacing="0"/>
        <w:jc w:val="both"/>
      </w:pPr>
      <w:r>
        <w:t xml:space="preserve">  </w:t>
      </w:r>
      <w:r w:rsidRPr="007D6C84">
        <w:t xml:space="preserve"> Содержание программы соответствует основным положениям возрастной психологии и д</w:t>
      </w:r>
      <w:r w:rsidRPr="007D6C84">
        <w:t>о</w:t>
      </w:r>
      <w:r w:rsidRPr="007D6C84">
        <w:t>школ</w:t>
      </w:r>
      <w:r>
        <w:t>ьной педагогики; выстроено с учё</w:t>
      </w:r>
      <w:r w:rsidRPr="007D6C84">
        <w:t>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A33251" w:rsidRPr="007D6C84" w:rsidRDefault="00A33251" w:rsidP="00A33251">
      <w:pPr>
        <w:pStyle w:val="ab"/>
        <w:spacing w:before="0" w:beforeAutospacing="0" w:after="0" w:afterAutospacing="0"/>
        <w:jc w:val="both"/>
      </w:pPr>
      <w:r>
        <w:t xml:space="preserve">   </w:t>
      </w:r>
      <w:r w:rsidRPr="007D6C84"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</w:t>
      </w:r>
      <w:r w:rsidRPr="007D6C84">
        <w:t>я</w:t>
      </w:r>
      <w:r w:rsidRPr="007D6C84">
        <w:t>тельности взрослого и детей и самостоятельной деятельности детей не только в рамках образ</w:t>
      </w:r>
      <w:r w:rsidRPr="007D6C84">
        <w:t>о</w:t>
      </w:r>
      <w:r w:rsidRPr="007D6C84">
        <w:t>вательной деятельности, но и при проведении режимных моментов в соответствии со специф</w:t>
      </w:r>
      <w:r w:rsidRPr="007D6C84">
        <w:t>и</w:t>
      </w:r>
      <w:r w:rsidRPr="007D6C84">
        <w:t>кой д</w:t>
      </w:r>
      <w:r w:rsidRPr="007D6C84">
        <w:t>о</w:t>
      </w:r>
      <w:r w:rsidRPr="007D6C84">
        <w:t>школьного образования.</w:t>
      </w:r>
    </w:p>
    <w:p w:rsidR="00A33251" w:rsidRPr="007D6C84" w:rsidRDefault="00A33251" w:rsidP="00A33251">
      <w:pPr>
        <w:pStyle w:val="ab"/>
        <w:spacing w:before="0" w:beforeAutospacing="0" w:after="0" w:afterAutospacing="0"/>
        <w:jc w:val="both"/>
      </w:pPr>
      <w:r>
        <w:t xml:space="preserve">   </w:t>
      </w:r>
      <w:r w:rsidRPr="007D6C84">
        <w:t>Реализация программы предполагает решение специфических задач во всех видах детской д</w:t>
      </w:r>
      <w:r w:rsidRPr="007D6C84">
        <w:t>е</w:t>
      </w:r>
      <w:r w:rsidRPr="007D6C84">
        <w:t>ятельности, имеющих место в режиме дня дошкольного учреждения: режимные моменты, игр</w:t>
      </w:r>
      <w:r w:rsidRPr="007D6C84">
        <w:t>о</w:t>
      </w:r>
      <w:r w:rsidRPr="007D6C84">
        <w:t>вая деятельность; индивидуальная и подгрупповая работа; самостоятельная деятел</w:t>
      </w:r>
      <w:r w:rsidRPr="007D6C84">
        <w:t>ь</w:t>
      </w:r>
      <w:r w:rsidRPr="007D6C84">
        <w:t>ность.</w:t>
      </w:r>
    </w:p>
    <w:p w:rsidR="00A33251" w:rsidRPr="007D6C84" w:rsidRDefault="00A33251" w:rsidP="00A33251">
      <w:pPr>
        <w:pStyle w:val="ab"/>
      </w:pPr>
      <w:r w:rsidRPr="007D6C84">
        <w:rPr>
          <w:rStyle w:val="aff3"/>
        </w:rPr>
        <w:t>2.2.2 Организация образовательного процесса</w:t>
      </w:r>
    </w:p>
    <w:p w:rsidR="00A33251" w:rsidRPr="00DF73FA" w:rsidRDefault="002B6195" w:rsidP="00A332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Основное внимание в 2018-2019</w:t>
      </w:r>
      <w:r w:rsidR="00A33251" w:rsidRPr="00DF73FA">
        <w:rPr>
          <w:rFonts w:ascii="Times New Roman" w:hAnsi="Times New Roman"/>
          <w:sz w:val="24"/>
          <w:szCs w:val="24"/>
        </w:rPr>
        <w:t xml:space="preserve"> учебном году было уделено выполнению приоритетных направлений развития системы образования Российской Федерации, реализации государстве</w:t>
      </w:r>
      <w:r w:rsidR="00A33251" w:rsidRPr="00DF73FA">
        <w:rPr>
          <w:rFonts w:ascii="Times New Roman" w:hAnsi="Times New Roman"/>
          <w:sz w:val="24"/>
          <w:szCs w:val="24"/>
        </w:rPr>
        <w:t>н</w:t>
      </w:r>
      <w:r w:rsidR="00A33251" w:rsidRPr="00DF73FA">
        <w:rPr>
          <w:rFonts w:ascii="Times New Roman" w:hAnsi="Times New Roman"/>
          <w:sz w:val="24"/>
          <w:szCs w:val="24"/>
        </w:rPr>
        <w:t xml:space="preserve">ной политики в сфере дошкольного образования с учетом региональной специфики и запросов населения на образовательные услуги. 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 xml:space="preserve">Для этого были выделены следующие задачи: </w:t>
      </w:r>
    </w:p>
    <w:p w:rsidR="00A33251" w:rsidRPr="00DF73FA" w:rsidRDefault="00A33251" w:rsidP="00A3325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Проектирование образовательного пространства дошкольной группы в условиях ФГОС.</w:t>
      </w:r>
    </w:p>
    <w:p w:rsidR="00A33251" w:rsidRPr="00DF73FA" w:rsidRDefault="00A33251" w:rsidP="00A3325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Использование технологий целенаправленного формирования ценностного отношения детей и родителей к здоровью и здоровому образу жизни.</w:t>
      </w:r>
    </w:p>
    <w:p w:rsidR="00A33251" w:rsidRPr="00DF73FA" w:rsidRDefault="00A33251" w:rsidP="00A3325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Патриотическое воспитание детей дошкольного возраста через приобщение их к соци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культу</w:t>
      </w:r>
      <w:r w:rsidRPr="00DF73FA">
        <w:rPr>
          <w:rFonts w:ascii="Times New Roman" w:hAnsi="Times New Roman"/>
          <w:sz w:val="24"/>
          <w:szCs w:val="24"/>
        </w:rPr>
        <w:t>р</w:t>
      </w:r>
      <w:r w:rsidRPr="00DF73FA">
        <w:rPr>
          <w:rFonts w:ascii="Times New Roman" w:hAnsi="Times New Roman"/>
          <w:sz w:val="24"/>
          <w:szCs w:val="24"/>
        </w:rPr>
        <w:t>ным ценностям народной культуры и ценностям семьи.</w:t>
      </w:r>
    </w:p>
    <w:p w:rsidR="00A33251" w:rsidRPr="00DF73FA" w:rsidRDefault="00A33251" w:rsidP="00A332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lastRenderedPageBreak/>
        <w:t xml:space="preserve">   Поэтому первое место в работе ДОУ было отведено </w:t>
      </w:r>
      <w:r w:rsidRPr="00DF73FA">
        <w:rPr>
          <w:rFonts w:ascii="Times New Roman" w:hAnsi="Times New Roman"/>
          <w:b/>
          <w:sz w:val="24"/>
          <w:szCs w:val="24"/>
        </w:rPr>
        <w:t>изучению и введению в практику раб</w:t>
      </w:r>
      <w:r w:rsidRPr="00DF73FA">
        <w:rPr>
          <w:rFonts w:ascii="Times New Roman" w:hAnsi="Times New Roman"/>
          <w:b/>
          <w:sz w:val="24"/>
          <w:szCs w:val="24"/>
        </w:rPr>
        <w:t>о</w:t>
      </w:r>
      <w:r w:rsidRPr="00DF73FA">
        <w:rPr>
          <w:rFonts w:ascii="Times New Roman" w:hAnsi="Times New Roman"/>
          <w:b/>
          <w:sz w:val="24"/>
          <w:szCs w:val="24"/>
        </w:rPr>
        <w:t>ты ФГОС к структуре образовательной программы дошкольного образования</w:t>
      </w:r>
      <w:r w:rsidRPr="00DF73FA">
        <w:rPr>
          <w:rFonts w:ascii="Times New Roman" w:hAnsi="Times New Roman"/>
          <w:sz w:val="24"/>
          <w:szCs w:val="24"/>
        </w:rPr>
        <w:t>. Деятел</w:t>
      </w:r>
      <w:r w:rsidRPr="00DF73FA">
        <w:rPr>
          <w:rFonts w:ascii="Times New Roman" w:hAnsi="Times New Roman"/>
          <w:sz w:val="24"/>
          <w:szCs w:val="24"/>
        </w:rPr>
        <w:t>ь</w:t>
      </w:r>
      <w:r w:rsidRPr="00DF73FA">
        <w:rPr>
          <w:rFonts w:ascii="Times New Roman" w:hAnsi="Times New Roman"/>
          <w:sz w:val="24"/>
          <w:szCs w:val="24"/>
        </w:rPr>
        <w:t>ность дошкольной группы организована в соответствии с уставом, планами и локальными акт</w:t>
      </w:r>
      <w:r w:rsidRPr="00DF73FA">
        <w:rPr>
          <w:rFonts w:ascii="Times New Roman" w:hAnsi="Times New Roman"/>
          <w:sz w:val="24"/>
          <w:szCs w:val="24"/>
        </w:rPr>
        <w:t>а</w:t>
      </w:r>
      <w:r w:rsidRPr="00DF73FA">
        <w:rPr>
          <w:rFonts w:ascii="Times New Roman" w:hAnsi="Times New Roman"/>
          <w:sz w:val="24"/>
          <w:szCs w:val="24"/>
        </w:rPr>
        <w:t>ми учреждения, обесп</w:t>
      </w:r>
      <w:r w:rsidRPr="00DF73FA">
        <w:rPr>
          <w:rFonts w:ascii="Times New Roman" w:hAnsi="Times New Roman"/>
          <w:sz w:val="24"/>
          <w:szCs w:val="24"/>
        </w:rPr>
        <w:t>е</w:t>
      </w:r>
      <w:r w:rsidRPr="00DF73FA">
        <w:rPr>
          <w:rFonts w:ascii="Times New Roman" w:hAnsi="Times New Roman"/>
          <w:sz w:val="24"/>
          <w:szCs w:val="24"/>
        </w:rPr>
        <w:t>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</w:t>
      </w:r>
      <w:r w:rsidRPr="00DF73FA">
        <w:rPr>
          <w:rFonts w:ascii="Times New Roman" w:hAnsi="Times New Roman"/>
          <w:sz w:val="24"/>
          <w:szCs w:val="24"/>
        </w:rPr>
        <w:t>с</w:t>
      </w:r>
      <w:r w:rsidRPr="00DF73FA">
        <w:rPr>
          <w:rFonts w:ascii="Times New Roman" w:hAnsi="Times New Roman"/>
          <w:sz w:val="24"/>
          <w:szCs w:val="24"/>
        </w:rPr>
        <w:t>новным направлениям: физическому, социально-личностному, познавательно-речевому, худ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жественно-эстетическому. Учитываются принципы модели организации образовательного пр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цесса в соответствии с Федеральными Государственными Обр</w:t>
      </w:r>
      <w:r w:rsidRPr="00DF73FA">
        <w:rPr>
          <w:rFonts w:ascii="Times New Roman" w:hAnsi="Times New Roman"/>
          <w:sz w:val="24"/>
          <w:szCs w:val="24"/>
        </w:rPr>
        <w:t>а</w:t>
      </w:r>
      <w:r w:rsidRPr="00DF73FA">
        <w:rPr>
          <w:rFonts w:ascii="Times New Roman" w:hAnsi="Times New Roman"/>
          <w:sz w:val="24"/>
          <w:szCs w:val="24"/>
        </w:rPr>
        <w:t>зовательными Стандартами.</w:t>
      </w:r>
    </w:p>
    <w:p w:rsidR="00A33251" w:rsidRPr="00DF73FA" w:rsidRDefault="00A33251" w:rsidP="00A332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 xml:space="preserve">   Непосредственно образовательная деятельность реализуется через организацию различных видов де</w:t>
      </w:r>
      <w:r w:rsidRPr="00DF73FA">
        <w:rPr>
          <w:rFonts w:ascii="Times New Roman" w:hAnsi="Times New Roman"/>
          <w:sz w:val="24"/>
          <w:szCs w:val="24"/>
        </w:rPr>
        <w:t>т</w:t>
      </w:r>
      <w:r w:rsidRPr="00DF73FA">
        <w:rPr>
          <w:rFonts w:ascii="Times New Roman" w:hAnsi="Times New Roman"/>
          <w:sz w:val="24"/>
          <w:szCs w:val="24"/>
        </w:rPr>
        <w:t>ской деятельности или их интеграции.</w:t>
      </w:r>
    </w:p>
    <w:p w:rsidR="00A33251" w:rsidRPr="00DF73FA" w:rsidRDefault="00A33251" w:rsidP="00A332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 xml:space="preserve">В процессе планирования соблюдаются следующие принципы: </w:t>
      </w:r>
    </w:p>
    <w:p w:rsidR="00A33251" w:rsidRPr="00DF73FA" w:rsidRDefault="00A33251" w:rsidP="00A33251">
      <w:pPr>
        <w:ind w:left="75" w:right="75"/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DF73FA">
        <w:rPr>
          <w:rFonts w:ascii="Times New Roman" w:hAnsi="Times New Roman"/>
          <w:bCs/>
          <w:i/>
          <w:iCs/>
          <w:sz w:val="24"/>
          <w:szCs w:val="24"/>
        </w:rPr>
        <w:t>принцип интеграции</w:t>
      </w:r>
      <w:r w:rsidRPr="00DF73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F73FA">
        <w:rPr>
          <w:rFonts w:ascii="Times New Roman" w:hAnsi="Times New Roman"/>
          <w:sz w:val="24"/>
          <w:szCs w:val="24"/>
        </w:rPr>
        <w:t>образовательных областей в соответствии с возрастными возможност</w:t>
      </w:r>
      <w:r w:rsidRPr="00DF73FA">
        <w:rPr>
          <w:rFonts w:ascii="Times New Roman" w:hAnsi="Times New Roman"/>
          <w:sz w:val="24"/>
          <w:szCs w:val="24"/>
        </w:rPr>
        <w:t>я</w:t>
      </w:r>
      <w:r w:rsidRPr="00DF73FA">
        <w:rPr>
          <w:rFonts w:ascii="Times New Roman" w:hAnsi="Times New Roman"/>
          <w:sz w:val="24"/>
          <w:szCs w:val="24"/>
        </w:rPr>
        <w:t>ми и ос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бенностями воспитанников, спецификой и возможностями образовательных областей: «Речевое разв</w:t>
      </w:r>
      <w:r w:rsidRPr="00DF73FA">
        <w:rPr>
          <w:rFonts w:ascii="Times New Roman" w:hAnsi="Times New Roman"/>
          <w:sz w:val="24"/>
          <w:szCs w:val="24"/>
        </w:rPr>
        <w:t>и</w:t>
      </w:r>
      <w:r w:rsidRPr="00DF73FA">
        <w:rPr>
          <w:rFonts w:ascii="Times New Roman" w:hAnsi="Times New Roman"/>
          <w:sz w:val="24"/>
          <w:szCs w:val="24"/>
        </w:rPr>
        <w:t xml:space="preserve">тие», «Познавательное развитие», «Физическое развитие», «Социально-коммуникативное развитие», «Художественно-эстетическое развитие»; 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 xml:space="preserve">– </w:t>
      </w:r>
      <w:r w:rsidRPr="00DF73FA">
        <w:rPr>
          <w:rFonts w:ascii="Times New Roman" w:hAnsi="Times New Roman"/>
          <w:i/>
          <w:sz w:val="24"/>
          <w:szCs w:val="24"/>
        </w:rPr>
        <w:t>принцип комплексно-тематического планирования,</w:t>
      </w:r>
      <w:r w:rsidRPr="00DF73FA">
        <w:rPr>
          <w:rFonts w:ascii="Times New Roman" w:hAnsi="Times New Roman"/>
          <w:sz w:val="24"/>
          <w:szCs w:val="24"/>
        </w:rPr>
        <w:t xml:space="preserve"> в основу которого положена идея инт</w:t>
      </w:r>
      <w:r w:rsidRPr="00DF73FA">
        <w:rPr>
          <w:rFonts w:ascii="Times New Roman" w:hAnsi="Times New Roman"/>
          <w:sz w:val="24"/>
          <w:szCs w:val="24"/>
        </w:rPr>
        <w:t>е</w:t>
      </w:r>
      <w:r w:rsidRPr="00DF73FA">
        <w:rPr>
          <w:rFonts w:ascii="Times New Roman" w:hAnsi="Times New Roman"/>
          <w:sz w:val="24"/>
          <w:szCs w:val="24"/>
        </w:rPr>
        <w:t>грации содержания разных образовательных областей вокруг общей темы, которая на опред</w:t>
      </w:r>
      <w:r w:rsidRPr="00DF73FA">
        <w:rPr>
          <w:rFonts w:ascii="Times New Roman" w:hAnsi="Times New Roman"/>
          <w:sz w:val="24"/>
          <w:szCs w:val="24"/>
        </w:rPr>
        <w:t>е</w:t>
      </w:r>
      <w:r w:rsidRPr="00DF73FA">
        <w:rPr>
          <w:rFonts w:ascii="Times New Roman" w:hAnsi="Times New Roman"/>
          <w:sz w:val="24"/>
          <w:szCs w:val="24"/>
        </w:rPr>
        <w:t>лённое время стан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вится объединяющей: «Моя семья», «Наш детский сад», «Золотая осень» и т.д. При выборе темы учитываются интересы детей, задачи воспитания и развития, текущие я</w:t>
      </w:r>
      <w:r w:rsidRPr="00DF73FA">
        <w:rPr>
          <w:rFonts w:ascii="Times New Roman" w:hAnsi="Times New Roman"/>
          <w:sz w:val="24"/>
          <w:szCs w:val="24"/>
        </w:rPr>
        <w:t>в</w:t>
      </w:r>
      <w:r w:rsidRPr="00DF73FA">
        <w:rPr>
          <w:rFonts w:ascii="Times New Roman" w:hAnsi="Times New Roman"/>
          <w:sz w:val="24"/>
          <w:szCs w:val="24"/>
        </w:rPr>
        <w:t>ления (например, времена года)  и я</w:t>
      </w:r>
      <w:r w:rsidRPr="00DF73FA">
        <w:rPr>
          <w:rFonts w:ascii="Times New Roman" w:hAnsi="Times New Roman"/>
          <w:sz w:val="24"/>
          <w:szCs w:val="24"/>
        </w:rPr>
        <w:t>р</w:t>
      </w:r>
      <w:r w:rsidRPr="00DF73FA">
        <w:rPr>
          <w:rFonts w:ascii="Times New Roman" w:hAnsi="Times New Roman"/>
          <w:sz w:val="24"/>
          <w:szCs w:val="24"/>
        </w:rPr>
        <w:t>кие события (например, праздники).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rPr>
          <w:rStyle w:val="aff3"/>
        </w:rPr>
        <w:t xml:space="preserve">   Организованная в дошкольной группе предметно-развивающая среда</w:t>
      </w:r>
      <w:r w:rsidRPr="00DF73FA">
        <w:t xml:space="preserve"> инициирует позн</w:t>
      </w:r>
      <w:r w:rsidRPr="00DF73FA">
        <w:t>а</w:t>
      </w:r>
      <w:r w:rsidRPr="00DF73FA">
        <w:t xml:space="preserve">вательную и творческую активность детей, </w:t>
      </w:r>
      <w:r w:rsidRPr="00DF73FA">
        <w:rPr>
          <w:rStyle w:val="aff3"/>
        </w:rPr>
        <w:t> </w:t>
      </w:r>
      <w:r w:rsidRPr="00DF73FA">
        <w:t>предоставляет ребенку свободу выбора форм а</w:t>
      </w:r>
      <w:r w:rsidRPr="00DF73FA">
        <w:t>к</w:t>
      </w:r>
      <w:r w:rsidRPr="00DF73FA">
        <w:t>тивности, обеспечивает содержание разных форм детской деятельности</w:t>
      </w:r>
      <w:r w:rsidRPr="00DF73FA">
        <w:rPr>
          <w:rStyle w:val="aff3"/>
        </w:rPr>
        <w:t xml:space="preserve">, </w:t>
      </w:r>
      <w:r w:rsidRPr="00DF73FA">
        <w:t>безопасна и комфорта, соответствует интересам, потребностям и возможностям каждого ребенка, обеспечивает гарм</w:t>
      </w:r>
      <w:r w:rsidRPr="00DF73FA">
        <w:t>о</w:t>
      </w:r>
      <w:r w:rsidRPr="00DF73FA">
        <w:t>ничное отношение ребенка с окружающим миром.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rPr>
          <w:rStyle w:val="aff3"/>
        </w:rPr>
        <w:t xml:space="preserve">   Взаимодействие с родителями</w:t>
      </w:r>
      <w:r w:rsidRPr="00DF73FA">
        <w:t xml:space="preserve"> коллектив дошкольной группы строит на принципе сотру</w:t>
      </w:r>
      <w:r w:rsidRPr="00DF73FA">
        <w:t>д</w:t>
      </w:r>
      <w:r w:rsidRPr="00DF73FA">
        <w:t>ничества.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t xml:space="preserve">   При этом решаются приоритетные задачи:</w:t>
      </w:r>
    </w:p>
    <w:p w:rsidR="00A33251" w:rsidRPr="00DF73FA" w:rsidRDefault="00A33251" w:rsidP="00A3325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повышение педагогической культуры родителей;</w:t>
      </w:r>
    </w:p>
    <w:p w:rsidR="00A33251" w:rsidRPr="00DF73FA" w:rsidRDefault="00A33251" w:rsidP="00A332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приобщение родителей к участию в жизни дошкольной группы;</w:t>
      </w:r>
    </w:p>
    <w:p w:rsidR="00A33251" w:rsidRPr="00DF73FA" w:rsidRDefault="00A33251" w:rsidP="00A33251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изучение семьи и установление контактов с ее членами для согласования воспитател</w:t>
      </w:r>
      <w:r w:rsidRPr="00DF73FA">
        <w:rPr>
          <w:rFonts w:ascii="Times New Roman" w:hAnsi="Times New Roman"/>
          <w:sz w:val="24"/>
          <w:szCs w:val="24"/>
        </w:rPr>
        <w:t>ь</w:t>
      </w:r>
      <w:r w:rsidRPr="00DF73FA">
        <w:rPr>
          <w:rFonts w:ascii="Times New Roman" w:hAnsi="Times New Roman"/>
          <w:sz w:val="24"/>
          <w:szCs w:val="24"/>
        </w:rPr>
        <w:t>ных во</w:t>
      </w:r>
      <w:r w:rsidRPr="00DF73FA">
        <w:rPr>
          <w:rFonts w:ascii="Times New Roman" w:hAnsi="Times New Roman"/>
          <w:sz w:val="24"/>
          <w:szCs w:val="24"/>
        </w:rPr>
        <w:t>з</w:t>
      </w:r>
      <w:r w:rsidRPr="00DF73FA">
        <w:rPr>
          <w:rFonts w:ascii="Times New Roman" w:hAnsi="Times New Roman"/>
          <w:sz w:val="24"/>
          <w:szCs w:val="24"/>
        </w:rPr>
        <w:t>действий на ребенка.</w:t>
      </w:r>
    </w:p>
    <w:p w:rsidR="00A33251" w:rsidRPr="00DF73FA" w:rsidRDefault="00A33251" w:rsidP="00A33251">
      <w:pPr>
        <w:pStyle w:val="ab"/>
        <w:spacing w:before="0" w:beforeAutospacing="0" w:after="0" w:afterAutospacing="0"/>
      </w:pPr>
      <w:r w:rsidRPr="00DF73FA">
        <w:t>Для решения этих задач используются различные формы работы:</w:t>
      </w:r>
    </w:p>
    <w:p w:rsidR="00A33251" w:rsidRPr="00DF73FA" w:rsidRDefault="00A33251" w:rsidP="00A3325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проведение совместных мероприятий для детей и родителей;</w:t>
      </w:r>
    </w:p>
    <w:p w:rsidR="00A33251" w:rsidRPr="00DF73FA" w:rsidRDefault="00A33251" w:rsidP="00A332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анкетирование;</w:t>
      </w:r>
    </w:p>
    <w:p w:rsidR="00A33251" w:rsidRPr="00DF73FA" w:rsidRDefault="00A33251" w:rsidP="00A332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наглядная информация;</w:t>
      </w:r>
    </w:p>
    <w:p w:rsidR="00A33251" w:rsidRPr="00DF73FA" w:rsidRDefault="00A33251" w:rsidP="00A33251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выставки совместных работ.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t xml:space="preserve">   Образовательная деятельность осуществляется в процессе организации различных видов де</w:t>
      </w:r>
      <w:r w:rsidRPr="00DF73FA">
        <w:t>т</w:t>
      </w:r>
      <w:r w:rsidRPr="00DF73FA">
        <w:t>ской деятельности, образовательной деятельности, осуществляемой в ходе режимных моме</w:t>
      </w:r>
      <w:r w:rsidRPr="00DF73FA">
        <w:t>н</w:t>
      </w:r>
      <w:r w:rsidRPr="00DF73FA">
        <w:t>тов, самостоятельной  деятельности, взаимодействия с семьями детей. Основной формой раб</w:t>
      </w:r>
      <w:r w:rsidRPr="00DF73FA">
        <w:t>о</w:t>
      </w:r>
      <w:r w:rsidRPr="00DF73FA">
        <w:t>ты с детьми дошкольного возраста и ведущим видом деятельности для них является игра. Обр</w:t>
      </w:r>
      <w:r w:rsidRPr="00DF73FA">
        <w:t>а</w:t>
      </w:r>
      <w:r w:rsidRPr="00DF73FA">
        <w:t>зовательный процесс реализуется в адекватных дошкольному возрасту формах работы с детьми.</w:t>
      </w:r>
    </w:p>
    <w:p w:rsidR="00A33251" w:rsidRPr="00DF73FA" w:rsidRDefault="00A33251" w:rsidP="00A33251">
      <w:pPr>
        <w:pStyle w:val="ab"/>
      </w:pPr>
      <w:r w:rsidRPr="00DF73FA">
        <w:rPr>
          <w:rStyle w:val="aff3"/>
        </w:rPr>
        <w:lastRenderedPageBreak/>
        <w:t>2.2.3. Качество подготовки воспитанников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t xml:space="preserve">   На основании Федерального государственного образовательного стандарта дошкольного о</w:t>
      </w:r>
      <w:r w:rsidRPr="00DF73FA">
        <w:t>б</w:t>
      </w:r>
      <w:r w:rsidRPr="00DF73FA">
        <w:t>разования, утвержденного Приказом Министерства образования и науки Российской Федерации от 17.10.2013 №1155, в целях оценки эффективности педагогических действий и лежащей в о</w:t>
      </w:r>
      <w:r w:rsidRPr="00DF73FA">
        <w:t>с</w:t>
      </w:r>
      <w:r w:rsidRPr="00DF73FA">
        <w:t>нове их дальнейшего планирования проводилась оценка индивидуального развития детей.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t xml:space="preserve">   Результаты педагогического анализа показывают преобладание детей со средним уровнем развития, что говорит об эффективности педагогического процесса в дошкольной группе.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t xml:space="preserve">   Результатом осуществления воспитательно-образовательного процесса явилась качественная подготовка детей к обучению  в школе. Готовность дошкольника к обучению в школе характ</w:t>
      </w:r>
      <w:r w:rsidRPr="00DF73FA">
        <w:t>е</w:t>
      </w:r>
      <w:r w:rsidRPr="00DF73FA">
        <w:t>ризует достигнутый уровень психологического развития накануне поступления в школу.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t xml:space="preserve">   Хорошие результаты достигнуты благодаря использованию в работе методов, способству</w:t>
      </w:r>
      <w:r w:rsidRPr="00DF73FA">
        <w:t>ю</w:t>
      </w:r>
      <w:r w:rsidRPr="00DF73FA">
        <w:t>щих развитию 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A33251" w:rsidRPr="00DF73FA" w:rsidRDefault="00A33251" w:rsidP="00A33251">
      <w:pPr>
        <w:pStyle w:val="ab"/>
        <w:spacing w:before="0" w:beforeAutospacing="0" w:after="0" w:afterAutospacing="0"/>
        <w:ind w:firstLine="851"/>
        <w:jc w:val="both"/>
      </w:pPr>
      <w:r w:rsidRPr="00DF73FA">
        <w:t>Основная общеобразовательная программа дошкольного образования реализуется в полном объеме.</w:t>
      </w:r>
      <w:r w:rsidRPr="00DF73FA">
        <w:rPr>
          <w:rStyle w:val="aff3"/>
        </w:rPr>
        <w:t xml:space="preserve"> </w:t>
      </w:r>
    </w:p>
    <w:p w:rsidR="00A33251" w:rsidRPr="00DF73FA" w:rsidRDefault="00A33251" w:rsidP="00A33251">
      <w:pPr>
        <w:pStyle w:val="ab"/>
      </w:pPr>
      <w:r w:rsidRPr="00DF73FA">
        <w:rPr>
          <w:rStyle w:val="aff3"/>
        </w:rPr>
        <w:t>2.3. Качество кадрового обеспечения</w:t>
      </w:r>
    </w:p>
    <w:p w:rsidR="00A33251" w:rsidRPr="00DF73FA" w:rsidRDefault="00A33251" w:rsidP="00A33251">
      <w:pPr>
        <w:pStyle w:val="ab"/>
        <w:jc w:val="both"/>
      </w:pPr>
      <w:r w:rsidRPr="00DF73FA">
        <w:rPr>
          <w:rStyle w:val="aff3"/>
        </w:rPr>
        <w:t xml:space="preserve">   Работа с кадрами </w:t>
      </w:r>
      <w:r w:rsidRPr="00DF73FA">
        <w:t>была направлена на повышение профессионализма, творческого потенци</w:t>
      </w:r>
      <w:r w:rsidRPr="00DF73FA">
        <w:t>а</w:t>
      </w:r>
      <w:r w:rsidRPr="00DF73FA">
        <w:t>ла педагогической культуры педагога, оказание методической помощи педагогу.  Педагог д</w:t>
      </w:r>
      <w:r w:rsidRPr="00DF73FA">
        <w:t>о</w:t>
      </w:r>
      <w:r w:rsidRPr="00DF73FA">
        <w:t>школьной группы постоянно повышает свой профессиональный уровень, посещает методич</w:t>
      </w:r>
      <w:r w:rsidRPr="00DF73FA">
        <w:t>е</w:t>
      </w:r>
      <w:r w:rsidRPr="00DF73FA">
        <w:t>ские объединения, знакомится с опытом работы своих коллег и других дошкольных учрежд</w:t>
      </w:r>
      <w:r w:rsidRPr="00DF73FA">
        <w:t>е</w:t>
      </w:r>
      <w:r w:rsidRPr="00DF73FA">
        <w:t>ний, приобретает и изучает новинки периодической и методической литературы. Все это в ко</w:t>
      </w:r>
      <w:r w:rsidRPr="00DF73FA">
        <w:t>м</w:t>
      </w:r>
      <w:r w:rsidRPr="00DF73FA">
        <w:t>плексе дает хороший результат в организации педагогической деятельности и улучшении кач</w:t>
      </w:r>
      <w:r w:rsidRPr="00DF73FA">
        <w:t>е</w:t>
      </w:r>
      <w:r w:rsidRPr="00DF73FA">
        <w:t>ства образования и воспитания дошкольников.</w:t>
      </w:r>
      <w:r w:rsidRPr="00DF73FA">
        <w:rPr>
          <w:rStyle w:val="aff3"/>
        </w:rPr>
        <w:t xml:space="preserve"> </w:t>
      </w:r>
    </w:p>
    <w:p w:rsidR="00A33251" w:rsidRPr="00DF73FA" w:rsidRDefault="00A33251" w:rsidP="00A33251">
      <w:pPr>
        <w:pStyle w:val="ab"/>
      </w:pPr>
      <w:r w:rsidRPr="00DF73FA">
        <w:rPr>
          <w:rStyle w:val="aff3"/>
        </w:rPr>
        <w:t>2.4. Материально-техническая база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t xml:space="preserve">   В дошкольной группе создана материально-техническая база для жизнеобеспечения и разв</w:t>
      </w:r>
      <w:r w:rsidRPr="00DF73FA">
        <w:t>и</w:t>
      </w:r>
      <w:r w:rsidRPr="00DF73FA">
        <w:t>тия детей, ведется систематически работа по созданию предметно-развивающей среды. Д</w:t>
      </w:r>
      <w:r w:rsidRPr="00DF73FA">
        <w:t>о</w:t>
      </w:r>
      <w:r w:rsidRPr="00DF73FA">
        <w:t>школьная группа находится в здании МОУ Спас-Ильдинская ООШ. В здании имеется це</w:t>
      </w:r>
      <w:r w:rsidRPr="00DF73FA">
        <w:t>н</w:t>
      </w:r>
      <w:r w:rsidRPr="00DF73FA">
        <w:t xml:space="preserve">тральное отопление, вода, канализация, сантехническое оборудование в удовлетворительном состоянии. 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t xml:space="preserve">   В дошкольной группе имеется групповая комната, включающая игровую, познавательную, обеденную зоны.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t xml:space="preserve">   Групповая комната</w:t>
      </w:r>
      <w:r w:rsidRPr="00DF73FA">
        <w:rPr>
          <w:color w:val="FF0000"/>
        </w:rPr>
        <w:t xml:space="preserve"> </w:t>
      </w:r>
      <w:r w:rsidRPr="00DF73FA">
        <w:t>оформлена. При создании предметно-развивающей среды воспитатель учитывает возрастные, индивидуальные особенности детей группы. Группа постепенно попо</w:t>
      </w:r>
      <w:r w:rsidRPr="00DF73FA">
        <w:t>л</w:t>
      </w:r>
      <w:r w:rsidRPr="00DF73FA">
        <w:t>няется современным игровым оборудованием, современными информационными стендами. Предметная среда групповой комнаты оптимально насыщена, выдержана мера «необходимого и достаточного» для каждого вида деятельности, представляет собой «поисковое поле» для р</w:t>
      </w:r>
      <w:r w:rsidRPr="00DF73FA">
        <w:t>е</w:t>
      </w:r>
      <w:r w:rsidRPr="00DF73FA">
        <w:t>бенка, стимулирующее процесс его развития и саморазвития, социализации и коррекции. В д</w:t>
      </w:r>
      <w:r w:rsidRPr="00DF73FA">
        <w:t>о</w:t>
      </w:r>
      <w:r w:rsidRPr="00DF73FA">
        <w:t>школьной группе не только уютно, красиво, удобно и комфортно детям, созданная развива</w:t>
      </w:r>
      <w:r w:rsidRPr="00DF73FA">
        <w:t>ю</w:t>
      </w:r>
      <w:r w:rsidRPr="00DF73FA">
        <w:t>щая среда открывает воспитанникам весь спектр возможностей, направляет усилия детей на эффективное использование отдельных ее элементов. Группа оснащена 1 персональным ко</w:t>
      </w:r>
      <w:r w:rsidRPr="00DF73FA">
        <w:t>м</w:t>
      </w:r>
      <w:r w:rsidRPr="00DF73FA">
        <w:t>пьютером, 1 телевизором. Обеспечение условий безопасности выполняется локальными норм</w:t>
      </w:r>
      <w:r w:rsidRPr="00DF73FA">
        <w:t>а</w:t>
      </w:r>
      <w:r w:rsidRPr="00DF73FA">
        <w:t>тивно-правовыми документами: приказами, инструкциями, положениями.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lastRenderedPageBreak/>
        <w:t xml:space="preserve">   В соответствии с требованиями действующего законодательства по охране труда с сотрудн</w:t>
      </w:r>
      <w:r w:rsidRPr="00DF73FA">
        <w:t>и</w:t>
      </w:r>
      <w:r w:rsidRPr="00DF73FA">
        <w:t>ками систематически проводятся разного вида инструктажи: вводный (при поступлении на р</w:t>
      </w:r>
      <w:r w:rsidRPr="00DF73FA">
        <w:t>а</w:t>
      </w:r>
      <w:r w:rsidRPr="00DF73FA">
        <w:t>боту), первичный (с вновь поступившими), повторный, что позволяет персоналу владеть знан</w:t>
      </w:r>
      <w:r w:rsidRPr="00DF73FA">
        <w:t>и</w:t>
      </w:r>
      <w:r w:rsidRPr="00DF73FA">
        <w:t>ями по охране труда и технике безопасности, правилами пожарной безопасности, действиями в чрезвычайных ситуациях. С воспитанниками дошкольной группы проводятся беседы по ОБЖ, игры по охране здоровья и безопасности, направленные на воспитание у детей сознательного отношения к своему здоровью и жизни. </w:t>
      </w:r>
    </w:p>
    <w:p w:rsidR="00A33251" w:rsidRPr="00DF73FA" w:rsidRDefault="00A33251" w:rsidP="00A33251">
      <w:pPr>
        <w:pStyle w:val="ab"/>
        <w:spacing w:before="0" w:beforeAutospacing="0" w:after="0" w:afterAutospacing="0"/>
      </w:pPr>
      <w:r w:rsidRPr="00DF73FA">
        <w:t xml:space="preserve">Проводятся следующие </w:t>
      </w:r>
      <w:r w:rsidRPr="00DF73FA">
        <w:rPr>
          <w:rStyle w:val="aff3"/>
          <w:b w:val="0"/>
        </w:rPr>
        <w:t>профилактические мероприятия</w:t>
      </w:r>
      <w:r w:rsidRPr="00DF73FA">
        <w:rPr>
          <w:rStyle w:val="aff4"/>
          <w:i w:val="0"/>
        </w:rPr>
        <w:t>:</w:t>
      </w:r>
    </w:p>
    <w:p w:rsidR="00A33251" w:rsidRPr="00DF73FA" w:rsidRDefault="00A33251" w:rsidP="00A3325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осмотр детей во время утреннего приема;</w:t>
      </w:r>
    </w:p>
    <w:p w:rsidR="00A33251" w:rsidRPr="00DF73FA" w:rsidRDefault="00A33251" w:rsidP="00A33251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антропометрические замеры;</w:t>
      </w:r>
    </w:p>
    <w:p w:rsidR="00A33251" w:rsidRPr="00DF73FA" w:rsidRDefault="00A33251" w:rsidP="00A332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анализ заболеваемости 1 раз в месяц, в квартал, 1 раз в год;</w:t>
      </w:r>
    </w:p>
    <w:p w:rsidR="00A33251" w:rsidRPr="00DF73FA" w:rsidRDefault="00A33251" w:rsidP="00A332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ежемесячное подведение итогов посещаемости детей.</w:t>
      </w:r>
    </w:p>
    <w:p w:rsidR="00A33251" w:rsidRPr="00DF73FA" w:rsidRDefault="00A33251" w:rsidP="00A33251">
      <w:pPr>
        <w:pStyle w:val="ab"/>
      </w:pPr>
      <w:r w:rsidRPr="00DF73FA">
        <w:t> </w:t>
      </w:r>
      <w:r w:rsidRPr="00DF73FA">
        <w:rPr>
          <w:rStyle w:val="aff3"/>
        </w:rPr>
        <w:t>2.5.Функционирование внутренней системы оценки качества образования</w:t>
      </w:r>
    </w:p>
    <w:p w:rsidR="00A33251" w:rsidRPr="00DF73FA" w:rsidRDefault="00A33251" w:rsidP="00A33251">
      <w:pPr>
        <w:pStyle w:val="ab"/>
        <w:spacing w:before="0" w:beforeAutospacing="0"/>
      </w:pPr>
      <w:r w:rsidRPr="00DF73FA">
        <w:t xml:space="preserve">   Систему к</w:t>
      </w:r>
      <w:r>
        <w:t>ачества дошкольного образования</w:t>
      </w:r>
      <w:r w:rsidRPr="00DF73FA">
        <w:t xml:space="preserve"> мы рассматриваем как систему контроля внутри дошкольной группы, которая включает себя интегративные составляющие:</w:t>
      </w:r>
    </w:p>
    <w:p w:rsidR="00A33251" w:rsidRPr="00DF73FA" w:rsidRDefault="00A33251" w:rsidP="00A33251">
      <w:pPr>
        <w:numPr>
          <w:ilvl w:val="0"/>
          <w:numId w:val="19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качество научно-методической работы;</w:t>
      </w:r>
    </w:p>
    <w:p w:rsidR="00A33251" w:rsidRPr="00DF73FA" w:rsidRDefault="00A33251" w:rsidP="00A33251">
      <w:pPr>
        <w:numPr>
          <w:ilvl w:val="0"/>
          <w:numId w:val="19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качество воспитательно-образовательного процесса;</w:t>
      </w:r>
    </w:p>
    <w:p w:rsidR="00A33251" w:rsidRPr="00DF73FA" w:rsidRDefault="00A33251" w:rsidP="00A33251">
      <w:pPr>
        <w:numPr>
          <w:ilvl w:val="0"/>
          <w:numId w:val="19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качество работы с родителями;</w:t>
      </w:r>
    </w:p>
    <w:p w:rsidR="00A33251" w:rsidRPr="00DF73FA" w:rsidRDefault="00A33251" w:rsidP="00A33251">
      <w:pPr>
        <w:numPr>
          <w:ilvl w:val="0"/>
          <w:numId w:val="19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качество работы с педагогическими кадрами;</w:t>
      </w:r>
    </w:p>
    <w:p w:rsidR="00A33251" w:rsidRPr="00DF73FA" w:rsidRDefault="00A33251" w:rsidP="00A33251">
      <w:pPr>
        <w:numPr>
          <w:ilvl w:val="0"/>
          <w:numId w:val="19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качество предметно-пространственной среды.</w:t>
      </w:r>
    </w:p>
    <w:p w:rsidR="00A33251" w:rsidRPr="00DF73FA" w:rsidRDefault="00A33251" w:rsidP="00A33251">
      <w:pPr>
        <w:pStyle w:val="ab"/>
        <w:jc w:val="center"/>
        <w:rPr>
          <w:rStyle w:val="aff4"/>
          <w:color w:val="000000"/>
        </w:rPr>
      </w:pPr>
      <w:r w:rsidRPr="00DF73FA">
        <w:rPr>
          <w:b/>
          <w:lang w:val="en-US"/>
        </w:rPr>
        <w:t>III</w:t>
      </w:r>
      <w:r w:rsidRPr="00DF73FA">
        <w:rPr>
          <w:b/>
        </w:rPr>
        <w:t>. Заключение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rPr>
          <w:color w:val="000000"/>
        </w:rPr>
        <w:t xml:space="preserve">   Модернизация системы образования в России предъявляет новые требования к дошкольным образовательным учреждениям и к организации в них воспитательно-образовательного проце</w:t>
      </w:r>
      <w:r w:rsidRPr="00DF73FA">
        <w:rPr>
          <w:color w:val="000000"/>
        </w:rPr>
        <w:t>с</w:t>
      </w:r>
      <w:r w:rsidRPr="00DF73FA">
        <w:rPr>
          <w:color w:val="000000"/>
        </w:rPr>
        <w:t>са.</w:t>
      </w:r>
      <w:r w:rsidRPr="00DF73FA">
        <w:t xml:space="preserve"> </w:t>
      </w:r>
    </w:p>
    <w:p w:rsidR="00A33251" w:rsidRPr="00DF73FA" w:rsidRDefault="00A33251" w:rsidP="00A33251">
      <w:pPr>
        <w:pStyle w:val="ab"/>
        <w:spacing w:before="0" w:beforeAutospacing="0" w:after="0" w:afterAutospacing="0"/>
        <w:jc w:val="both"/>
      </w:pPr>
      <w:r w:rsidRPr="00DF73FA">
        <w:t xml:space="preserve">   В МОУ Спас-Ильдинской ООШ разработана основная общеобразовательная программа д</w:t>
      </w:r>
      <w:r w:rsidRPr="00DF73FA">
        <w:t>о</w:t>
      </w:r>
      <w:r w:rsidRPr="00DF73FA">
        <w:t>школьного образования с учётом ФГОС.</w:t>
      </w:r>
    </w:p>
    <w:p w:rsidR="00A33251" w:rsidRPr="00DF73FA" w:rsidRDefault="00A33251" w:rsidP="00A33251">
      <w:pPr>
        <w:pStyle w:val="ab"/>
        <w:jc w:val="both"/>
      </w:pPr>
      <w:r w:rsidRPr="00DF73FA">
        <w:rPr>
          <w:b/>
        </w:rPr>
        <w:t>Цели: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1) повышение социального статуса дошкольного образования;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2) обеспечение государством равенства возможностей для каждого ребенка в получении кач</w:t>
      </w:r>
      <w:r w:rsidRPr="00DF73FA">
        <w:rPr>
          <w:rFonts w:ascii="Times New Roman" w:hAnsi="Times New Roman"/>
          <w:sz w:val="24"/>
          <w:szCs w:val="24"/>
        </w:rPr>
        <w:t>е</w:t>
      </w:r>
      <w:r w:rsidRPr="00DF73FA">
        <w:rPr>
          <w:rFonts w:ascii="Times New Roman" w:hAnsi="Times New Roman"/>
          <w:sz w:val="24"/>
          <w:szCs w:val="24"/>
        </w:rPr>
        <w:t>ственного дошкольного образования;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3) обеспечение государственных гарантий уровня и качества дошкольного образования на о</w:t>
      </w:r>
      <w:r w:rsidRPr="00DF73FA">
        <w:rPr>
          <w:rFonts w:ascii="Times New Roman" w:hAnsi="Times New Roman"/>
          <w:sz w:val="24"/>
          <w:szCs w:val="24"/>
        </w:rPr>
        <w:t>с</w:t>
      </w:r>
      <w:r w:rsidRPr="00DF73FA">
        <w:rPr>
          <w:rFonts w:ascii="Times New Roman" w:hAnsi="Times New Roman"/>
          <w:sz w:val="24"/>
          <w:szCs w:val="24"/>
        </w:rPr>
        <w:t>нове единства обязательных требований к условиям реализации образовательных программ дошкольного образ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вания, их структуре и результатам их освоения;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A33251" w:rsidRPr="00DF73FA" w:rsidRDefault="00A33251" w:rsidP="00A33251">
      <w:pPr>
        <w:jc w:val="both"/>
        <w:rPr>
          <w:rFonts w:ascii="Times New Roman" w:hAnsi="Times New Roman"/>
          <w:b/>
          <w:sz w:val="24"/>
          <w:szCs w:val="24"/>
        </w:rPr>
      </w:pPr>
      <w:r w:rsidRPr="00DF73FA">
        <w:rPr>
          <w:rFonts w:ascii="Times New Roman" w:hAnsi="Times New Roman"/>
          <w:b/>
          <w:sz w:val="24"/>
          <w:szCs w:val="24"/>
        </w:rPr>
        <w:t>Задачи: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1) охрана и укрепление физического и психического здоровья детей, в том числе их эмоци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нального благополучия;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lastRenderedPageBreak/>
        <w:t>2) обеспечение равных возможностей для полноценного развития каждого ребенка в период дошкольн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ровья);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</w:t>
      </w:r>
      <w:r w:rsidRPr="00DF73FA">
        <w:rPr>
          <w:rFonts w:ascii="Times New Roman" w:hAnsi="Times New Roman"/>
          <w:sz w:val="24"/>
          <w:szCs w:val="24"/>
        </w:rPr>
        <w:t>а</w:t>
      </w:r>
      <w:r w:rsidRPr="00DF73FA">
        <w:rPr>
          <w:rFonts w:ascii="Times New Roman" w:hAnsi="Times New Roman"/>
          <w:sz w:val="24"/>
          <w:szCs w:val="24"/>
        </w:rPr>
        <w:t>тельных программ дошкольного и начального общего образования);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4) создания благоприятных условий развития детей в соответствии с их возрастными и индив</w:t>
      </w:r>
      <w:r w:rsidRPr="00DF73FA">
        <w:rPr>
          <w:rFonts w:ascii="Times New Roman" w:hAnsi="Times New Roman"/>
          <w:sz w:val="24"/>
          <w:szCs w:val="24"/>
        </w:rPr>
        <w:t>и</w:t>
      </w:r>
      <w:r w:rsidRPr="00DF73FA">
        <w:rPr>
          <w:rFonts w:ascii="Times New Roman" w:hAnsi="Times New Roman"/>
          <w:sz w:val="24"/>
          <w:szCs w:val="24"/>
        </w:rPr>
        <w:t>дуальн</w:t>
      </w:r>
      <w:r w:rsidRPr="00DF73FA">
        <w:rPr>
          <w:rFonts w:ascii="Times New Roman" w:hAnsi="Times New Roman"/>
          <w:sz w:val="24"/>
          <w:szCs w:val="24"/>
        </w:rPr>
        <w:t>ы</w:t>
      </w:r>
      <w:r w:rsidRPr="00DF73FA">
        <w:rPr>
          <w:rFonts w:ascii="Times New Roman" w:hAnsi="Times New Roman"/>
          <w:sz w:val="24"/>
          <w:szCs w:val="24"/>
        </w:rPr>
        <w:t>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5) объединение обучения и воспитания в целостный образовательный процесс на основе духо</w:t>
      </w:r>
      <w:r w:rsidRPr="00DF73FA">
        <w:rPr>
          <w:rFonts w:ascii="Times New Roman" w:hAnsi="Times New Roman"/>
          <w:sz w:val="24"/>
          <w:szCs w:val="24"/>
        </w:rPr>
        <w:t>в</w:t>
      </w:r>
      <w:r w:rsidRPr="00DF73FA">
        <w:rPr>
          <w:rFonts w:ascii="Times New Roman" w:hAnsi="Times New Roman"/>
          <w:sz w:val="24"/>
          <w:szCs w:val="24"/>
        </w:rPr>
        <w:t>но-нравственных и социокультурных ценностей и принятых в обществе правил и норм повед</w:t>
      </w:r>
      <w:r w:rsidRPr="00DF73FA">
        <w:rPr>
          <w:rFonts w:ascii="Times New Roman" w:hAnsi="Times New Roman"/>
          <w:sz w:val="24"/>
          <w:szCs w:val="24"/>
        </w:rPr>
        <w:t>е</w:t>
      </w:r>
      <w:r w:rsidRPr="00DF73FA">
        <w:rPr>
          <w:rFonts w:ascii="Times New Roman" w:hAnsi="Times New Roman"/>
          <w:sz w:val="24"/>
          <w:szCs w:val="24"/>
        </w:rPr>
        <w:t>ния в интер</w:t>
      </w:r>
      <w:r w:rsidRPr="00DF73FA">
        <w:rPr>
          <w:rFonts w:ascii="Times New Roman" w:hAnsi="Times New Roman"/>
          <w:sz w:val="24"/>
          <w:szCs w:val="24"/>
        </w:rPr>
        <w:t>е</w:t>
      </w:r>
      <w:r w:rsidRPr="00DF73FA">
        <w:rPr>
          <w:rFonts w:ascii="Times New Roman" w:hAnsi="Times New Roman"/>
          <w:sz w:val="24"/>
          <w:szCs w:val="24"/>
        </w:rPr>
        <w:t>сах человека, семьи, общества;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6) формирование общей культуры личности детей, в том числе ценностей здорового образа жизни, ра</w:t>
      </w:r>
      <w:r w:rsidRPr="00DF73FA">
        <w:rPr>
          <w:rFonts w:ascii="Times New Roman" w:hAnsi="Times New Roman"/>
          <w:sz w:val="24"/>
          <w:szCs w:val="24"/>
        </w:rPr>
        <w:t>з</w:t>
      </w:r>
      <w:r w:rsidRPr="00DF73FA">
        <w:rPr>
          <w:rFonts w:ascii="Times New Roman" w:hAnsi="Times New Roman"/>
          <w:sz w:val="24"/>
          <w:szCs w:val="24"/>
        </w:rPr>
        <w:t>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</w:t>
      </w:r>
      <w:r w:rsidRPr="00DF73FA">
        <w:rPr>
          <w:rFonts w:ascii="Times New Roman" w:hAnsi="Times New Roman"/>
          <w:sz w:val="24"/>
          <w:szCs w:val="24"/>
        </w:rPr>
        <w:t>д</w:t>
      </w:r>
      <w:r w:rsidRPr="00DF73FA">
        <w:rPr>
          <w:rFonts w:ascii="Times New Roman" w:hAnsi="Times New Roman"/>
          <w:sz w:val="24"/>
          <w:szCs w:val="24"/>
        </w:rPr>
        <w:t>посылок учебной деятельн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сти;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7) обеспечение вариативности и разнообразия содержания Программ и организационных форм д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школьного образования, возможности формирования Программ различной направленности с учетом о</w:t>
      </w:r>
      <w:r w:rsidRPr="00DF73FA">
        <w:rPr>
          <w:rFonts w:ascii="Times New Roman" w:hAnsi="Times New Roman"/>
          <w:sz w:val="24"/>
          <w:szCs w:val="24"/>
        </w:rPr>
        <w:t>б</w:t>
      </w:r>
      <w:r w:rsidRPr="00DF73FA">
        <w:rPr>
          <w:rFonts w:ascii="Times New Roman" w:hAnsi="Times New Roman"/>
          <w:sz w:val="24"/>
          <w:szCs w:val="24"/>
        </w:rPr>
        <w:t>разовательных потребностей, способностей и состояния здоровья детей;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8) формирование социокультурной среды, соответствующей возрастным, индивидуальным, психолог</w:t>
      </w:r>
      <w:r w:rsidRPr="00DF73FA">
        <w:rPr>
          <w:rFonts w:ascii="Times New Roman" w:hAnsi="Times New Roman"/>
          <w:sz w:val="24"/>
          <w:szCs w:val="24"/>
        </w:rPr>
        <w:t>и</w:t>
      </w:r>
      <w:r w:rsidRPr="00DF73FA">
        <w:rPr>
          <w:rFonts w:ascii="Times New Roman" w:hAnsi="Times New Roman"/>
          <w:sz w:val="24"/>
          <w:szCs w:val="24"/>
        </w:rPr>
        <w:t>ческим и физиологическим особенностям детей;</w:t>
      </w:r>
    </w:p>
    <w:p w:rsidR="00A33251" w:rsidRPr="00DF73FA" w:rsidRDefault="00A33251" w:rsidP="00A33251">
      <w:pPr>
        <w:jc w:val="both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sz w:val="24"/>
          <w:szCs w:val="24"/>
        </w:rPr>
        <w:t>9) обеспечения психолого-педагогической поддержки семьи и повышения компетентности р</w:t>
      </w:r>
      <w:r w:rsidRPr="00DF73FA">
        <w:rPr>
          <w:rFonts w:ascii="Times New Roman" w:hAnsi="Times New Roman"/>
          <w:sz w:val="24"/>
          <w:szCs w:val="24"/>
        </w:rPr>
        <w:t>о</w:t>
      </w:r>
      <w:r w:rsidRPr="00DF73FA">
        <w:rPr>
          <w:rFonts w:ascii="Times New Roman" w:hAnsi="Times New Roman"/>
          <w:sz w:val="24"/>
          <w:szCs w:val="24"/>
        </w:rPr>
        <w:t>дителей (законных представителей) в вопросах развития и образования, охр</w:t>
      </w:r>
      <w:r>
        <w:rPr>
          <w:rFonts w:ascii="Times New Roman" w:hAnsi="Times New Roman"/>
          <w:sz w:val="24"/>
          <w:szCs w:val="24"/>
        </w:rPr>
        <w:t>аны и укрепления здоровья детей</w:t>
      </w:r>
    </w:p>
    <w:p w:rsidR="00A33251" w:rsidRPr="00DF73FA" w:rsidRDefault="00A33251" w:rsidP="00A332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3FA">
        <w:rPr>
          <w:rFonts w:ascii="Times New Roman" w:hAnsi="Times New Roman"/>
          <w:b/>
          <w:bCs/>
          <w:sz w:val="24"/>
          <w:szCs w:val="24"/>
        </w:rPr>
        <w:t xml:space="preserve">ПОКАЗАТЕЛИ ДЕЯТЕЛЬНОСТИ </w:t>
      </w:r>
    </w:p>
    <w:p w:rsidR="00A33251" w:rsidRPr="00DF73FA" w:rsidRDefault="00A33251" w:rsidP="00A332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F73FA">
        <w:rPr>
          <w:rFonts w:ascii="Times New Roman" w:hAnsi="Times New Roman"/>
          <w:b/>
          <w:bCs/>
          <w:sz w:val="24"/>
          <w:szCs w:val="24"/>
        </w:rPr>
        <w:t xml:space="preserve">дошкольной группы МОУ Спас-Ильдинская ООШ </w:t>
      </w:r>
    </w:p>
    <w:p w:rsidR="00A33251" w:rsidRPr="00DF73FA" w:rsidRDefault="00A33251" w:rsidP="00A332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73FA">
        <w:rPr>
          <w:rFonts w:ascii="Times New Roman" w:hAnsi="Times New Roman"/>
          <w:b/>
          <w:bCs/>
          <w:sz w:val="24"/>
          <w:szCs w:val="24"/>
        </w:rPr>
        <w:t>(САМООБСЛЕДОВАНИЕ)</w:t>
      </w:r>
    </w:p>
    <w:tbl>
      <w:tblPr>
        <w:tblW w:w="0" w:type="auto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6440"/>
        <w:gridCol w:w="2401"/>
      </w:tblGrid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ar43"/>
            <w:bookmarkEnd w:id="0"/>
            <w:r w:rsidRPr="00DF73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тельную программу дошкольного образования, в том числе: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2B6195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3251" w:rsidRPr="00DF73F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В режиме полного дня (8 - 10 часов)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2B6195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3251" w:rsidRPr="00DF73F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зовательной орган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2B6195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325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33251" w:rsidRPr="00DF73FA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В режиме полного дня (10 часов)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В режиме продленного дня (более 10  часов)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н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ности воспитанников, получающих услуги: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ском развитии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б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2B6195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325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33251" w:rsidRPr="00DF73FA">
              <w:rPr>
                <w:rFonts w:ascii="Times New Roman" w:hAnsi="Times New Roman"/>
                <w:sz w:val="24"/>
                <w:szCs w:val="24"/>
              </w:rPr>
              <w:t>/100</w:t>
            </w:r>
            <w:r w:rsidR="00A332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2B6195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3325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A33251" w:rsidRPr="00DF73FA">
              <w:rPr>
                <w:rFonts w:ascii="Times New Roman" w:hAnsi="Times New Roman"/>
                <w:sz w:val="24"/>
                <w:szCs w:val="24"/>
              </w:rPr>
              <w:t>/100</w:t>
            </w:r>
            <w:r w:rsidR="00A332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школьной образовательной организации по болезни на одн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го воспитанника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2B6195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33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251" w:rsidRPr="00DF73FA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ле: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ников, имеющих высшее образование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ников, имеющих высшее образование педагогической напра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ленности (профиля)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 xml:space="preserve">ников, имеющих среднее профессиональное </w:t>
            </w:r>
            <w:r w:rsidRPr="00DF73F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ников, имеющих среднее профессиональное образование пед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гогической направленности (профиля)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ников, которым по результатам аттестации присвоена квалификационная категория, в общей численности педаг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гических работников, в том числе: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0 человек/%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ников в общей численности педагогических работников, пед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гогический стаж работы которых составляет: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а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бо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т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ников в общей численности педагогических работников в во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з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расте до 30 лет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в общей численн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сти педагогических работников в возрасте от 55 лет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за последние 5 лет повышение квалификации/профессиональную переподг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товку по профилю педагогической деятельности или иной осуществляемой в образовательной организации деятельн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сти, в общей численности педагогических и администрати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в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но-хозяйственных работников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енность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 xml:space="preserve"> педагогических и административно-хозяйственных работников, прошедших повышение квал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и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фикации по применению в образовательном процессе фед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2B6195">
              <w:rPr>
                <w:rFonts w:ascii="Times New Roman" w:hAnsi="Times New Roman"/>
                <w:sz w:val="24"/>
                <w:szCs w:val="24"/>
              </w:rPr>
              <w:t>/13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гических работников: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163"/>
            <w:bookmarkEnd w:id="1"/>
            <w:r w:rsidRPr="00DF73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 xml:space="preserve">Площадь помещений </w:t>
            </w:r>
          </w:p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Групповая комната – 50 кв.м</w:t>
            </w:r>
          </w:p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Туалетная – 7,8 кв.м.</w:t>
            </w:r>
          </w:p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 xml:space="preserve">Раздевалка – 10,4 кв.м 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33251" w:rsidRPr="00DF73FA" w:rsidTr="00A3325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е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скую активность и разнообразную игровую деятельность во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с</w:t>
            </w:r>
            <w:r w:rsidRPr="00DF73FA">
              <w:rPr>
                <w:rFonts w:ascii="Times New Roman" w:hAnsi="Times New Roman"/>
                <w:sz w:val="24"/>
                <w:szCs w:val="24"/>
              </w:rPr>
              <w:t>питанников на прогулке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51" w:rsidRPr="00DF73FA" w:rsidRDefault="00A33251" w:rsidP="00A332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3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33251" w:rsidRPr="00DF73FA" w:rsidRDefault="00A33251" w:rsidP="00A332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40D45" w:rsidRDefault="00A33251" w:rsidP="00A33251">
      <w:r w:rsidRPr="00DF73FA">
        <w:rPr>
          <w:rFonts w:ascii="Times New Roman" w:hAnsi="Times New Roman"/>
          <w:sz w:val="24"/>
          <w:szCs w:val="24"/>
        </w:rPr>
        <w:t xml:space="preserve">                             Директор МОУ Спас-Ильдинская ООШ     </w:t>
      </w:r>
      <w:r w:rsidR="002B6195">
        <w:rPr>
          <w:rFonts w:ascii="Times New Roman" w:hAnsi="Times New Roman"/>
          <w:sz w:val="24"/>
          <w:szCs w:val="24"/>
        </w:rPr>
        <w:t xml:space="preserve">        Н.Ю.Савицкая</w:t>
      </w:r>
      <w:bookmarkStart w:id="2" w:name="_GoBack"/>
      <w:bookmarkEnd w:id="2"/>
      <w:r w:rsidRPr="00DF73FA">
        <w:rPr>
          <w:rFonts w:ascii="Times New Roman" w:hAnsi="Times New Roman"/>
          <w:sz w:val="24"/>
          <w:szCs w:val="24"/>
        </w:rPr>
        <w:t xml:space="preserve">      </w:t>
      </w:r>
    </w:p>
    <w:sectPr w:rsidR="0084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2F9037B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23"/>
    <w:multiLevelType w:val="multilevel"/>
    <w:tmpl w:val="00000023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FA8407B"/>
    <w:multiLevelType w:val="multilevel"/>
    <w:tmpl w:val="F6D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40525"/>
    <w:multiLevelType w:val="hybridMultilevel"/>
    <w:tmpl w:val="EA181E98"/>
    <w:lvl w:ilvl="0" w:tplc="D438EFE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76A7"/>
    <w:multiLevelType w:val="multilevel"/>
    <w:tmpl w:val="7468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0F40F3"/>
    <w:multiLevelType w:val="multilevel"/>
    <w:tmpl w:val="C81E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B6347"/>
    <w:multiLevelType w:val="hybridMultilevel"/>
    <w:tmpl w:val="BCF6D2C2"/>
    <w:lvl w:ilvl="0" w:tplc="FB4A01CE">
      <w:start w:val="1"/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89296D6">
      <w:start w:val="1"/>
      <w:numFmt w:val="bullet"/>
      <w:lvlText w:val=""/>
      <w:lvlJc w:val="left"/>
      <w:pPr>
        <w:ind w:left="836" w:hanging="346"/>
      </w:pPr>
      <w:rPr>
        <w:rFonts w:ascii="Symbol" w:eastAsia="Symbol" w:hAnsi="Symbol" w:cs="Symbol" w:hint="default"/>
        <w:w w:val="99"/>
        <w:sz w:val="24"/>
        <w:szCs w:val="24"/>
      </w:rPr>
    </w:lvl>
    <w:lvl w:ilvl="2" w:tplc="286C077C">
      <w:start w:val="1"/>
      <w:numFmt w:val="bullet"/>
      <w:lvlText w:val="-"/>
      <w:lvlJc w:val="left"/>
      <w:pPr>
        <w:ind w:left="116" w:hanging="20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6C72E3F2">
      <w:start w:val="1"/>
      <w:numFmt w:val="bullet"/>
      <w:lvlText w:val="•"/>
      <w:lvlJc w:val="left"/>
      <w:pPr>
        <w:ind w:left="1935" w:hanging="207"/>
      </w:pPr>
    </w:lvl>
    <w:lvl w:ilvl="4" w:tplc="4A9CCCE8">
      <w:start w:val="1"/>
      <w:numFmt w:val="bullet"/>
      <w:lvlText w:val="•"/>
      <w:lvlJc w:val="left"/>
      <w:pPr>
        <w:ind w:left="3030" w:hanging="207"/>
      </w:pPr>
    </w:lvl>
    <w:lvl w:ilvl="5" w:tplc="80502530">
      <w:start w:val="1"/>
      <w:numFmt w:val="bullet"/>
      <w:lvlText w:val="•"/>
      <w:lvlJc w:val="left"/>
      <w:pPr>
        <w:ind w:left="4125" w:hanging="207"/>
      </w:pPr>
    </w:lvl>
    <w:lvl w:ilvl="6" w:tplc="F7669B5A">
      <w:start w:val="1"/>
      <w:numFmt w:val="bullet"/>
      <w:lvlText w:val="•"/>
      <w:lvlJc w:val="left"/>
      <w:pPr>
        <w:ind w:left="5220" w:hanging="207"/>
      </w:pPr>
    </w:lvl>
    <w:lvl w:ilvl="7" w:tplc="315AA136">
      <w:start w:val="1"/>
      <w:numFmt w:val="bullet"/>
      <w:lvlText w:val="•"/>
      <w:lvlJc w:val="left"/>
      <w:pPr>
        <w:ind w:left="6315" w:hanging="207"/>
      </w:pPr>
    </w:lvl>
    <w:lvl w:ilvl="8" w:tplc="28E65EDE">
      <w:start w:val="1"/>
      <w:numFmt w:val="bullet"/>
      <w:lvlText w:val="•"/>
      <w:lvlJc w:val="left"/>
      <w:pPr>
        <w:ind w:left="7410" w:hanging="207"/>
      </w:pPr>
    </w:lvl>
  </w:abstractNum>
  <w:abstractNum w:abstractNumId="7" w15:restartNumberingAfterBreak="0">
    <w:nsid w:val="362C02E0"/>
    <w:multiLevelType w:val="hybridMultilevel"/>
    <w:tmpl w:val="0638F554"/>
    <w:lvl w:ilvl="0" w:tplc="5D842332">
      <w:start w:val="1"/>
      <w:numFmt w:val="bullet"/>
      <w:pStyle w:val="a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3C7ECD"/>
    <w:multiLevelType w:val="hybridMultilevel"/>
    <w:tmpl w:val="9EAC9512"/>
    <w:lvl w:ilvl="0" w:tplc="7B12CB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4A38A3"/>
    <w:multiLevelType w:val="hybridMultilevel"/>
    <w:tmpl w:val="17C060C8"/>
    <w:lvl w:ilvl="0" w:tplc="BFD61E1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300E4"/>
    <w:multiLevelType w:val="hybridMultilevel"/>
    <w:tmpl w:val="ACD60D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A011E"/>
    <w:multiLevelType w:val="multilevel"/>
    <w:tmpl w:val="FB02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24C17E1"/>
    <w:multiLevelType w:val="hybridMultilevel"/>
    <w:tmpl w:val="AA46E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8558C"/>
    <w:multiLevelType w:val="hybridMultilevel"/>
    <w:tmpl w:val="3DC4D1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5D280080"/>
    <w:multiLevelType w:val="hybridMultilevel"/>
    <w:tmpl w:val="C90C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C2B68"/>
    <w:multiLevelType w:val="hybridMultilevel"/>
    <w:tmpl w:val="C4EA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A55B0"/>
    <w:multiLevelType w:val="hybridMultilevel"/>
    <w:tmpl w:val="1F4C1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9D4CE2"/>
    <w:multiLevelType w:val="hybridMultilevel"/>
    <w:tmpl w:val="8D3CB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D925349"/>
    <w:multiLevelType w:val="hybridMultilevel"/>
    <w:tmpl w:val="C100BC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8331E94"/>
    <w:multiLevelType w:val="hybridMultilevel"/>
    <w:tmpl w:val="B544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8"/>
  </w:num>
  <w:num w:numId="5">
    <w:abstractNumId w:val="17"/>
  </w:num>
  <w:num w:numId="6">
    <w:abstractNumId w:val="13"/>
  </w:num>
  <w:num w:numId="7">
    <w:abstractNumId w:val="10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3E"/>
    <w:rsid w:val="00226752"/>
    <w:rsid w:val="002A36D0"/>
    <w:rsid w:val="002B6195"/>
    <w:rsid w:val="002E60AF"/>
    <w:rsid w:val="0034027E"/>
    <w:rsid w:val="004A3D34"/>
    <w:rsid w:val="006446C6"/>
    <w:rsid w:val="00673FA9"/>
    <w:rsid w:val="00722D1F"/>
    <w:rsid w:val="0077392A"/>
    <w:rsid w:val="007E4FA4"/>
    <w:rsid w:val="00840D45"/>
    <w:rsid w:val="009E454E"/>
    <w:rsid w:val="00A33251"/>
    <w:rsid w:val="00A828E1"/>
    <w:rsid w:val="00BB653A"/>
    <w:rsid w:val="00BD2391"/>
    <w:rsid w:val="00C919E5"/>
    <w:rsid w:val="00DB364D"/>
    <w:rsid w:val="00E25C27"/>
    <w:rsid w:val="00E55C6E"/>
    <w:rsid w:val="00F80179"/>
    <w:rsid w:val="00F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6ADE-08DF-4CF3-A15C-F8DC8B59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919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link w:val="10"/>
    <w:qFormat/>
    <w:rsid w:val="00C919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qFormat/>
    <w:rsid w:val="00C919E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C919E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1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C919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919E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9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919E5"/>
    <w:rPr>
      <w:rFonts w:ascii="Tahoma" w:eastAsia="Calibri" w:hAnsi="Tahoma" w:cs="Tahoma"/>
      <w:sz w:val="16"/>
      <w:szCs w:val="16"/>
    </w:rPr>
  </w:style>
  <w:style w:type="character" w:customStyle="1" w:styleId="FontStyle41">
    <w:name w:val="Font Style41"/>
    <w:rsid w:val="00C919E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0"/>
    <w:rsid w:val="00C919E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C919E5"/>
    <w:rPr>
      <w:rFonts w:ascii="Times New Roman" w:hAnsi="Times New Roman" w:cs="Times New Roman"/>
      <w:b/>
      <w:bCs/>
      <w:sz w:val="20"/>
      <w:szCs w:val="20"/>
    </w:rPr>
  </w:style>
  <w:style w:type="table" w:styleId="a6">
    <w:name w:val="Table Grid"/>
    <w:basedOn w:val="a2"/>
    <w:uiPriority w:val="59"/>
    <w:rsid w:val="00C91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C919E5"/>
  </w:style>
  <w:style w:type="paragraph" w:customStyle="1" w:styleId="Default">
    <w:name w:val="Default"/>
    <w:rsid w:val="00C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C919E5"/>
  </w:style>
  <w:style w:type="paragraph" w:styleId="a7">
    <w:name w:val="Body Text"/>
    <w:basedOn w:val="a0"/>
    <w:link w:val="a8"/>
    <w:rsid w:val="00C919E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C91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0"/>
    <w:rsid w:val="00C919E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31">
    <w:name w:val="Body Text 3"/>
    <w:basedOn w:val="a0"/>
    <w:link w:val="32"/>
    <w:uiPriority w:val="99"/>
    <w:unhideWhenUsed/>
    <w:rsid w:val="00C919E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C919E5"/>
    <w:rPr>
      <w:rFonts w:ascii="Calibri" w:eastAsia="Calibri" w:hAnsi="Calibri" w:cs="Times New Roman"/>
      <w:sz w:val="16"/>
      <w:szCs w:val="16"/>
    </w:rPr>
  </w:style>
  <w:style w:type="character" w:customStyle="1" w:styleId="s2">
    <w:name w:val="s2"/>
    <w:basedOn w:val="a1"/>
    <w:rsid w:val="00C919E5"/>
  </w:style>
  <w:style w:type="character" w:styleId="aa">
    <w:name w:val="Hyperlink"/>
    <w:rsid w:val="00C919E5"/>
    <w:rPr>
      <w:color w:val="0000FF"/>
      <w:u w:val="single"/>
    </w:rPr>
  </w:style>
  <w:style w:type="paragraph" w:customStyle="1" w:styleId="p1">
    <w:name w:val="p1"/>
    <w:basedOn w:val="a0"/>
    <w:rsid w:val="00C91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1"/>
    <w:rsid w:val="00C919E5"/>
  </w:style>
  <w:style w:type="paragraph" w:customStyle="1" w:styleId="ConsPlusNonformat">
    <w:name w:val="ConsPlusNonformat"/>
    <w:uiPriority w:val="99"/>
    <w:rsid w:val="00C919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91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C91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C919E5"/>
    <w:pPr>
      <w:ind w:left="720"/>
      <w:contextualSpacing/>
    </w:pPr>
  </w:style>
  <w:style w:type="paragraph" w:styleId="ad">
    <w:name w:val="Body Text Indent"/>
    <w:basedOn w:val="a0"/>
    <w:link w:val="ae"/>
    <w:uiPriority w:val="99"/>
    <w:unhideWhenUsed/>
    <w:rsid w:val="00C919E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1"/>
    <w:link w:val="ad"/>
    <w:uiPriority w:val="99"/>
    <w:rsid w:val="00C919E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9">
    <w:name w:val="Font Style39"/>
    <w:rsid w:val="00C919E5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C919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rsid w:val="00C919E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0"/>
    <w:rsid w:val="00C9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C919E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C9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C9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C919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0"/>
    <w:rsid w:val="00C919E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C919E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C9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C919E5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C9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C91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919E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0"/>
    <w:rsid w:val="00C919E5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rsid w:val="00C919E5"/>
    <w:rPr>
      <w:rFonts w:ascii="Times New Roman" w:hAnsi="Times New Roman" w:cs="Times New Roman"/>
      <w:i/>
      <w:iCs/>
      <w:sz w:val="20"/>
      <w:szCs w:val="20"/>
    </w:rPr>
  </w:style>
  <w:style w:type="paragraph" w:customStyle="1" w:styleId="11">
    <w:name w:val="Без интервала1"/>
    <w:rsid w:val="00C91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annotation text"/>
    <w:basedOn w:val="a0"/>
    <w:link w:val="af0"/>
    <w:uiPriority w:val="99"/>
    <w:unhideWhenUsed/>
    <w:rsid w:val="00C919E5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rsid w:val="00C919E5"/>
    <w:rPr>
      <w:rFonts w:ascii="Calibri" w:eastAsia="Calibri" w:hAnsi="Calibri" w:cs="Times New Roman"/>
      <w:sz w:val="20"/>
      <w:szCs w:val="20"/>
    </w:rPr>
  </w:style>
  <w:style w:type="paragraph" w:styleId="21">
    <w:name w:val="Body Text 2"/>
    <w:basedOn w:val="a0"/>
    <w:link w:val="22"/>
    <w:rsid w:val="00C919E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C919E5"/>
    <w:rPr>
      <w:rFonts w:ascii="Calibri" w:eastAsia="Calibri" w:hAnsi="Calibri" w:cs="Times New Roman"/>
    </w:rPr>
  </w:style>
  <w:style w:type="paragraph" w:styleId="af1">
    <w:name w:val="No Spacing"/>
    <w:uiPriority w:val="1"/>
    <w:qFormat/>
    <w:rsid w:val="00C919E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2">
    <w:name w:val="footer"/>
    <w:basedOn w:val="a0"/>
    <w:link w:val="af3"/>
    <w:rsid w:val="00C919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basedOn w:val="a1"/>
    <w:link w:val="af2"/>
    <w:rsid w:val="00C919E5"/>
    <w:rPr>
      <w:rFonts w:ascii="Calibri" w:eastAsia="Calibri" w:hAnsi="Calibri" w:cs="Times New Roman"/>
      <w:lang w:val="x-none"/>
    </w:rPr>
  </w:style>
  <w:style w:type="character" w:styleId="af4">
    <w:name w:val="page number"/>
    <w:basedOn w:val="a1"/>
    <w:rsid w:val="00C919E5"/>
  </w:style>
  <w:style w:type="character" w:styleId="af5">
    <w:name w:val="FollowedHyperlink"/>
    <w:semiHidden/>
    <w:unhideWhenUsed/>
    <w:rsid w:val="00C919E5"/>
    <w:rPr>
      <w:color w:val="800080"/>
      <w:u w:val="single"/>
    </w:rPr>
  </w:style>
  <w:style w:type="paragraph" w:styleId="23">
    <w:name w:val="Body Text Indent 2"/>
    <w:basedOn w:val="a0"/>
    <w:link w:val="24"/>
    <w:rsid w:val="00C919E5"/>
    <w:pPr>
      <w:spacing w:after="0" w:line="480" w:lineRule="auto"/>
      <w:ind w:left="-85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919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header"/>
    <w:basedOn w:val="a0"/>
    <w:link w:val="af7"/>
    <w:uiPriority w:val="99"/>
    <w:unhideWhenUsed/>
    <w:rsid w:val="00C919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1"/>
    <w:link w:val="af6"/>
    <w:uiPriority w:val="99"/>
    <w:rsid w:val="00C91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0"/>
    <w:link w:val="af9"/>
    <w:rsid w:val="00C919E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rsid w:val="00C919E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919E5"/>
    <w:pPr>
      <w:widowControl w:val="0"/>
      <w:snapToGrid w:val="0"/>
      <w:spacing w:after="0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Title"/>
    <w:basedOn w:val="a0"/>
    <w:link w:val="afb"/>
    <w:qFormat/>
    <w:rsid w:val="00C919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b">
    <w:name w:val="Название Знак"/>
    <w:basedOn w:val="a1"/>
    <w:link w:val="afa"/>
    <w:rsid w:val="00C919E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3">
    <w:name w:val="Body Text Indent 3"/>
    <w:basedOn w:val="a0"/>
    <w:link w:val="34"/>
    <w:semiHidden/>
    <w:unhideWhenUsed/>
    <w:rsid w:val="00C919E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C919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Пуля"/>
    <w:basedOn w:val="a7"/>
    <w:rsid w:val="00C919E5"/>
    <w:pPr>
      <w:numPr>
        <w:numId w:val="12"/>
      </w:numPr>
      <w:spacing w:after="0"/>
    </w:pPr>
    <w:rPr>
      <w:rFonts w:ascii="Arial Narrow" w:hAnsi="Arial Narrow"/>
      <w:sz w:val="22"/>
      <w:szCs w:val="20"/>
    </w:rPr>
  </w:style>
  <w:style w:type="paragraph" w:customStyle="1" w:styleId="25">
    <w:name w:val="Обычный2"/>
    <w:rsid w:val="00C919E5"/>
    <w:pPr>
      <w:widowControl w:val="0"/>
      <w:snapToGrid w:val="0"/>
      <w:spacing w:after="0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Знак Знак5"/>
    <w:locked/>
    <w:rsid w:val="00C919E5"/>
    <w:rPr>
      <w:rFonts w:ascii="Arial" w:hAnsi="Arial"/>
      <w:b/>
      <w:bCs/>
      <w:color w:val="26282F"/>
      <w:sz w:val="24"/>
      <w:szCs w:val="24"/>
      <w:lang w:val="x-none" w:eastAsia="ru-RU" w:bidi="ar-SA"/>
    </w:rPr>
  </w:style>
  <w:style w:type="character" w:customStyle="1" w:styleId="afc">
    <w:name w:val="Текст сноски Знак"/>
    <w:link w:val="afd"/>
    <w:semiHidden/>
    <w:locked/>
    <w:rsid w:val="00C919E5"/>
    <w:rPr>
      <w:lang w:val="x-none" w:eastAsia="x-none"/>
    </w:rPr>
  </w:style>
  <w:style w:type="paragraph" w:styleId="afd">
    <w:name w:val="footnote text"/>
    <w:basedOn w:val="a0"/>
    <w:link w:val="afc"/>
    <w:semiHidden/>
    <w:rsid w:val="00C919E5"/>
    <w:pPr>
      <w:spacing w:after="0" w:line="24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3">
    <w:name w:val="Текст сноски Знак1"/>
    <w:basedOn w:val="a1"/>
    <w:uiPriority w:val="99"/>
    <w:semiHidden/>
    <w:rsid w:val="00C919E5"/>
    <w:rPr>
      <w:rFonts w:ascii="Calibri" w:eastAsia="Calibri" w:hAnsi="Calibri" w:cs="Times New Roman"/>
      <w:sz w:val="20"/>
      <w:szCs w:val="20"/>
    </w:rPr>
  </w:style>
  <w:style w:type="character" w:customStyle="1" w:styleId="14">
    <w:name w:val="Знак Знак1"/>
    <w:locked/>
    <w:rsid w:val="00C919E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e">
    <w:name w:val="Знак Знак"/>
    <w:locked/>
    <w:rsid w:val="00C919E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">
    <w:name w:val="Текст концевой сноски Знак"/>
    <w:link w:val="aff0"/>
    <w:semiHidden/>
    <w:locked/>
    <w:rsid w:val="00C919E5"/>
    <w:rPr>
      <w:lang w:val="x-none" w:eastAsia="x-none"/>
    </w:rPr>
  </w:style>
  <w:style w:type="paragraph" w:styleId="aff0">
    <w:name w:val="endnote text"/>
    <w:basedOn w:val="a0"/>
    <w:link w:val="aff"/>
    <w:semiHidden/>
    <w:rsid w:val="00C919E5"/>
    <w:pPr>
      <w:spacing w:after="0" w:line="240" w:lineRule="auto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15">
    <w:name w:val="Текст концевой сноски Знак1"/>
    <w:basedOn w:val="a1"/>
    <w:uiPriority w:val="99"/>
    <w:semiHidden/>
    <w:rsid w:val="00C919E5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C91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1">
    <w:name w:val="footnote reference"/>
    <w:semiHidden/>
    <w:rsid w:val="00C919E5"/>
    <w:rPr>
      <w:vertAlign w:val="superscript"/>
    </w:rPr>
  </w:style>
  <w:style w:type="character" w:customStyle="1" w:styleId="aff2">
    <w:name w:val="Гипертекстовая ссылка"/>
    <w:rsid w:val="00C919E5"/>
    <w:rPr>
      <w:b/>
      <w:bCs/>
      <w:color w:val="106BBE"/>
    </w:rPr>
  </w:style>
  <w:style w:type="paragraph" w:customStyle="1" w:styleId="TableParagraph">
    <w:name w:val="Table Paragraph"/>
    <w:basedOn w:val="a0"/>
    <w:uiPriority w:val="1"/>
    <w:qFormat/>
    <w:rsid w:val="00C919E5"/>
    <w:pPr>
      <w:widowControl w:val="0"/>
      <w:spacing w:after="0" w:line="240" w:lineRule="auto"/>
      <w:ind w:left="105"/>
    </w:pPr>
    <w:rPr>
      <w:rFonts w:ascii="Times New Roman" w:eastAsia="Times New Roman" w:hAnsi="Times New Roman"/>
      <w:lang w:val="en-US"/>
    </w:rPr>
  </w:style>
  <w:style w:type="paragraph" w:customStyle="1" w:styleId="210">
    <w:name w:val="Основной текст 21"/>
    <w:basedOn w:val="a0"/>
    <w:rsid w:val="00C919E5"/>
    <w:pPr>
      <w:suppressAutoHyphens/>
      <w:spacing w:after="0" w:line="240" w:lineRule="auto"/>
    </w:pPr>
    <w:rPr>
      <w:rFonts w:ascii="Times New Roman" w:eastAsia="Times New Roman" w:hAnsi="Times New Roman"/>
      <w:b/>
      <w:bCs/>
      <w:kern w:val="1"/>
      <w:szCs w:val="24"/>
      <w:lang w:eastAsia="ar-SA"/>
    </w:rPr>
  </w:style>
  <w:style w:type="paragraph" w:customStyle="1" w:styleId="p3">
    <w:name w:val="p3"/>
    <w:basedOn w:val="a0"/>
    <w:rsid w:val="00C91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1"/>
    <w:rsid w:val="00C919E5"/>
  </w:style>
  <w:style w:type="character" w:customStyle="1" w:styleId="s1">
    <w:name w:val="s1"/>
    <w:basedOn w:val="a1"/>
    <w:rsid w:val="00C919E5"/>
  </w:style>
  <w:style w:type="paragraph" w:customStyle="1" w:styleId="p2">
    <w:name w:val="p2"/>
    <w:basedOn w:val="a0"/>
    <w:rsid w:val="00C919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Strong"/>
    <w:uiPriority w:val="22"/>
    <w:qFormat/>
    <w:rsid w:val="00C919E5"/>
    <w:rPr>
      <w:b/>
      <w:bCs/>
    </w:rPr>
  </w:style>
  <w:style w:type="character" w:styleId="aff4">
    <w:name w:val="Emphasis"/>
    <w:uiPriority w:val="20"/>
    <w:qFormat/>
    <w:rsid w:val="00C91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0943900703945783&amp;from=yandex.ru%3Bsearch%2F%3Bweb%3B%3B&amp;text=&amp;etext=1591.FHVZW2A9b-oNth_MfxkyBG6Ev5H5NwaOHc7SoU6CfhJkT5rtSMSX3BThXPUcUWz2Z0-AGmD187rsiU3f1E1NwLGW9i2SDRcn9VZdItd3guQ.28b727f67856a4f0bfb203ea6d28107c9863ef50&amp;uuid=&amp;state=PEtFfuTeVD4jaxywoSUvtJXex15Wcbo_WC5IbL5gF2nA55R7BZzfUbx-UGhzxgeV&amp;&amp;cst=AiuY0DBWFJ5fN_r-AEszk3UNBT3fTqL6aP32ixwWNe8rtY6-YI11qk2piNNatV-gAR302qO98Ne9-m25NPFRVfGAsZq7hSDQN2jMB4z9cD6l8eG5LXZNKQ8Q4ja7DvucLERH2BZS4W5hUJGB0BrBjm8GApOSd1FAwneDVbvfpBrQAJbO3TbFOCxU8Qc6VsQcZATmeotSMVlUkFOhha4qAMrd2lc0WLKr8n5ZdbiARr5YA2t2ypGfb_gs8TXmMreWr0DOGBxjF-U,&amp;data=UlNrNmk5WktYejR0eWJFYk1LdmtxbW1UN2V0Q1M1UWE5TDY0XzhfdTU2YUR3a0xDUTBnOHQ1M00wZDFxeVVfSEIxZXpkbWxNOHY2czN3WDkxbUVsMFBVdXRPc05XeFg4ZGFpRDl5RFZPYkEs&amp;sign=3fd026daed66a9620c338ec2d7687b47&amp;keyno=0&amp;b64e=2&amp;ref=orjY4mGPRjk5boDnW0uvlrrd71vZw9kp5uQozpMtKCWbgDHRNa-0ygCGeWHaXoFQ2CyaNlD0Vx70AkltY60FwPzljeZFRBNMruPcQfY202x1_9GtiVLZgYIWxaEjpGuPCGHxMgZ9lX2ZfPAUvN5_r2qklCUYQyskmCzXz1kClABBnf-IF4cGuYvHLwuHv5Vamh7rWsVItP2iRyNeDL9mbBk-OylKnp169ojNPxUiHtZZwXmpwhNbH9pWDeviq0L29wyuW3b8H7MnFf-2lVABJoArC46vcGxJlKs70gkBTe4,&amp;l10n=ru&amp;cts=15094391675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0943900703945783&amp;from=yandex.ru%3Bsearch%2F%3Bweb%3B%3B&amp;text=&amp;etext=1591.FHVZW2A9b-oNth_MfxkyBG6Ev5H5NwaOHc7SoU6CfhJkT5rtSMSX3BThXPUcUWz2Z0-AGmD187rsiU3f1E1NwLGW9i2SDRcn9VZdItd3guQ.28b727f67856a4f0bfb203ea6d28107c9863ef50&amp;uuid=&amp;state=PEtFfuTeVD4jaxywoSUvtJXex15Wcbo_WC5IbL5gF2nA55R7BZzfUbx-UGhzxgeV&amp;&amp;cst=AiuY0DBWFJ5fN_r-AEszk3UNBT3fTqL6aP32ixwWNe8rtY6-YI11qk2piNNatV-gAR302qO98Ne9-m25NPFRVfGAsZq7hSDQN2jMB4z9cD6l8eG5LXZNKQ8Q4ja7DvucLERH2BZS4W5hUJGB0BrBjm8GApOSd1FAwneDVbvfpBrQAJbO3TbFOCxU8Qc6VsQcZATmeotSMVlUkFOhha4qAMrd2lc0WLKr8n5ZdbiARr5YA2t2ypGfb_gs8TXmMreWr0DOGBxjF-U,&amp;data=UlNrNmk5WktYejR0eWJFYk1LdmtxbW1UN2V0Q1M1UWE5TDY0XzhfdTU2YUR3a0xDUTBnOHQ1M00wZDFxeVVfSEIxZXpkbWxNOHY2czN3WDkxbUVsMFBVdXRPc05XeFg4ZGFpRDl5RFZPYkEs&amp;sign=3fd026daed66a9620c338ec2d7687b47&amp;keyno=0&amp;b64e=2&amp;ref=orjY4mGPRjk5boDnW0uvlrrd71vZw9kp5uQozpMtKCWbgDHRNa-0ygCGeWHaXoFQ2CyaNlD0Vx70AkltY60FwPzljeZFRBNMruPcQfY202x1_9GtiVLZgYIWxaEjpGuPCGHxMgZ9lX2ZfPAUvN5_r2qklCUYQyskmCzXz1kClABBnf-IF4cGuYvHLwuHv5Vamh7rWsVItP2iRyNeDL9mbBk-OylKnp169ojNPxUiHtZZwXmpwhNbH9pWDeviq0L29wyuW3b8H7MnFf-2lVABJoArC46vcGxJlKs70gkBTe4,&amp;l10n=ru&amp;cts=1509439167533" TargetMode="External"/><Relationship Id="rId5" Type="http://schemas.openxmlformats.org/officeDocument/2006/relationships/hyperlink" Target="mailto:spas-nkz.school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35</Pages>
  <Words>12041</Words>
  <Characters>68640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</cp:revision>
  <dcterms:created xsi:type="dcterms:W3CDTF">2019-07-02T12:49:00Z</dcterms:created>
  <dcterms:modified xsi:type="dcterms:W3CDTF">2020-04-14T08:55:00Z</dcterms:modified>
</cp:coreProperties>
</file>